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1F28" w14:textId="77777777" w:rsidR="00182467" w:rsidRPr="00DF2CF1" w:rsidRDefault="00182467" w:rsidP="00DF2CF1">
      <w:pPr>
        <w:pStyle w:val="Heading1"/>
      </w:pPr>
    </w:p>
    <w:p w14:paraId="2E371F29" w14:textId="77777777" w:rsidR="00182467" w:rsidRDefault="00182467" w:rsidP="00182467">
      <w:pPr>
        <w:pStyle w:val="Heading1"/>
        <w:jc w:val="center"/>
        <w:rPr>
          <w:sz w:val="72"/>
          <w:szCs w:val="72"/>
          <w:shd w:val="clear" w:color="auto" w:fill="FFFFFF"/>
        </w:rPr>
      </w:pPr>
    </w:p>
    <w:p w14:paraId="2E371F2A" w14:textId="77777777" w:rsidR="00182467" w:rsidRDefault="00182467" w:rsidP="00182467">
      <w:pPr>
        <w:pStyle w:val="Heading1"/>
        <w:jc w:val="center"/>
        <w:rPr>
          <w:sz w:val="72"/>
          <w:szCs w:val="72"/>
          <w:shd w:val="clear" w:color="auto" w:fill="FFFFFF"/>
        </w:rPr>
      </w:pPr>
      <w:r>
        <w:rPr>
          <w:noProof/>
          <w:lang w:eastAsia="is-IS"/>
        </w:rPr>
        <w:drawing>
          <wp:inline distT="0" distB="0" distL="0" distR="0" wp14:anchorId="2E3720EB" wp14:editId="2E3720EC">
            <wp:extent cx="3937208" cy="2862469"/>
            <wp:effectExtent l="0" t="0" r="6350" b="0"/>
            <wp:docPr id="26" name="Picture 26" descr="Nýtt merki skól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Nýtt merki skóla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999" cy="286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71F2B" w14:textId="2EEB8B60" w:rsidR="000A3390" w:rsidRPr="00182467" w:rsidRDefault="000A3390" w:rsidP="00182467">
      <w:pPr>
        <w:pStyle w:val="Heading1"/>
        <w:jc w:val="center"/>
        <w:rPr>
          <w:sz w:val="72"/>
          <w:szCs w:val="72"/>
          <w:shd w:val="clear" w:color="auto" w:fill="FFFFFF"/>
        </w:rPr>
      </w:pPr>
      <w:r w:rsidRPr="00182467">
        <w:rPr>
          <w:sz w:val="72"/>
          <w:szCs w:val="72"/>
          <w:shd w:val="clear" w:color="auto" w:fill="FFFFFF"/>
        </w:rPr>
        <w:t>Ársskýrsla 20</w:t>
      </w:r>
      <w:r w:rsidR="00947E77">
        <w:rPr>
          <w:sz w:val="72"/>
          <w:szCs w:val="72"/>
          <w:shd w:val="clear" w:color="auto" w:fill="FFFFFF"/>
        </w:rPr>
        <w:t>2</w:t>
      </w:r>
      <w:r w:rsidR="002E435E">
        <w:rPr>
          <w:sz w:val="72"/>
          <w:szCs w:val="72"/>
          <w:shd w:val="clear" w:color="auto" w:fill="FFFFFF"/>
        </w:rPr>
        <w:t>4</w:t>
      </w:r>
      <w:r w:rsidR="008B4178">
        <w:rPr>
          <w:sz w:val="72"/>
          <w:szCs w:val="72"/>
          <w:shd w:val="clear" w:color="auto" w:fill="FFFFFF"/>
        </w:rPr>
        <w:br/>
      </w:r>
    </w:p>
    <w:p w14:paraId="2E371F2C" w14:textId="77777777" w:rsidR="00182467" w:rsidRPr="003E6A60" w:rsidRDefault="00182467" w:rsidP="00DF103D">
      <w:r>
        <w:br w:type="page"/>
      </w:r>
    </w:p>
    <w:p w14:paraId="2E371F2D" w14:textId="77777777" w:rsidR="00182467" w:rsidRPr="00107FF5" w:rsidRDefault="00F63D48" w:rsidP="003E6A60">
      <w:pPr>
        <w:spacing w:after="0" w:line="240" w:lineRule="auto"/>
        <w:jc w:val="center"/>
        <w:rPr>
          <w:b/>
        </w:rPr>
      </w:pPr>
      <w:proofErr w:type="spellStart"/>
      <w:r w:rsidRPr="00A30004">
        <w:rPr>
          <w:b/>
        </w:rPr>
        <w:lastRenderedPageBreak/>
        <w:t>Prófíll</w:t>
      </w:r>
      <w:proofErr w:type="spellEnd"/>
    </w:p>
    <w:p w14:paraId="2E371F2E" w14:textId="77777777" w:rsidR="00182467" w:rsidRPr="00107FF5" w:rsidRDefault="00182467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107FF5" w14:paraId="2E371F30" w14:textId="77777777" w:rsidTr="00F63D48">
        <w:tc>
          <w:tcPr>
            <w:tcW w:w="9622" w:type="dxa"/>
          </w:tcPr>
          <w:p w14:paraId="2E371F2F" w14:textId="77777777" w:rsidR="00182467" w:rsidRPr="00107FF5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107FF5">
              <w:rPr>
                <w:b/>
                <w:color w:val="2E74B5" w:themeColor="accent1" w:themeShade="BF"/>
              </w:rPr>
              <w:t xml:space="preserve">Stærð skóla, fjöldi nemenda og starfsmanna: </w:t>
            </w:r>
          </w:p>
        </w:tc>
      </w:tr>
    </w:tbl>
    <w:p w14:paraId="2E371F31" w14:textId="21E8552A" w:rsidR="00182467" w:rsidRPr="00107FF5" w:rsidRDefault="00CB2301" w:rsidP="003E6A60">
      <w:pPr>
        <w:spacing w:after="0" w:line="240" w:lineRule="auto"/>
      </w:pPr>
      <w:r w:rsidRPr="00FA0F92">
        <w:t>Húsnæði skólans er 6.</w:t>
      </w:r>
      <w:r w:rsidR="00680164" w:rsidRPr="00FA0F92">
        <w:t>70</w:t>
      </w:r>
      <w:r w:rsidR="00081E94" w:rsidRPr="00FA0F92">
        <w:t>2</w:t>
      </w:r>
      <w:r w:rsidRPr="00FA0F92">
        <w:t xml:space="preserve"> m</w:t>
      </w:r>
      <w:r w:rsidRPr="00FA0F92">
        <w:rPr>
          <w:vertAlign w:val="superscript"/>
        </w:rPr>
        <w:t>2</w:t>
      </w:r>
      <w:r w:rsidRPr="00FA0F92">
        <w:t xml:space="preserve">.  </w:t>
      </w:r>
      <w:r w:rsidR="008B4178" w:rsidRPr="00FA0F92">
        <w:t>Árið 20</w:t>
      </w:r>
      <w:r w:rsidR="000447AC" w:rsidRPr="00FA0F92">
        <w:t>2</w:t>
      </w:r>
      <w:r w:rsidR="006610E9" w:rsidRPr="00FA0F92">
        <w:t>4</w:t>
      </w:r>
      <w:r w:rsidR="001B227E" w:rsidRPr="00FA0F92">
        <w:t xml:space="preserve"> voru </w:t>
      </w:r>
      <w:r w:rsidR="00FF4A5F" w:rsidRPr="00FA0F92">
        <w:t>1</w:t>
      </w:r>
      <w:r w:rsidR="007F1D00" w:rsidRPr="00FA0F92">
        <w:t>02</w:t>
      </w:r>
      <w:r w:rsidR="00C30A2A" w:rsidRPr="00FA0F92">
        <w:t>,1</w:t>
      </w:r>
      <w:r w:rsidR="008E7C22" w:rsidRPr="00FA0F92">
        <w:t xml:space="preserve"> nem</w:t>
      </w:r>
      <w:r w:rsidR="00C30A2A" w:rsidRPr="00FA0F92">
        <w:t>andi</w:t>
      </w:r>
      <w:r w:rsidR="008E7C22" w:rsidRPr="00FA0F92">
        <w:t xml:space="preserve"> í fullu námi við skólann</w:t>
      </w:r>
      <w:r w:rsidR="00B56278" w:rsidRPr="00FA0F92">
        <w:t xml:space="preserve"> og</w:t>
      </w:r>
      <w:r w:rsidR="008B4178" w:rsidRPr="00FA0F92">
        <w:t xml:space="preserve"> </w:t>
      </w:r>
      <w:r w:rsidR="00E24D82" w:rsidRPr="00FA0F92">
        <w:t xml:space="preserve">starfsmenn voru </w:t>
      </w:r>
      <w:r w:rsidR="00B433DC" w:rsidRPr="00FA0F92">
        <w:t>3</w:t>
      </w:r>
      <w:r w:rsidR="003E49DC" w:rsidRPr="00FA0F92">
        <w:t>2</w:t>
      </w:r>
      <w:r w:rsidR="00652418" w:rsidRPr="00FA0F92">
        <w:t xml:space="preserve"> </w:t>
      </w:r>
      <w:r w:rsidR="00140EC3" w:rsidRPr="00FA0F92">
        <w:t xml:space="preserve">í </w:t>
      </w:r>
      <w:r w:rsidR="00B433DC" w:rsidRPr="00FA0F92">
        <w:t>2</w:t>
      </w:r>
      <w:r w:rsidR="0078182C" w:rsidRPr="00FA0F92">
        <w:t>5</w:t>
      </w:r>
      <w:r w:rsidR="005743AA" w:rsidRPr="00FA0F92">
        <w:t>,</w:t>
      </w:r>
      <w:r w:rsidR="00B63266" w:rsidRPr="00FA0F92">
        <w:t>3</w:t>
      </w:r>
      <w:r w:rsidR="00140EC3" w:rsidRPr="00FA0F92">
        <w:t xml:space="preserve"> stöðugild</w:t>
      </w:r>
      <w:r w:rsidR="00532054" w:rsidRPr="00FA0F92">
        <w:t>um</w:t>
      </w:r>
    </w:p>
    <w:p w14:paraId="2E371F32" w14:textId="77777777" w:rsidR="003E6A60" w:rsidRPr="00107FF5" w:rsidRDefault="003E6A60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107FF5" w14:paraId="2E371F34" w14:textId="77777777" w:rsidTr="00F63D48">
        <w:tc>
          <w:tcPr>
            <w:tcW w:w="9622" w:type="dxa"/>
          </w:tcPr>
          <w:p w14:paraId="2E371F33" w14:textId="77777777" w:rsidR="00182467" w:rsidRPr="00107FF5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107FF5">
              <w:rPr>
                <w:b/>
                <w:color w:val="2E74B5" w:themeColor="accent1" w:themeShade="BF"/>
              </w:rPr>
              <w:t>Námsframboð:</w:t>
            </w:r>
          </w:p>
        </w:tc>
      </w:tr>
    </w:tbl>
    <w:p w14:paraId="2E371F35" w14:textId="1DA08A31" w:rsidR="00182467" w:rsidRPr="00437477" w:rsidRDefault="00172D5B" w:rsidP="003E6A60">
      <w:pPr>
        <w:spacing w:after="0" w:line="240" w:lineRule="auto"/>
      </w:pPr>
      <w:r w:rsidRPr="00107FF5">
        <w:t xml:space="preserve">Skólinn bauð upp á nám á </w:t>
      </w:r>
      <w:r w:rsidR="00D4243E" w:rsidRPr="00107FF5">
        <w:t>fjórum</w:t>
      </w:r>
      <w:r w:rsidR="00CB2301" w:rsidRPr="00107FF5">
        <w:t xml:space="preserve"> brautum</w:t>
      </w:r>
      <w:r w:rsidR="00596D14" w:rsidRPr="00107FF5">
        <w:t xml:space="preserve"> til stúdentsprófs: </w:t>
      </w:r>
      <w:r w:rsidR="00986E64" w:rsidRPr="00107FF5">
        <w:t xml:space="preserve">Félagsvísindabraut, </w:t>
      </w:r>
      <w:r w:rsidRPr="00107FF5">
        <w:t xml:space="preserve">íþróttabraut, </w:t>
      </w:r>
      <w:r w:rsidR="00986E64" w:rsidRPr="00107FF5">
        <w:t xml:space="preserve">kjörsviðsbraut og </w:t>
      </w:r>
      <w:r w:rsidRPr="00437477">
        <w:t>náttúruvísindabrau</w:t>
      </w:r>
      <w:r w:rsidR="00986E64" w:rsidRPr="00437477">
        <w:t>t</w:t>
      </w:r>
      <w:r w:rsidR="00CB2301" w:rsidRPr="00437477">
        <w:t xml:space="preserve">. </w:t>
      </w:r>
      <w:proofErr w:type="spellStart"/>
      <w:r w:rsidR="00CB2301" w:rsidRPr="00437477">
        <w:t>Ennfremur</w:t>
      </w:r>
      <w:proofErr w:type="spellEnd"/>
      <w:r w:rsidR="00CB2301" w:rsidRPr="00437477">
        <w:t xml:space="preserve"> var bo</w:t>
      </w:r>
      <w:r w:rsidRPr="00437477">
        <w:t xml:space="preserve">ðið upp á nám á </w:t>
      </w:r>
      <w:r w:rsidR="00CB2301" w:rsidRPr="00437477">
        <w:t>almennri námsbraut.</w:t>
      </w:r>
    </w:p>
    <w:p w14:paraId="2E371F36" w14:textId="77777777" w:rsidR="003E6A60" w:rsidRPr="00437477" w:rsidRDefault="003E6A60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437477" w14:paraId="2E371F38" w14:textId="77777777" w:rsidTr="00C01FD2">
        <w:tc>
          <w:tcPr>
            <w:tcW w:w="9406" w:type="dxa"/>
          </w:tcPr>
          <w:p w14:paraId="2E371F37" w14:textId="77777777" w:rsidR="00182467" w:rsidRPr="00437477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437477">
              <w:rPr>
                <w:b/>
                <w:color w:val="2E74B5" w:themeColor="accent1" w:themeShade="BF"/>
              </w:rPr>
              <w:t>Framkvæmd markmiða:</w:t>
            </w:r>
          </w:p>
        </w:tc>
      </w:tr>
    </w:tbl>
    <w:p w14:paraId="012B4889" w14:textId="68F56A03" w:rsidR="00C049C0" w:rsidRDefault="00C01FD2" w:rsidP="003E6A60">
      <w:pPr>
        <w:spacing w:after="0" w:line="240" w:lineRule="auto"/>
      </w:pPr>
      <w:r w:rsidRPr="00437477">
        <w:t>Unnið er að markmiðasetningu í stefnumiðaðri áætlun 202</w:t>
      </w:r>
      <w:r w:rsidR="00DA1EFA" w:rsidRPr="00437477">
        <w:t>4</w:t>
      </w:r>
      <w:r w:rsidRPr="00437477">
        <w:t>-202</w:t>
      </w:r>
      <w:r w:rsidR="006F3F5E" w:rsidRPr="00437477">
        <w:t>6</w:t>
      </w:r>
      <w:r w:rsidRPr="00437477">
        <w:t>.</w:t>
      </w:r>
      <w:r w:rsidR="007E4024" w:rsidRPr="00437477">
        <w:t xml:space="preserve"> </w:t>
      </w:r>
      <w:r w:rsidR="00FF0B7F" w:rsidRPr="00437477">
        <w:t>Þónokkur markmið hafa náðst og árangur er að nást með önnur markmið</w:t>
      </w:r>
      <w:r w:rsidR="00B0041D" w:rsidRPr="00437477">
        <w:t>.</w:t>
      </w:r>
      <w:r w:rsidR="00FF0B7F" w:rsidRPr="00437477">
        <w:t xml:space="preserve"> </w:t>
      </w:r>
      <w:r w:rsidR="00B0041D" w:rsidRPr="00437477">
        <w:t xml:space="preserve">Raunmæting </w:t>
      </w:r>
      <w:r w:rsidR="00472E10" w:rsidRPr="00437477">
        <w:t>var</w:t>
      </w:r>
      <w:r w:rsidR="00B0041D" w:rsidRPr="00437477">
        <w:t xml:space="preserve"> há </w:t>
      </w:r>
      <w:r w:rsidR="00472E10" w:rsidRPr="00437477">
        <w:t xml:space="preserve">árið 20204 (87,6%) </w:t>
      </w:r>
      <w:r w:rsidR="00880635" w:rsidRPr="00437477">
        <w:t xml:space="preserve">og </w:t>
      </w:r>
      <w:r w:rsidR="00726B4A" w:rsidRPr="00437477">
        <w:t>nemendur líður betur en áður. Fleiri nemendur taka þátt í leiklistarstarfi Ungmennafélagsins Eflingar.</w:t>
      </w:r>
      <w:r w:rsidR="00880635" w:rsidRPr="00437477">
        <w:t xml:space="preserve"> </w:t>
      </w:r>
      <w:r w:rsidR="00BC1AC5" w:rsidRPr="00437477">
        <w:t xml:space="preserve">Heildareinkunn úr </w:t>
      </w:r>
      <w:r w:rsidR="008134B1" w:rsidRPr="00437477">
        <w:t>Stofnun ársins hækkaði um 15 punkta, fór úr 4,33 í 4</w:t>
      </w:r>
      <w:r w:rsidR="006B5F6F" w:rsidRPr="00437477">
        <w:t>,</w:t>
      </w:r>
      <w:r w:rsidR="008134B1" w:rsidRPr="00437477">
        <w:t>48</w:t>
      </w:r>
      <w:r w:rsidR="00A02DDE" w:rsidRPr="00437477">
        <w:t xml:space="preserve"> </w:t>
      </w:r>
      <w:r w:rsidR="009C515C" w:rsidRPr="00437477">
        <w:t xml:space="preserve">sem </w:t>
      </w:r>
      <w:r w:rsidR="001F1631" w:rsidRPr="00437477">
        <w:t>var sú einkunn sem stefnt var að ná árið</w:t>
      </w:r>
      <w:r w:rsidR="00A02DDE" w:rsidRPr="00437477">
        <w:t xml:space="preserve"> </w:t>
      </w:r>
      <w:r w:rsidR="009C515C" w:rsidRPr="00437477">
        <w:t>2027</w:t>
      </w:r>
      <w:r w:rsidR="00337C29" w:rsidRPr="00437477">
        <w:t>.</w:t>
      </w:r>
      <w:r w:rsidR="006A309D" w:rsidRPr="00437477">
        <w:t xml:space="preserve"> </w:t>
      </w:r>
      <w:r w:rsidR="003627A2" w:rsidRPr="00437477">
        <w:t>Einkunn fyrir starfsanda var 4,5</w:t>
      </w:r>
      <w:r w:rsidR="00D2768A" w:rsidRPr="00437477">
        <w:t>8</w:t>
      </w:r>
      <w:r w:rsidR="003627A2" w:rsidRPr="00437477">
        <w:t xml:space="preserve"> og hækkaði um </w:t>
      </w:r>
      <w:r w:rsidR="00437477" w:rsidRPr="00437477">
        <w:t>23</w:t>
      </w:r>
      <w:r w:rsidR="003627A2" w:rsidRPr="00437477">
        <w:t xml:space="preserve"> punkta.</w:t>
      </w:r>
    </w:p>
    <w:p w14:paraId="474A1081" w14:textId="77777777" w:rsidR="0001191D" w:rsidRDefault="0001191D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107FF5" w14:paraId="2E371F3C" w14:textId="77777777" w:rsidTr="0001191D">
        <w:tc>
          <w:tcPr>
            <w:tcW w:w="9406" w:type="dxa"/>
          </w:tcPr>
          <w:p w14:paraId="2E371F3B" w14:textId="77777777" w:rsidR="00182467" w:rsidRPr="00107FF5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107FF5">
              <w:rPr>
                <w:b/>
                <w:color w:val="2E74B5" w:themeColor="accent1" w:themeShade="BF"/>
              </w:rPr>
              <w:t>Umbótaþættir eftir sjálfsmat:</w:t>
            </w:r>
          </w:p>
        </w:tc>
      </w:tr>
    </w:tbl>
    <w:p w14:paraId="2E371F3D" w14:textId="5C46AB71" w:rsidR="00182467" w:rsidRPr="00276F4D" w:rsidRDefault="005C5D77" w:rsidP="003E6A6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  <w:lang w:val="is-IS"/>
        </w:rPr>
      </w:pPr>
      <w:r>
        <w:rPr>
          <w:rFonts w:asciiTheme="minorHAnsi" w:hAnsiTheme="minorHAnsi"/>
          <w:sz w:val="22"/>
          <w:szCs w:val="22"/>
          <w:lang w:val="is-IS"/>
        </w:rPr>
        <w:t>Samkvæmt nemendakönnunum</w:t>
      </w:r>
      <w:r w:rsidR="001A3BD2">
        <w:rPr>
          <w:rFonts w:asciiTheme="minorHAnsi" w:hAnsiTheme="minorHAnsi"/>
          <w:sz w:val="22"/>
          <w:szCs w:val="22"/>
          <w:lang w:val="is-IS"/>
        </w:rPr>
        <w:t xml:space="preserve"> telja </w:t>
      </w:r>
      <w:r w:rsidR="0032187F">
        <w:rPr>
          <w:rFonts w:asciiTheme="minorHAnsi" w:hAnsiTheme="minorHAnsi"/>
          <w:sz w:val="22"/>
          <w:szCs w:val="22"/>
          <w:lang w:val="is-IS"/>
        </w:rPr>
        <w:t>tæplega 90</w:t>
      </w:r>
      <w:r w:rsidR="001A3BD2">
        <w:rPr>
          <w:rFonts w:asciiTheme="minorHAnsi" w:hAnsiTheme="minorHAnsi"/>
          <w:sz w:val="22"/>
          <w:szCs w:val="22"/>
          <w:lang w:val="is-IS"/>
        </w:rPr>
        <w:t xml:space="preserve">% nemenda </w:t>
      </w:r>
      <w:r w:rsidR="0032187F">
        <w:rPr>
          <w:rFonts w:asciiTheme="minorHAnsi" w:hAnsiTheme="minorHAnsi"/>
          <w:sz w:val="22"/>
          <w:szCs w:val="22"/>
          <w:lang w:val="is-IS"/>
        </w:rPr>
        <w:t>kennara skólans sanngjarn</w:t>
      </w:r>
      <w:r w:rsidR="006907F8">
        <w:rPr>
          <w:rFonts w:asciiTheme="minorHAnsi" w:hAnsiTheme="minorHAnsi"/>
          <w:sz w:val="22"/>
          <w:szCs w:val="22"/>
          <w:lang w:val="is-IS"/>
        </w:rPr>
        <w:t xml:space="preserve">a, jákvæða og hvetjandi sem </w:t>
      </w:r>
      <w:r w:rsidR="00030BD4">
        <w:rPr>
          <w:rFonts w:asciiTheme="minorHAnsi" w:hAnsiTheme="minorHAnsi"/>
          <w:sz w:val="22"/>
          <w:szCs w:val="22"/>
          <w:lang w:val="is-IS"/>
        </w:rPr>
        <w:t xml:space="preserve">er </w:t>
      </w:r>
      <w:proofErr w:type="spellStart"/>
      <w:r w:rsidR="002E2920">
        <w:rPr>
          <w:rFonts w:asciiTheme="minorHAnsi" w:hAnsiTheme="minorHAnsi"/>
          <w:sz w:val="22"/>
          <w:szCs w:val="22"/>
          <w:lang w:val="is-IS"/>
        </w:rPr>
        <w:t>vogarafl</w:t>
      </w:r>
      <w:proofErr w:type="spellEnd"/>
      <w:r w:rsidR="002E2920">
        <w:rPr>
          <w:rFonts w:asciiTheme="minorHAnsi" w:hAnsiTheme="minorHAnsi"/>
          <w:sz w:val="22"/>
          <w:szCs w:val="22"/>
          <w:lang w:val="is-IS"/>
        </w:rPr>
        <w:t xml:space="preserve"> sem við erum að nýta. Það sem nemendur telja að megi bæta e</w:t>
      </w:r>
      <w:r w:rsidR="00A37128">
        <w:rPr>
          <w:rFonts w:asciiTheme="minorHAnsi" w:hAnsiTheme="minorHAnsi"/>
          <w:sz w:val="22"/>
          <w:szCs w:val="22"/>
          <w:lang w:val="is-IS"/>
        </w:rPr>
        <w:t xml:space="preserve">r </w:t>
      </w:r>
      <w:proofErr w:type="spellStart"/>
      <w:r w:rsidR="00A37128">
        <w:rPr>
          <w:rFonts w:asciiTheme="minorHAnsi" w:hAnsiTheme="minorHAnsi"/>
          <w:sz w:val="22"/>
          <w:szCs w:val="22"/>
          <w:lang w:val="is-IS"/>
        </w:rPr>
        <w:t>fjölbreyttni</w:t>
      </w:r>
      <w:proofErr w:type="spellEnd"/>
      <w:r w:rsidR="00A37128">
        <w:rPr>
          <w:rFonts w:asciiTheme="minorHAnsi" w:hAnsiTheme="minorHAnsi"/>
          <w:sz w:val="22"/>
          <w:szCs w:val="22"/>
          <w:lang w:val="is-IS"/>
        </w:rPr>
        <w:t xml:space="preserve"> í kennsluaðferðum og námsmati</w:t>
      </w:r>
      <w:r w:rsidR="00C22D28">
        <w:rPr>
          <w:rFonts w:asciiTheme="minorHAnsi" w:hAnsiTheme="minorHAnsi"/>
          <w:sz w:val="22"/>
          <w:szCs w:val="22"/>
          <w:lang w:val="is-IS"/>
        </w:rPr>
        <w:t xml:space="preserve"> sem og að auka áhuga nemenda á námsefninu. V</w:t>
      </w:r>
      <w:r w:rsidR="00B548F3">
        <w:rPr>
          <w:rFonts w:asciiTheme="minorHAnsi" w:hAnsiTheme="minorHAnsi"/>
          <w:sz w:val="22"/>
          <w:szCs w:val="22"/>
          <w:lang w:val="is-IS"/>
        </w:rPr>
        <w:t xml:space="preserve">erkefnastjórn FL er að vinna að </w:t>
      </w:r>
      <w:r w:rsidR="00030BD4">
        <w:rPr>
          <w:rFonts w:asciiTheme="minorHAnsi" w:hAnsiTheme="minorHAnsi"/>
          <w:sz w:val="22"/>
          <w:szCs w:val="22"/>
          <w:lang w:val="is-IS"/>
        </w:rPr>
        <w:t>umbótum í þessum atriðum.</w:t>
      </w:r>
    </w:p>
    <w:p w14:paraId="2E371F3E" w14:textId="77777777" w:rsidR="00E24D82" w:rsidRPr="00276F4D" w:rsidRDefault="00E24D82" w:rsidP="003E6A6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is-I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107FF5" w14:paraId="2E371F40" w14:textId="77777777" w:rsidTr="00F63D48">
        <w:tc>
          <w:tcPr>
            <w:tcW w:w="9622" w:type="dxa"/>
          </w:tcPr>
          <w:p w14:paraId="2E371F3F" w14:textId="77777777" w:rsidR="00182467" w:rsidRPr="00107FF5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107FF5">
              <w:rPr>
                <w:b/>
                <w:color w:val="2E74B5" w:themeColor="accent1" w:themeShade="BF"/>
              </w:rPr>
              <w:t>Úttektir:</w:t>
            </w:r>
          </w:p>
        </w:tc>
      </w:tr>
    </w:tbl>
    <w:p w14:paraId="2E371F41" w14:textId="587459CE" w:rsidR="00182467" w:rsidRPr="006C6EAC" w:rsidRDefault="00981991" w:rsidP="003E6A60">
      <w:pPr>
        <w:spacing w:after="0" w:line="240" w:lineRule="auto"/>
        <w:rPr>
          <w:highlight w:val="yellow"/>
        </w:rPr>
      </w:pPr>
      <w:r w:rsidRPr="00107FF5">
        <w:t xml:space="preserve">Skólinn </w:t>
      </w:r>
      <w:r w:rsidR="00107FF5" w:rsidRPr="00107FF5">
        <w:t xml:space="preserve">viðhélt </w:t>
      </w:r>
      <w:r w:rsidRPr="00107FF5">
        <w:t xml:space="preserve">jafnlaunavottun </w:t>
      </w:r>
      <w:r w:rsidR="00107FF5" w:rsidRPr="00107FF5">
        <w:t>sinni</w:t>
      </w:r>
      <w:r w:rsidR="005A0DB6">
        <w:t xml:space="preserve"> og </w:t>
      </w:r>
      <w:r w:rsidR="007E7C1E">
        <w:t>hefur lokið</w:t>
      </w:r>
      <w:r w:rsidR="005A0DB6">
        <w:t xml:space="preserve"> </w:t>
      </w:r>
      <w:r w:rsidR="007E7C1E">
        <w:t xml:space="preserve">þriðja skrefi í </w:t>
      </w:r>
      <w:r w:rsidR="005A0DB6">
        <w:t>Grænum skrefu</w:t>
      </w:r>
      <w:r w:rsidR="007E7C1E">
        <w:t>m.</w:t>
      </w:r>
    </w:p>
    <w:p w14:paraId="2E371F42" w14:textId="77777777" w:rsidR="00232788" w:rsidRPr="002F685C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CB1167" w14:paraId="2E371F44" w14:textId="77777777" w:rsidTr="00F63D48">
        <w:tc>
          <w:tcPr>
            <w:tcW w:w="9622" w:type="dxa"/>
          </w:tcPr>
          <w:p w14:paraId="2E371F43" w14:textId="77777777" w:rsidR="00182467" w:rsidRPr="00CB1167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CB1167">
              <w:rPr>
                <w:b/>
                <w:color w:val="2E74B5" w:themeColor="accent1" w:themeShade="BF"/>
              </w:rPr>
              <w:t>Afkoma, rekstrarstaða:</w:t>
            </w:r>
          </w:p>
        </w:tc>
      </w:tr>
    </w:tbl>
    <w:p w14:paraId="2E371F45" w14:textId="5C72BC16" w:rsidR="00182467" w:rsidRPr="002F685C" w:rsidRDefault="00087DD1" w:rsidP="003E6A60">
      <w:pPr>
        <w:spacing w:after="0" w:line="240" w:lineRule="auto"/>
      </w:pPr>
      <w:r w:rsidRPr="003312A3">
        <w:t xml:space="preserve">Rekstur skólans var </w:t>
      </w:r>
      <w:r w:rsidR="003173DA" w:rsidRPr="00F31407">
        <w:t xml:space="preserve">neikvæður um </w:t>
      </w:r>
      <w:r w:rsidR="007F3582" w:rsidRPr="00F31407">
        <w:t>7,4</w:t>
      </w:r>
      <w:r w:rsidRPr="00F31407">
        <w:t xml:space="preserve"> </w:t>
      </w:r>
      <w:proofErr w:type="spellStart"/>
      <w:r w:rsidRPr="00F31407">
        <w:t>millj</w:t>
      </w:r>
      <w:proofErr w:type="spellEnd"/>
      <w:r w:rsidRPr="00F31407">
        <w:t>. kr.</w:t>
      </w:r>
    </w:p>
    <w:p w14:paraId="2E371F46" w14:textId="77777777" w:rsidR="00232788" w:rsidRPr="006C6EAC" w:rsidRDefault="00232788" w:rsidP="003E6A60">
      <w:pPr>
        <w:spacing w:after="0" w:line="240" w:lineRule="auto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297A8D" w14:paraId="2E371F48" w14:textId="77777777" w:rsidTr="00F63D48">
        <w:tc>
          <w:tcPr>
            <w:tcW w:w="9622" w:type="dxa"/>
          </w:tcPr>
          <w:p w14:paraId="2E371F47" w14:textId="77777777" w:rsidR="00182467" w:rsidRPr="00297A8D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297A8D">
              <w:rPr>
                <w:b/>
                <w:color w:val="2E74B5" w:themeColor="accent1" w:themeShade="BF"/>
              </w:rPr>
              <w:t>Brottfall:</w:t>
            </w:r>
          </w:p>
        </w:tc>
      </w:tr>
    </w:tbl>
    <w:p w14:paraId="2E371F49" w14:textId="0C31488F" w:rsidR="00182467" w:rsidRPr="00657831" w:rsidRDefault="002764F9" w:rsidP="003E6A60">
      <w:pPr>
        <w:spacing w:after="0" w:line="240" w:lineRule="auto"/>
      </w:pPr>
      <w:r w:rsidRPr="00297A8D">
        <w:t>B</w:t>
      </w:r>
      <w:r w:rsidR="008B4178" w:rsidRPr="00297A8D">
        <w:t>rottfall</w:t>
      </w:r>
      <w:r w:rsidR="008E66B3" w:rsidRPr="00297A8D">
        <w:t xml:space="preserve"> nemenda</w:t>
      </w:r>
      <w:r w:rsidR="00B356CB" w:rsidRPr="00297A8D">
        <w:t xml:space="preserve"> </w:t>
      </w:r>
      <w:r w:rsidR="008B4178" w:rsidRPr="00297A8D">
        <w:t xml:space="preserve">við skólann árið </w:t>
      </w:r>
      <w:r w:rsidR="004B0CB3" w:rsidRPr="00297A8D">
        <w:t>2024</w:t>
      </w:r>
      <w:r w:rsidRPr="00297A8D">
        <w:t xml:space="preserve"> var</w:t>
      </w:r>
      <w:r w:rsidR="0076303C" w:rsidRPr="00297A8D">
        <w:t xml:space="preserve"> rúm</w:t>
      </w:r>
      <w:r w:rsidR="00EE0BED" w:rsidRPr="00297A8D">
        <w:t xml:space="preserve">lega </w:t>
      </w:r>
      <w:r w:rsidR="00935DD7" w:rsidRPr="00297A8D">
        <w:t>0,5</w:t>
      </w:r>
      <w:r w:rsidRPr="00297A8D">
        <w:t>%</w:t>
      </w:r>
      <w:r w:rsidR="00B356CB" w:rsidRPr="00297A8D">
        <w:t>. Brottfall úr áföngum var 3,</w:t>
      </w:r>
      <w:r w:rsidR="0076303C" w:rsidRPr="00297A8D">
        <w:t>0</w:t>
      </w:r>
      <w:r w:rsidR="00B356CB" w:rsidRPr="00297A8D">
        <w:t>%</w:t>
      </w:r>
      <w:r w:rsidR="00A85974" w:rsidRPr="00297A8D">
        <w:t>.</w:t>
      </w:r>
    </w:p>
    <w:p w14:paraId="2E371F4A" w14:textId="77777777" w:rsidR="00232788" w:rsidRPr="00657831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657831" w14:paraId="2E371F4C" w14:textId="77777777" w:rsidTr="00F63D48">
        <w:tc>
          <w:tcPr>
            <w:tcW w:w="9622" w:type="dxa"/>
          </w:tcPr>
          <w:p w14:paraId="2E371F4B" w14:textId="77777777" w:rsidR="00182467" w:rsidRPr="00657831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657831">
              <w:rPr>
                <w:b/>
                <w:color w:val="2E74B5" w:themeColor="accent1" w:themeShade="BF"/>
              </w:rPr>
              <w:t>Stjórnun:</w:t>
            </w:r>
          </w:p>
        </w:tc>
      </w:tr>
    </w:tbl>
    <w:p w14:paraId="2E371F4D" w14:textId="45769964" w:rsidR="00182467" w:rsidRPr="00657831" w:rsidRDefault="00087DD1" w:rsidP="003E6A60">
      <w:pPr>
        <w:spacing w:after="0" w:line="240" w:lineRule="auto"/>
      </w:pPr>
      <w:r w:rsidRPr="00657831">
        <w:t>Skólameistari, áfangastjóri</w:t>
      </w:r>
      <w:r w:rsidR="00A85974">
        <w:t>,</w:t>
      </w:r>
      <w:r w:rsidRPr="00657831">
        <w:t xml:space="preserve"> </w:t>
      </w:r>
      <w:r w:rsidR="0000652C" w:rsidRPr="00657831">
        <w:t>fjármálastjóri</w:t>
      </w:r>
      <w:r w:rsidR="005B19E8">
        <w:t xml:space="preserve"> og</w:t>
      </w:r>
      <w:r w:rsidR="00A85974">
        <w:t xml:space="preserve"> </w:t>
      </w:r>
      <w:r w:rsidR="005B19E8">
        <w:t xml:space="preserve">verkefnastjóri </w:t>
      </w:r>
      <w:r w:rsidR="00A85974">
        <w:t>úr hópi kennara.</w:t>
      </w:r>
    </w:p>
    <w:p w14:paraId="2E371F4E" w14:textId="77777777" w:rsidR="00232788" w:rsidRPr="00657831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101900" w14:paraId="2E371F50" w14:textId="77777777" w:rsidTr="00F63D48">
        <w:tc>
          <w:tcPr>
            <w:tcW w:w="9622" w:type="dxa"/>
          </w:tcPr>
          <w:p w14:paraId="2E371F4F" w14:textId="77777777" w:rsidR="00182467" w:rsidRPr="00101900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101900">
              <w:rPr>
                <w:b/>
                <w:color w:val="2E74B5" w:themeColor="accent1" w:themeShade="BF"/>
              </w:rPr>
              <w:t>Samvinna við aðra:</w:t>
            </w:r>
          </w:p>
        </w:tc>
      </w:tr>
    </w:tbl>
    <w:p w14:paraId="2E371F51" w14:textId="60903DBE" w:rsidR="00182467" w:rsidRPr="00101900" w:rsidRDefault="0086356E" w:rsidP="003E6A60">
      <w:pPr>
        <w:spacing w:after="0" w:line="240" w:lineRule="auto"/>
      </w:pPr>
      <w:r w:rsidRPr="00101900">
        <w:t xml:space="preserve">Verkmenntaskólinn á Akureyri, </w:t>
      </w:r>
      <w:r w:rsidR="00BE7347" w:rsidRPr="00101900">
        <w:t xml:space="preserve">Menntaskólinn á Akureyri, Framhaldsskólinn á Húsavík, Menntaskólinn á Tröllaskaga, </w:t>
      </w:r>
      <w:r w:rsidR="00FF6E25" w:rsidRPr="00101900">
        <w:t>Þingeyjarskóli</w:t>
      </w:r>
      <w:r w:rsidR="008D277D" w:rsidRPr="00101900">
        <w:t>,</w:t>
      </w:r>
      <w:r w:rsidR="00121548" w:rsidRPr="00101900">
        <w:t xml:space="preserve"> </w:t>
      </w:r>
      <w:r w:rsidR="001267F6">
        <w:t xml:space="preserve">Grunnskóli Vopnafjarðar, </w:t>
      </w:r>
      <w:r w:rsidR="00455716" w:rsidRPr="00101900">
        <w:t>Ungmennafélagið Efling</w:t>
      </w:r>
      <w:r w:rsidR="00380DB5">
        <w:t>, Vopnafjarðarhrepp og Þingeyjarsveit.</w:t>
      </w:r>
    </w:p>
    <w:p w14:paraId="2E371F52" w14:textId="77777777" w:rsidR="00232788" w:rsidRPr="00101900" w:rsidRDefault="00232788" w:rsidP="003E6A6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06"/>
      </w:tblGrid>
      <w:tr w:rsidR="00182467" w:rsidRPr="00101900" w14:paraId="2E371F54" w14:textId="77777777" w:rsidTr="00F63D48">
        <w:tc>
          <w:tcPr>
            <w:tcW w:w="9622" w:type="dxa"/>
          </w:tcPr>
          <w:p w14:paraId="2E371F53" w14:textId="77777777" w:rsidR="00182467" w:rsidRPr="00101900" w:rsidRDefault="00182467" w:rsidP="003E6A60">
            <w:pPr>
              <w:spacing w:after="0" w:line="240" w:lineRule="auto"/>
              <w:ind w:left="-108"/>
              <w:rPr>
                <w:b/>
              </w:rPr>
            </w:pPr>
            <w:r w:rsidRPr="00101900">
              <w:rPr>
                <w:b/>
                <w:color w:val="2E74B5" w:themeColor="accent1" w:themeShade="BF"/>
              </w:rPr>
              <w:t>Sérstakar áherslur/sérsvið skólans:</w:t>
            </w:r>
          </w:p>
        </w:tc>
      </w:tr>
    </w:tbl>
    <w:p w14:paraId="1281D475" w14:textId="210056DB" w:rsidR="00DF6A4C" w:rsidRDefault="00087DD1" w:rsidP="003E6A60">
      <w:pPr>
        <w:spacing w:after="0" w:line="240" w:lineRule="auto"/>
      </w:pPr>
      <w:r w:rsidRPr="00101900">
        <w:t>Skólinn sérhæfir sig í persónubundinni þjónustu</w:t>
      </w:r>
      <w:r w:rsidR="00027868" w:rsidRPr="00101900">
        <w:t>, einstaklingsmiðuðu námi</w:t>
      </w:r>
      <w:r w:rsidRPr="00101900">
        <w:t xml:space="preserve"> og sveigjanlegu námsumhverfi</w:t>
      </w:r>
      <w:r w:rsidR="008B597C" w:rsidRPr="00101900">
        <w:t xml:space="preserve"> með miklu íþrótta-, leiklistar- og tónlistarstarfi</w:t>
      </w:r>
      <w:r w:rsidRPr="00101900">
        <w:t>.</w:t>
      </w:r>
      <w:r w:rsidR="00BE7347" w:rsidRPr="00101900">
        <w:t xml:space="preserve"> Nemendur eru með samfelldan skóladag frá 09:1</w:t>
      </w:r>
      <w:r w:rsidR="00122EB0">
        <w:t>5</w:t>
      </w:r>
      <w:r w:rsidR="00BE7347" w:rsidRPr="00101900">
        <w:t xml:space="preserve">-15:30 </w:t>
      </w:r>
      <w:r w:rsidR="00D2382C">
        <w:t>og</w:t>
      </w:r>
      <w:r w:rsidR="00763982">
        <w:t xml:space="preserve"> er </w:t>
      </w:r>
      <w:r w:rsidR="00D2382C">
        <w:t xml:space="preserve">hann </w:t>
      </w:r>
      <w:r w:rsidR="00763982">
        <w:t>stundatöflulaus þannig að kennarar kalla nemendur í fagtíma þegar þurfa þyk</w:t>
      </w:r>
      <w:r w:rsidR="002511ED">
        <w:t>ir en þess á milli</w:t>
      </w:r>
      <w:r w:rsidR="00982411" w:rsidRPr="00101900">
        <w:t xml:space="preserve"> </w:t>
      </w:r>
      <w:r w:rsidR="002511ED">
        <w:t>vinna</w:t>
      </w:r>
      <w:r w:rsidR="00982411" w:rsidRPr="00101900">
        <w:t xml:space="preserve"> þeir síðarnefndu </w:t>
      </w:r>
      <w:r w:rsidR="00BE7347" w:rsidRPr="00101900">
        <w:t>undir leiðsögn kennara.</w:t>
      </w:r>
      <w:r w:rsidR="00BE7347" w:rsidRPr="003E6A60">
        <w:t xml:space="preserve"> </w:t>
      </w:r>
      <w:r w:rsidR="00C115D2" w:rsidRPr="00101900">
        <w:t>Skólinn rekur framhaldsskóladeild á Vopnafirði.</w:t>
      </w:r>
    </w:p>
    <w:p w14:paraId="2E371F55" w14:textId="45F2E682" w:rsidR="00182467" w:rsidRPr="003E6A60" w:rsidRDefault="00182467" w:rsidP="003E6A60">
      <w:pPr>
        <w:spacing w:after="0" w:line="240" w:lineRule="auto"/>
      </w:pPr>
      <w:r w:rsidRPr="003E6A60">
        <w:br w:type="page"/>
      </w:r>
    </w:p>
    <w:p w14:paraId="2E371F56" w14:textId="01113FBA" w:rsidR="0032658E" w:rsidRPr="003E6A60" w:rsidRDefault="00DC18C6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232788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lastRenderedPageBreak/>
        <w:t>Nemendur</w:t>
      </w:r>
      <w:r w:rsidR="005724AF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 xml:space="preserve"> og </w:t>
      </w:r>
      <w:r w:rsidR="0032658E" w:rsidRPr="00232788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nám</w:t>
      </w:r>
      <w:r w:rsidRPr="00232788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Pr="00232788">
        <w:rPr>
          <w:rFonts w:cs="Arial"/>
          <w:color w:val="2E74B5" w:themeColor="accent1" w:themeShade="BF"/>
          <w:shd w:val="clear" w:color="auto" w:fill="FFFFFF"/>
        </w:rPr>
        <w:t xml:space="preserve"> </w:t>
      </w:r>
      <w:r w:rsidR="008969A1" w:rsidRPr="003E6A60">
        <w:rPr>
          <w:rFonts w:cs="Arial"/>
          <w:color w:val="222222"/>
          <w:shd w:val="clear" w:color="auto" w:fill="FFFFFF"/>
        </w:rPr>
        <w:br/>
      </w:r>
      <w:r w:rsidR="00E054DA" w:rsidRPr="003E6A60">
        <w:rPr>
          <w:rFonts w:cs="Arial"/>
          <w:color w:val="222222"/>
          <w:shd w:val="clear" w:color="auto" w:fill="FFFFFF"/>
        </w:rPr>
        <w:t xml:space="preserve">Við Framhaldsskólann á Laugum </w:t>
      </w:r>
      <w:r w:rsidR="00172D5B">
        <w:rPr>
          <w:rFonts w:cs="Arial"/>
          <w:color w:val="222222"/>
          <w:shd w:val="clear" w:color="auto" w:fill="FFFFFF"/>
        </w:rPr>
        <w:t>voru f</w:t>
      </w:r>
      <w:r w:rsidR="00E80F42">
        <w:rPr>
          <w:rFonts w:cs="Arial"/>
          <w:color w:val="222222"/>
          <w:shd w:val="clear" w:color="auto" w:fill="FFFFFF"/>
        </w:rPr>
        <w:t>imm</w:t>
      </w:r>
      <w:r w:rsidR="00E24D82" w:rsidRPr="003E6A60">
        <w:rPr>
          <w:rFonts w:cs="Arial"/>
          <w:color w:val="222222"/>
          <w:shd w:val="clear" w:color="auto" w:fill="FFFFFF"/>
        </w:rPr>
        <w:t xml:space="preserve"> námsbrautir, a</w:t>
      </w:r>
      <w:r w:rsidR="0032658E" w:rsidRPr="003E6A60">
        <w:rPr>
          <w:rFonts w:cs="Arial"/>
          <w:color w:val="222222"/>
          <w:shd w:val="clear" w:color="auto" w:fill="FFFFFF"/>
        </w:rPr>
        <w:t>lmenn braut, félags</w:t>
      </w:r>
      <w:r w:rsidR="00172D5B">
        <w:rPr>
          <w:rFonts w:cs="Arial"/>
          <w:color w:val="222222"/>
          <w:shd w:val="clear" w:color="auto" w:fill="FFFFFF"/>
        </w:rPr>
        <w:t>vísinda</w:t>
      </w:r>
      <w:r w:rsidR="0032658E" w:rsidRPr="003E6A60">
        <w:rPr>
          <w:rFonts w:cs="Arial"/>
          <w:color w:val="222222"/>
          <w:shd w:val="clear" w:color="auto" w:fill="FFFFFF"/>
        </w:rPr>
        <w:t>brau</w:t>
      </w:r>
      <w:r w:rsidR="00E24D82" w:rsidRPr="003E6A60">
        <w:rPr>
          <w:rFonts w:cs="Arial"/>
          <w:color w:val="222222"/>
          <w:shd w:val="clear" w:color="auto" w:fill="FFFFFF"/>
        </w:rPr>
        <w:t>t, íþróttabraut</w:t>
      </w:r>
      <w:r w:rsidR="00E80F42">
        <w:rPr>
          <w:rFonts w:cs="Arial"/>
          <w:color w:val="222222"/>
          <w:shd w:val="clear" w:color="auto" w:fill="FFFFFF"/>
        </w:rPr>
        <w:t xml:space="preserve">, </w:t>
      </w:r>
      <w:r w:rsidR="0032658E" w:rsidRPr="003E6A60">
        <w:rPr>
          <w:rFonts w:cs="Arial"/>
          <w:color w:val="222222"/>
          <w:shd w:val="clear" w:color="auto" w:fill="FFFFFF"/>
        </w:rPr>
        <w:t>náttúru</w:t>
      </w:r>
      <w:r w:rsidR="00172D5B">
        <w:rPr>
          <w:rFonts w:cs="Arial"/>
          <w:color w:val="222222"/>
          <w:shd w:val="clear" w:color="auto" w:fill="FFFFFF"/>
        </w:rPr>
        <w:t>vísinda</w:t>
      </w:r>
      <w:r w:rsidR="0032658E" w:rsidRPr="003E6A60">
        <w:rPr>
          <w:rFonts w:cs="Arial"/>
          <w:color w:val="222222"/>
          <w:shd w:val="clear" w:color="auto" w:fill="FFFFFF"/>
        </w:rPr>
        <w:t>braut</w:t>
      </w:r>
      <w:r w:rsidR="00E80F42">
        <w:rPr>
          <w:rFonts w:cs="Arial"/>
          <w:color w:val="222222"/>
          <w:shd w:val="clear" w:color="auto" w:fill="FFFFFF"/>
        </w:rPr>
        <w:t xml:space="preserve"> og kjörsviðsbraut</w:t>
      </w:r>
      <w:r w:rsidR="0032658E" w:rsidRPr="003E6A60">
        <w:rPr>
          <w:rFonts w:cs="Arial"/>
          <w:color w:val="222222"/>
          <w:shd w:val="clear" w:color="auto" w:fill="FFFFFF"/>
        </w:rPr>
        <w:t>.</w:t>
      </w:r>
    </w:p>
    <w:p w14:paraId="2E371F57" w14:textId="77777777" w:rsidR="00232788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4F42E11B" w14:textId="147EE177" w:rsidR="00D7564B" w:rsidRPr="001D536F" w:rsidRDefault="00677BA7" w:rsidP="00D7564B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>1</w:t>
      </w:r>
      <w:r w:rsidR="00197C8E" w:rsidRPr="001D536F">
        <w:rPr>
          <w:rFonts w:cs="Arial"/>
          <w:color w:val="222222"/>
          <w:shd w:val="clear" w:color="auto" w:fill="FFFFFF"/>
        </w:rPr>
        <w:t>04</w:t>
      </w:r>
      <w:r w:rsidR="00E054DA" w:rsidRPr="001D536F">
        <w:rPr>
          <w:rFonts w:cs="Arial"/>
          <w:color w:val="222222"/>
          <w:shd w:val="clear" w:color="auto" w:fill="FFFFFF"/>
        </w:rPr>
        <w:t xml:space="preserve"> nemendur </w:t>
      </w:r>
      <w:r w:rsidR="0032658E" w:rsidRPr="001D536F">
        <w:rPr>
          <w:rFonts w:cs="Arial"/>
          <w:color w:val="222222"/>
          <w:shd w:val="clear" w:color="auto" w:fill="FFFFFF"/>
        </w:rPr>
        <w:t xml:space="preserve">hófu </w:t>
      </w:r>
      <w:r w:rsidR="00E054DA" w:rsidRPr="001D536F">
        <w:rPr>
          <w:rFonts w:cs="Arial"/>
          <w:color w:val="222222"/>
          <w:shd w:val="clear" w:color="auto" w:fill="FFFFFF"/>
        </w:rPr>
        <w:t>nám í byrjun árs 20</w:t>
      </w:r>
      <w:r w:rsidR="009F4ED2" w:rsidRPr="001D536F">
        <w:rPr>
          <w:rFonts w:cs="Arial"/>
          <w:color w:val="222222"/>
          <w:shd w:val="clear" w:color="auto" w:fill="FFFFFF"/>
        </w:rPr>
        <w:t>2</w:t>
      </w:r>
      <w:r w:rsidR="00A461A7" w:rsidRPr="001D536F">
        <w:rPr>
          <w:rFonts w:cs="Arial"/>
          <w:color w:val="222222"/>
          <w:shd w:val="clear" w:color="auto" w:fill="FFFFFF"/>
        </w:rPr>
        <w:t>4</w:t>
      </w:r>
      <w:r w:rsidR="00D7564B" w:rsidRPr="001D536F">
        <w:rPr>
          <w:rFonts w:cs="Arial"/>
          <w:color w:val="222222"/>
          <w:shd w:val="clear" w:color="auto" w:fill="FFFFFF"/>
        </w:rPr>
        <w:t xml:space="preserve"> </w:t>
      </w:r>
      <w:r w:rsidR="009E3336" w:rsidRPr="001D536F">
        <w:rPr>
          <w:rFonts w:cs="Arial"/>
          <w:color w:val="222222"/>
          <w:shd w:val="clear" w:color="auto" w:fill="FFFFFF"/>
        </w:rPr>
        <w:t>og</w:t>
      </w:r>
      <w:r w:rsidR="00D7564B" w:rsidRPr="001D536F">
        <w:rPr>
          <w:rFonts w:cs="Arial"/>
          <w:color w:val="222222"/>
          <w:shd w:val="clear" w:color="auto" w:fill="FFFFFF"/>
        </w:rPr>
        <w:t xml:space="preserve"> skiluðu </w:t>
      </w:r>
      <w:r w:rsidR="00E90862" w:rsidRPr="001D536F">
        <w:rPr>
          <w:rFonts w:cs="Arial"/>
          <w:color w:val="222222"/>
          <w:shd w:val="clear" w:color="auto" w:fill="FFFFFF"/>
        </w:rPr>
        <w:t>3.</w:t>
      </w:r>
      <w:r w:rsidR="004D2DED" w:rsidRPr="001D536F">
        <w:rPr>
          <w:rFonts w:cs="Arial"/>
          <w:color w:val="222222"/>
          <w:shd w:val="clear" w:color="auto" w:fill="FFFFFF"/>
        </w:rPr>
        <w:t>197</w:t>
      </w:r>
      <w:r w:rsidR="00D7564B" w:rsidRPr="001D536F">
        <w:rPr>
          <w:rFonts w:cs="Arial"/>
          <w:color w:val="222222"/>
          <w:shd w:val="clear" w:color="auto" w:fill="FFFFFF"/>
        </w:rPr>
        <w:t xml:space="preserve"> einingum (</w:t>
      </w:r>
      <w:r w:rsidR="00364376" w:rsidRPr="001D536F">
        <w:rPr>
          <w:rFonts w:cs="Arial"/>
          <w:color w:val="222222"/>
          <w:shd w:val="clear" w:color="auto" w:fill="FFFFFF"/>
        </w:rPr>
        <w:t>1</w:t>
      </w:r>
      <w:r w:rsidR="00C2092E" w:rsidRPr="001D536F">
        <w:rPr>
          <w:rFonts w:cs="Arial"/>
          <w:color w:val="222222"/>
          <w:shd w:val="clear" w:color="auto" w:fill="FFFFFF"/>
        </w:rPr>
        <w:t>06</w:t>
      </w:r>
      <w:r w:rsidR="00697262" w:rsidRPr="001D536F">
        <w:rPr>
          <w:rFonts w:cs="Arial"/>
          <w:color w:val="222222"/>
          <w:shd w:val="clear" w:color="auto" w:fill="FFFFFF"/>
        </w:rPr>
        <w:t>,</w:t>
      </w:r>
      <w:r w:rsidR="00C2092E" w:rsidRPr="001D536F">
        <w:rPr>
          <w:rFonts w:cs="Arial"/>
          <w:color w:val="222222"/>
          <w:shd w:val="clear" w:color="auto" w:fill="FFFFFF"/>
        </w:rPr>
        <w:t>6</w:t>
      </w:r>
      <w:r w:rsidR="00D7564B" w:rsidRPr="001D536F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="00D7564B" w:rsidRPr="001D536F">
        <w:rPr>
          <w:rFonts w:cs="Arial"/>
          <w:color w:val="222222"/>
          <w:shd w:val="clear" w:color="auto" w:fill="FFFFFF"/>
        </w:rPr>
        <w:t>nem</w:t>
      </w:r>
      <w:r w:rsidR="00781442" w:rsidRPr="001D536F">
        <w:rPr>
          <w:rFonts w:cs="Arial"/>
          <w:color w:val="222222"/>
          <w:shd w:val="clear" w:color="auto" w:fill="FFFFFF"/>
        </w:rPr>
        <w:t>and</w:t>
      </w:r>
      <w:r w:rsidR="00C2092E" w:rsidRPr="001D536F">
        <w:rPr>
          <w:rFonts w:cs="Arial"/>
          <w:color w:val="222222"/>
          <w:shd w:val="clear" w:color="auto" w:fill="FFFFFF"/>
        </w:rPr>
        <w:t>um</w:t>
      </w:r>
      <w:proofErr w:type="spellEnd"/>
      <w:r w:rsidR="00D7564B" w:rsidRPr="001D536F">
        <w:rPr>
          <w:rFonts w:cs="Arial"/>
          <w:color w:val="222222"/>
          <w:shd w:val="clear" w:color="auto" w:fill="FFFFFF"/>
        </w:rPr>
        <w:t xml:space="preserve"> í fullu námi). </w:t>
      </w:r>
      <w:r w:rsidR="00A56500" w:rsidRPr="001D536F">
        <w:rPr>
          <w:rFonts w:cs="Arial"/>
          <w:color w:val="222222"/>
          <w:shd w:val="clear" w:color="auto" w:fill="FFFFFF"/>
        </w:rPr>
        <w:t>98</w:t>
      </w:r>
      <w:r w:rsidR="00F7031F" w:rsidRPr="001D536F">
        <w:rPr>
          <w:rFonts w:cs="Arial"/>
          <w:color w:val="222222"/>
          <w:shd w:val="clear" w:color="auto" w:fill="FFFFFF"/>
        </w:rPr>
        <w:t xml:space="preserve"> nemendur voru með Framhaldsskólann á Laugum sem heimaskóla og </w:t>
      </w:r>
      <w:r w:rsidR="00A56500" w:rsidRPr="001D536F">
        <w:rPr>
          <w:rFonts w:cs="Arial"/>
          <w:color w:val="222222"/>
          <w:shd w:val="clear" w:color="auto" w:fill="FFFFFF"/>
        </w:rPr>
        <w:t>6</w:t>
      </w:r>
      <w:r w:rsidR="007D6FFA" w:rsidRPr="001D536F">
        <w:rPr>
          <w:rFonts w:cs="Arial"/>
          <w:color w:val="222222"/>
          <w:shd w:val="clear" w:color="auto" w:fill="FFFFFF"/>
        </w:rPr>
        <w:t xml:space="preserve"> nemendur höfðu annan </w:t>
      </w:r>
      <w:r w:rsidR="003E656D" w:rsidRPr="001D536F">
        <w:rPr>
          <w:rFonts w:cs="Arial"/>
          <w:color w:val="222222"/>
          <w:shd w:val="clear" w:color="auto" w:fill="FFFFFF"/>
        </w:rPr>
        <w:t xml:space="preserve">skóla sem </w:t>
      </w:r>
      <w:r w:rsidR="007D6FFA" w:rsidRPr="001D536F">
        <w:rPr>
          <w:rFonts w:cs="Arial"/>
          <w:color w:val="222222"/>
          <w:shd w:val="clear" w:color="auto" w:fill="FFFFFF"/>
        </w:rPr>
        <w:t>heimaskóla</w:t>
      </w:r>
      <w:r w:rsidR="003E656D" w:rsidRPr="001D536F">
        <w:rPr>
          <w:rFonts w:cs="Arial"/>
          <w:color w:val="222222"/>
          <w:shd w:val="clear" w:color="auto" w:fill="FFFFFF"/>
        </w:rPr>
        <w:t>.</w:t>
      </w:r>
    </w:p>
    <w:p w14:paraId="3F8B5A2C" w14:textId="2D42843B" w:rsidR="00360B98" w:rsidRPr="001D536F" w:rsidRDefault="00F8067C" w:rsidP="0023432E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>12</w:t>
      </w:r>
      <w:r w:rsidR="0032658E" w:rsidRPr="001D536F">
        <w:rPr>
          <w:rFonts w:cs="Arial"/>
          <w:color w:val="222222"/>
          <w:shd w:val="clear" w:color="auto" w:fill="FFFFFF"/>
        </w:rPr>
        <w:t xml:space="preserve"> á almennri námsbraut</w:t>
      </w:r>
      <w:r w:rsidR="0032658E" w:rsidRPr="001D536F">
        <w:rPr>
          <w:rFonts w:cs="Arial"/>
          <w:color w:val="222222"/>
          <w:shd w:val="clear" w:color="auto" w:fill="FFFFFF"/>
        </w:rPr>
        <w:br/>
      </w:r>
      <w:r w:rsidR="00D11B1C" w:rsidRPr="001D536F">
        <w:rPr>
          <w:rFonts w:cs="Arial"/>
          <w:color w:val="222222"/>
          <w:shd w:val="clear" w:color="auto" w:fill="FFFFFF"/>
        </w:rPr>
        <w:t>3</w:t>
      </w:r>
      <w:r w:rsidR="001C411F" w:rsidRPr="001D536F">
        <w:rPr>
          <w:rFonts w:cs="Arial"/>
          <w:color w:val="222222"/>
          <w:shd w:val="clear" w:color="auto" w:fill="FFFFFF"/>
        </w:rPr>
        <w:t>8</w:t>
      </w:r>
      <w:r w:rsidR="0022089F" w:rsidRPr="001D536F">
        <w:rPr>
          <w:rFonts w:cs="Arial"/>
          <w:color w:val="222222"/>
          <w:shd w:val="clear" w:color="auto" w:fill="FFFFFF"/>
        </w:rPr>
        <w:t xml:space="preserve"> á félagsvísinda</w:t>
      </w:r>
      <w:r w:rsidR="0032658E" w:rsidRPr="001D536F">
        <w:rPr>
          <w:rFonts w:cs="Arial"/>
          <w:color w:val="222222"/>
          <w:shd w:val="clear" w:color="auto" w:fill="FFFFFF"/>
        </w:rPr>
        <w:t>braut</w:t>
      </w:r>
      <w:r w:rsidR="0032658E" w:rsidRPr="001D536F">
        <w:rPr>
          <w:rFonts w:cs="Arial"/>
          <w:color w:val="222222"/>
          <w:shd w:val="clear" w:color="auto" w:fill="FFFFFF"/>
        </w:rPr>
        <w:br/>
      </w:r>
      <w:r w:rsidRPr="001D536F">
        <w:rPr>
          <w:rFonts w:cs="Arial"/>
          <w:color w:val="222222"/>
          <w:shd w:val="clear" w:color="auto" w:fill="FFFFFF"/>
        </w:rPr>
        <w:t>16</w:t>
      </w:r>
      <w:r w:rsidR="0032658E" w:rsidRPr="001D536F">
        <w:rPr>
          <w:rFonts w:cs="Arial"/>
          <w:color w:val="222222"/>
          <w:shd w:val="clear" w:color="auto" w:fill="FFFFFF"/>
        </w:rPr>
        <w:t xml:space="preserve"> á íþróttabraut</w:t>
      </w:r>
      <w:r w:rsidR="0032658E" w:rsidRPr="001D536F">
        <w:rPr>
          <w:rFonts w:cs="Arial"/>
          <w:color w:val="222222"/>
          <w:shd w:val="clear" w:color="auto" w:fill="FFFFFF"/>
        </w:rPr>
        <w:br/>
      </w:r>
      <w:r w:rsidRPr="001D536F">
        <w:rPr>
          <w:rFonts w:cs="Arial"/>
          <w:color w:val="222222"/>
          <w:shd w:val="clear" w:color="auto" w:fill="FFFFFF"/>
        </w:rPr>
        <w:t>20</w:t>
      </w:r>
      <w:r w:rsidR="00360B98" w:rsidRPr="001D536F">
        <w:rPr>
          <w:rFonts w:cs="Arial"/>
          <w:color w:val="222222"/>
          <w:shd w:val="clear" w:color="auto" w:fill="FFFFFF"/>
        </w:rPr>
        <w:t xml:space="preserve"> á kjörsviðsbraut</w:t>
      </w:r>
    </w:p>
    <w:p w14:paraId="14D2E188" w14:textId="2BFACACB" w:rsidR="00360B98" w:rsidRPr="001D536F" w:rsidRDefault="00A50EAE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>13</w:t>
      </w:r>
      <w:r w:rsidR="0022089F" w:rsidRPr="001D536F">
        <w:rPr>
          <w:rFonts w:cs="Arial"/>
          <w:color w:val="222222"/>
          <w:shd w:val="clear" w:color="auto" w:fill="FFFFFF"/>
        </w:rPr>
        <w:t xml:space="preserve"> á náttúruvísinda</w:t>
      </w:r>
      <w:r w:rsidR="003C0F35" w:rsidRPr="001D536F">
        <w:rPr>
          <w:rFonts w:cs="Arial"/>
          <w:color w:val="222222"/>
          <w:shd w:val="clear" w:color="auto" w:fill="FFFFFF"/>
        </w:rPr>
        <w:t>braut</w:t>
      </w:r>
    </w:p>
    <w:p w14:paraId="521C8868" w14:textId="5AE2FAED" w:rsidR="00E85F35" w:rsidRPr="001D536F" w:rsidRDefault="00E85F35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 xml:space="preserve">  3 á félagsvísinda- og kjörsviðsbraut</w:t>
      </w:r>
    </w:p>
    <w:p w14:paraId="558BCFEC" w14:textId="644843FE" w:rsidR="00A50EAE" w:rsidRPr="001D536F" w:rsidRDefault="00A50EAE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 xml:space="preserve">  1 á íþrótta- og félagsvísindabraut</w:t>
      </w:r>
    </w:p>
    <w:p w14:paraId="2E371F59" w14:textId="3B36DF19" w:rsidR="0032658E" w:rsidRPr="001D536F" w:rsidRDefault="00170378" w:rsidP="00A50EAE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 xml:space="preserve">  </w:t>
      </w:r>
      <w:r w:rsidR="00A50EAE" w:rsidRPr="001D536F">
        <w:rPr>
          <w:rFonts w:cs="Arial"/>
          <w:color w:val="222222"/>
          <w:shd w:val="clear" w:color="auto" w:fill="FFFFFF"/>
        </w:rPr>
        <w:t>1</w:t>
      </w:r>
      <w:r w:rsidRPr="001D536F">
        <w:rPr>
          <w:rFonts w:cs="Arial"/>
          <w:color w:val="222222"/>
          <w:shd w:val="clear" w:color="auto" w:fill="FFFFFF"/>
        </w:rPr>
        <w:t xml:space="preserve"> á íþrótta- og náttúruvísindabraut. </w:t>
      </w:r>
      <w:r w:rsidR="008969A1" w:rsidRPr="001D536F">
        <w:rPr>
          <w:rFonts w:cs="Arial"/>
          <w:color w:val="222222"/>
          <w:shd w:val="clear" w:color="auto" w:fill="FFFFFF"/>
        </w:rPr>
        <w:t xml:space="preserve"> </w:t>
      </w:r>
    </w:p>
    <w:p w14:paraId="2E371F5B" w14:textId="5C1F8B38" w:rsidR="000A3390" w:rsidRPr="001D536F" w:rsidRDefault="00EB1DF9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1D536F">
        <w:rPr>
          <w:rFonts w:cs="Arial"/>
          <w:color w:val="222222"/>
          <w:shd w:val="clear" w:color="auto" w:fill="FFFFFF"/>
        </w:rPr>
        <w:t>4</w:t>
      </w:r>
      <w:r w:rsidR="00DC5120" w:rsidRPr="001D536F">
        <w:rPr>
          <w:rFonts w:cs="Arial"/>
          <w:color w:val="222222"/>
          <w:shd w:val="clear" w:color="auto" w:fill="FFFFFF"/>
        </w:rPr>
        <w:t>6</w:t>
      </w:r>
      <w:r w:rsidR="008969A1" w:rsidRPr="001D536F">
        <w:rPr>
          <w:rFonts w:cs="Arial"/>
          <w:color w:val="222222"/>
          <w:shd w:val="clear" w:color="auto" w:fill="FFFFFF"/>
        </w:rPr>
        <w:t xml:space="preserve"> strák</w:t>
      </w:r>
      <w:r w:rsidR="008B45B3" w:rsidRPr="001D536F">
        <w:rPr>
          <w:rFonts w:cs="Arial"/>
          <w:color w:val="222222"/>
          <w:shd w:val="clear" w:color="auto" w:fill="FFFFFF"/>
        </w:rPr>
        <w:t>ar</w:t>
      </w:r>
      <w:r w:rsidR="008969A1" w:rsidRPr="001D536F">
        <w:rPr>
          <w:rFonts w:cs="Arial"/>
          <w:color w:val="222222"/>
          <w:shd w:val="clear" w:color="auto" w:fill="FFFFFF"/>
        </w:rPr>
        <w:t xml:space="preserve"> og </w:t>
      </w:r>
      <w:r w:rsidR="00DC5120" w:rsidRPr="001D536F">
        <w:rPr>
          <w:rFonts w:cs="Arial"/>
          <w:color w:val="222222"/>
          <w:shd w:val="clear" w:color="auto" w:fill="FFFFFF"/>
        </w:rPr>
        <w:t>58</w:t>
      </w:r>
      <w:r w:rsidR="008969A1" w:rsidRPr="001D536F">
        <w:rPr>
          <w:rFonts w:cs="Arial"/>
          <w:color w:val="222222"/>
          <w:shd w:val="clear" w:color="auto" w:fill="FFFFFF"/>
        </w:rPr>
        <w:t xml:space="preserve"> stúlkur. Brottfall á önninni var </w:t>
      </w:r>
      <w:r w:rsidR="00BA7676" w:rsidRPr="001D536F">
        <w:rPr>
          <w:rFonts w:cs="Arial"/>
          <w:color w:val="222222"/>
          <w:shd w:val="clear" w:color="auto" w:fill="FFFFFF"/>
        </w:rPr>
        <w:t>1</w:t>
      </w:r>
      <w:r w:rsidR="001D74DC" w:rsidRPr="001D536F">
        <w:rPr>
          <w:rFonts w:cs="Arial"/>
          <w:color w:val="222222"/>
          <w:shd w:val="clear" w:color="auto" w:fill="FFFFFF"/>
        </w:rPr>
        <w:t>,</w:t>
      </w:r>
      <w:r w:rsidR="00DC5120" w:rsidRPr="001D536F">
        <w:rPr>
          <w:rFonts w:cs="Arial"/>
          <w:color w:val="222222"/>
          <w:shd w:val="clear" w:color="auto" w:fill="FFFFFF"/>
        </w:rPr>
        <w:t>0</w:t>
      </w:r>
      <w:r w:rsidR="008969A1" w:rsidRPr="001D536F">
        <w:rPr>
          <w:rFonts w:cs="Arial"/>
          <w:color w:val="222222"/>
          <w:shd w:val="clear" w:color="auto" w:fill="FFFFFF"/>
        </w:rPr>
        <w:t>%.</w:t>
      </w:r>
      <w:r w:rsidR="002D4829" w:rsidRPr="001D536F">
        <w:rPr>
          <w:rFonts w:cs="Arial"/>
          <w:color w:val="222222"/>
          <w:shd w:val="clear" w:color="auto" w:fill="FFFFFF"/>
        </w:rPr>
        <w:t xml:space="preserve"> Að meðaltali v</w:t>
      </w:r>
      <w:r w:rsidR="00702EF6" w:rsidRPr="001D536F">
        <w:rPr>
          <w:rFonts w:cs="Arial"/>
          <w:color w:val="222222"/>
          <w:shd w:val="clear" w:color="auto" w:fill="FFFFFF"/>
        </w:rPr>
        <w:t xml:space="preserve">oru </w:t>
      </w:r>
      <w:r w:rsidR="000E71E6" w:rsidRPr="001D536F">
        <w:rPr>
          <w:rFonts w:cs="Arial"/>
          <w:color w:val="222222"/>
          <w:shd w:val="clear" w:color="auto" w:fill="FFFFFF"/>
        </w:rPr>
        <w:t>1</w:t>
      </w:r>
      <w:r w:rsidR="001D536F" w:rsidRPr="001D536F">
        <w:rPr>
          <w:rFonts w:cs="Arial"/>
          <w:color w:val="222222"/>
          <w:shd w:val="clear" w:color="auto" w:fill="FFFFFF"/>
        </w:rPr>
        <w:t>7</w:t>
      </w:r>
      <w:r w:rsidR="000E71E6" w:rsidRPr="001D536F">
        <w:rPr>
          <w:rFonts w:cs="Arial"/>
          <w:color w:val="222222"/>
          <w:shd w:val="clear" w:color="auto" w:fill="FFFFFF"/>
        </w:rPr>
        <w:t>,</w:t>
      </w:r>
      <w:r w:rsidR="001D536F" w:rsidRPr="001D536F">
        <w:rPr>
          <w:rFonts w:cs="Arial"/>
          <w:color w:val="222222"/>
          <w:shd w:val="clear" w:color="auto" w:fill="FFFFFF"/>
        </w:rPr>
        <w:t>7</w:t>
      </w:r>
      <w:r w:rsidR="00702EF6" w:rsidRPr="001D536F">
        <w:rPr>
          <w:rFonts w:cs="Arial"/>
          <w:color w:val="222222"/>
          <w:shd w:val="clear" w:color="auto" w:fill="FFFFFF"/>
        </w:rPr>
        <w:t xml:space="preserve"> nem</w:t>
      </w:r>
      <w:r w:rsidR="00E2284B" w:rsidRPr="001D536F">
        <w:rPr>
          <w:rFonts w:cs="Arial"/>
          <w:color w:val="222222"/>
          <w:shd w:val="clear" w:color="auto" w:fill="FFFFFF"/>
        </w:rPr>
        <w:t>andi</w:t>
      </w:r>
      <w:r w:rsidR="00702EF6" w:rsidRPr="001D536F">
        <w:rPr>
          <w:rFonts w:cs="Arial"/>
          <w:color w:val="222222"/>
          <w:shd w:val="clear" w:color="auto" w:fill="FFFFFF"/>
        </w:rPr>
        <w:t xml:space="preserve"> </w:t>
      </w:r>
      <w:r w:rsidR="0082743A" w:rsidRPr="001D536F">
        <w:rPr>
          <w:rFonts w:cs="Arial"/>
          <w:color w:val="222222"/>
          <w:shd w:val="clear" w:color="auto" w:fill="FFFFFF"/>
        </w:rPr>
        <w:t>í hópi í fagtíma í stundatöflu.</w:t>
      </w:r>
      <w:r w:rsidR="00855022" w:rsidRPr="001D536F">
        <w:rPr>
          <w:rFonts w:cs="Arial"/>
          <w:color w:val="222222"/>
          <w:shd w:val="clear" w:color="auto" w:fill="FFFFFF"/>
        </w:rPr>
        <w:t xml:space="preserve"> Meðaleinkunn allra nemenda yfir alla áfanga var </w:t>
      </w:r>
      <w:r w:rsidR="0041257F" w:rsidRPr="001D536F">
        <w:rPr>
          <w:rFonts w:cs="Arial"/>
          <w:color w:val="222222"/>
          <w:shd w:val="clear" w:color="auto" w:fill="FFFFFF"/>
        </w:rPr>
        <w:t>7</w:t>
      </w:r>
      <w:r w:rsidR="00855022" w:rsidRPr="001D536F">
        <w:rPr>
          <w:rFonts w:cs="Arial"/>
          <w:color w:val="222222"/>
          <w:shd w:val="clear" w:color="auto" w:fill="FFFFFF"/>
        </w:rPr>
        <w:t>,</w:t>
      </w:r>
      <w:r w:rsidR="001D536F" w:rsidRPr="001D536F">
        <w:rPr>
          <w:rFonts w:cs="Arial"/>
          <w:color w:val="222222"/>
          <w:shd w:val="clear" w:color="auto" w:fill="FFFFFF"/>
        </w:rPr>
        <w:t>31</w:t>
      </w:r>
      <w:r w:rsidR="00855022" w:rsidRPr="001D536F">
        <w:rPr>
          <w:rFonts w:cs="Arial"/>
          <w:color w:val="222222"/>
          <w:shd w:val="clear" w:color="auto" w:fill="FFFFFF"/>
        </w:rPr>
        <w:t>.</w:t>
      </w:r>
    </w:p>
    <w:p w14:paraId="2E371F5C" w14:textId="77777777" w:rsidR="00232788" w:rsidRPr="00194A5F" w:rsidRDefault="00232788" w:rsidP="003E6A60">
      <w:pPr>
        <w:spacing w:after="0" w:line="240" w:lineRule="auto"/>
        <w:rPr>
          <w:rFonts w:cs="Arial"/>
          <w:color w:val="222222"/>
          <w:highlight w:val="green"/>
          <w:shd w:val="clear" w:color="auto" w:fill="FFFFFF"/>
        </w:rPr>
      </w:pPr>
    </w:p>
    <w:p w14:paraId="2E371F5D" w14:textId="20405386" w:rsidR="0032658E" w:rsidRPr="00364855" w:rsidRDefault="008969A1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64855">
        <w:rPr>
          <w:rFonts w:cs="Arial"/>
          <w:color w:val="222222"/>
          <w:shd w:val="clear" w:color="auto" w:fill="FFFFFF"/>
        </w:rPr>
        <w:t>Haustið 20</w:t>
      </w:r>
      <w:r w:rsidR="004271B0" w:rsidRPr="00364855">
        <w:rPr>
          <w:rFonts w:cs="Arial"/>
          <w:color w:val="222222"/>
          <w:shd w:val="clear" w:color="auto" w:fill="FFFFFF"/>
        </w:rPr>
        <w:t>2</w:t>
      </w:r>
      <w:r w:rsidR="00761416" w:rsidRPr="00364855">
        <w:rPr>
          <w:rFonts w:cs="Arial"/>
          <w:color w:val="222222"/>
          <w:shd w:val="clear" w:color="auto" w:fill="FFFFFF"/>
        </w:rPr>
        <w:t>4</w:t>
      </w:r>
      <w:r w:rsidR="002D4829" w:rsidRPr="00364855">
        <w:rPr>
          <w:rFonts w:cs="Arial"/>
          <w:color w:val="222222"/>
          <w:shd w:val="clear" w:color="auto" w:fill="FFFFFF"/>
        </w:rPr>
        <w:t xml:space="preserve"> byrjuðu </w:t>
      </w:r>
      <w:r w:rsidR="000C4A0D" w:rsidRPr="00364855">
        <w:rPr>
          <w:rFonts w:cs="Arial"/>
          <w:color w:val="222222"/>
          <w:shd w:val="clear" w:color="auto" w:fill="FFFFFF"/>
        </w:rPr>
        <w:t>1</w:t>
      </w:r>
      <w:r w:rsidR="00761416" w:rsidRPr="00364855">
        <w:rPr>
          <w:rFonts w:cs="Arial"/>
          <w:color w:val="222222"/>
          <w:shd w:val="clear" w:color="auto" w:fill="FFFFFF"/>
        </w:rPr>
        <w:t>0</w:t>
      </w:r>
      <w:r w:rsidR="00432310" w:rsidRPr="00364855">
        <w:rPr>
          <w:rFonts w:cs="Arial"/>
          <w:color w:val="222222"/>
          <w:shd w:val="clear" w:color="auto" w:fill="FFFFFF"/>
        </w:rPr>
        <w:t>0</w:t>
      </w:r>
      <w:r w:rsidR="002D4829" w:rsidRPr="00364855">
        <w:rPr>
          <w:rFonts w:cs="Arial"/>
          <w:color w:val="222222"/>
          <w:shd w:val="clear" w:color="auto" w:fill="FFFFFF"/>
        </w:rPr>
        <w:t xml:space="preserve"> nemendur sem skiluðu</w:t>
      </w:r>
      <w:r w:rsidR="00F73819" w:rsidRPr="00364855">
        <w:rPr>
          <w:rFonts w:cs="Arial"/>
          <w:color w:val="222222"/>
          <w:shd w:val="clear" w:color="auto" w:fill="FFFFFF"/>
        </w:rPr>
        <w:t xml:space="preserve"> </w:t>
      </w:r>
      <w:r w:rsidR="00761416" w:rsidRPr="00364855">
        <w:rPr>
          <w:rFonts w:cs="Arial"/>
          <w:color w:val="222222"/>
          <w:shd w:val="clear" w:color="auto" w:fill="FFFFFF"/>
        </w:rPr>
        <w:t>2</w:t>
      </w:r>
      <w:r w:rsidR="00F73819" w:rsidRPr="00364855">
        <w:rPr>
          <w:rFonts w:cs="Arial"/>
          <w:color w:val="222222"/>
          <w:shd w:val="clear" w:color="auto" w:fill="FFFFFF"/>
        </w:rPr>
        <w:t>.</w:t>
      </w:r>
      <w:r w:rsidR="00761416" w:rsidRPr="00364855">
        <w:rPr>
          <w:rFonts w:cs="Arial"/>
          <w:color w:val="222222"/>
          <w:shd w:val="clear" w:color="auto" w:fill="FFFFFF"/>
        </w:rPr>
        <w:t>9</w:t>
      </w:r>
      <w:r w:rsidR="00313E16">
        <w:rPr>
          <w:rFonts w:cs="Arial"/>
          <w:color w:val="222222"/>
          <w:shd w:val="clear" w:color="auto" w:fill="FFFFFF"/>
        </w:rPr>
        <w:t>25</w:t>
      </w:r>
      <w:r w:rsidR="00F73819" w:rsidRPr="00364855">
        <w:rPr>
          <w:rFonts w:cs="Arial"/>
          <w:color w:val="222222"/>
          <w:shd w:val="clear" w:color="auto" w:fill="FFFFFF"/>
        </w:rPr>
        <w:t xml:space="preserve"> ein</w:t>
      </w:r>
      <w:r w:rsidR="00007DDE" w:rsidRPr="00364855">
        <w:rPr>
          <w:rFonts w:cs="Arial"/>
          <w:color w:val="222222"/>
          <w:shd w:val="clear" w:color="auto" w:fill="FFFFFF"/>
        </w:rPr>
        <w:t>ingum (</w:t>
      </w:r>
      <w:r w:rsidR="00761416" w:rsidRPr="00364855">
        <w:rPr>
          <w:rFonts w:cs="Arial"/>
          <w:color w:val="222222"/>
          <w:shd w:val="clear" w:color="auto" w:fill="FFFFFF"/>
        </w:rPr>
        <w:t>9</w:t>
      </w:r>
      <w:r w:rsidR="00902BB7">
        <w:rPr>
          <w:rFonts w:cs="Arial"/>
          <w:color w:val="222222"/>
          <w:shd w:val="clear" w:color="auto" w:fill="FFFFFF"/>
        </w:rPr>
        <w:t>7</w:t>
      </w:r>
      <w:r w:rsidR="00A86967" w:rsidRPr="00364855">
        <w:rPr>
          <w:rFonts w:cs="Arial"/>
          <w:color w:val="222222"/>
          <w:shd w:val="clear" w:color="auto" w:fill="FFFFFF"/>
        </w:rPr>
        <w:t>,</w:t>
      </w:r>
      <w:r w:rsidR="00902BB7">
        <w:rPr>
          <w:rFonts w:cs="Arial"/>
          <w:color w:val="222222"/>
          <w:shd w:val="clear" w:color="auto" w:fill="FFFFFF"/>
        </w:rPr>
        <w:t>5</w:t>
      </w:r>
      <w:r w:rsidR="00007DDE" w:rsidRPr="00364855">
        <w:rPr>
          <w:rFonts w:cs="Arial"/>
          <w:color w:val="222222"/>
          <w:shd w:val="clear" w:color="auto" w:fill="FFFFFF"/>
        </w:rPr>
        <w:t xml:space="preserve"> nem</w:t>
      </w:r>
      <w:r w:rsidR="00393299" w:rsidRPr="00364855">
        <w:rPr>
          <w:rFonts w:cs="Arial"/>
          <w:color w:val="222222"/>
          <w:shd w:val="clear" w:color="auto" w:fill="FFFFFF"/>
        </w:rPr>
        <w:t>endum</w:t>
      </w:r>
      <w:r w:rsidR="00007DDE" w:rsidRPr="00364855">
        <w:rPr>
          <w:rFonts w:cs="Arial"/>
          <w:color w:val="222222"/>
          <w:shd w:val="clear" w:color="auto" w:fill="FFFFFF"/>
        </w:rPr>
        <w:t xml:space="preserve"> í fullu námi</w:t>
      </w:r>
      <w:r w:rsidR="005529DC" w:rsidRPr="00364855">
        <w:rPr>
          <w:rFonts w:cs="Arial"/>
          <w:color w:val="222222"/>
          <w:shd w:val="clear" w:color="auto" w:fill="FFFFFF"/>
        </w:rPr>
        <w:t>).</w:t>
      </w:r>
      <w:r w:rsidR="00007DDE" w:rsidRPr="00364855">
        <w:rPr>
          <w:rFonts w:cs="Arial"/>
          <w:color w:val="222222"/>
          <w:shd w:val="clear" w:color="auto" w:fill="FFFFFF"/>
        </w:rPr>
        <w:t xml:space="preserve"> </w:t>
      </w:r>
      <w:r w:rsidR="00393299" w:rsidRPr="00364855">
        <w:rPr>
          <w:rFonts w:cs="Arial"/>
          <w:color w:val="222222"/>
          <w:shd w:val="clear" w:color="auto" w:fill="FFFFFF"/>
        </w:rPr>
        <w:t>88</w:t>
      </w:r>
      <w:r w:rsidR="000C4A0D" w:rsidRPr="00364855">
        <w:rPr>
          <w:rFonts w:cs="Arial"/>
          <w:color w:val="222222"/>
          <w:shd w:val="clear" w:color="auto" w:fill="FFFFFF"/>
        </w:rPr>
        <w:t xml:space="preserve"> nemendur voru með Framhaldsskólann á Laugum sem heimaskóla og </w:t>
      </w:r>
      <w:r w:rsidR="008E34B6" w:rsidRPr="00364855">
        <w:rPr>
          <w:rFonts w:cs="Arial"/>
          <w:color w:val="222222"/>
          <w:shd w:val="clear" w:color="auto" w:fill="FFFFFF"/>
        </w:rPr>
        <w:t>1</w:t>
      </w:r>
      <w:r w:rsidR="00393299" w:rsidRPr="00364855">
        <w:rPr>
          <w:rFonts w:cs="Arial"/>
          <w:color w:val="222222"/>
          <w:shd w:val="clear" w:color="auto" w:fill="FFFFFF"/>
        </w:rPr>
        <w:t>2</w:t>
      </w:r>
      <w:r w:rsidR="000C4A0D" w:rsidRPr="00364855">
        <w:rPr>
          <w:rFonts w:cs="Arial"/>
          <w:color w:val="222222"/>
          <w:shd w:val="clear" w:color="auto" w:fill="FFFFFF"/>
        </w:rPr>
        <w:t xml:space="preserve"> nemendur höfðu annan skóla sem heimaskóla.</w:t>
      </w:r>
    </w:p>
    <w:p w14:paraId="21527FA3" w14:textId="06CADB09" w:rsidR="0070151D" w:rsidRPr="00364855" w:rsidRDefault="008E34B6" w:rsidP="003E6A60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64855">
        <w:rPr>
          <w:rFonts w:cs="Arial"/>
          <w:color w:val="222222"/>
          <w:shd w:val="clear" w:color="auto" w:fill="FFFFFF"/>
        </w:rPr>
        <w:t>1</w:t>
      </w:r>
      <w:r w:rsidR="00393299" w:rsidRPr="00364855">
        <w:rPr>
          <w:rFonts w:cs="Arial"/>
          <w:color w:val="222222"/>
          <w:shd w:val="clear" w:color="auto" w:fill="FFFFFF"/>
        </w:rPr>
        <w:t>0</w:t>
      </w:r>
      <w:r w:rsidR="0032658E" w:rsidRPr="00364855">
        <w:rPr>
          <w:rFonts w:cs="Arial"/>
          <w:color w:val="222222"/>
          <w:shd w:val="clear" w:color="auto" w:fill="FFFFFF"/>
        </w:rPr>
        <w:t xml:space="preserve"> á almennri námsbraut</w:t>
      </w:r>
      <w:r w:rsidR="0032658E" w:rsidRPr="00364855">
        <w:rPr>
          <w:rFonts w:cs="Arial"/>
          <w:color w:val="222222"/>
          <w:shd w:val="clear" w:color="auto" w:fill="FFFFFF"/>
        </w:rPr>
        <w:br/>
      </w:r>
      <w:r w:rsidR="00393299" w:rsidRPr="00364855">
        <w:rPr>
          <w:rFonts w:cs="Arial"/>
          <w:color w:val="222222"/>
          <w:shd w:val="clear" w:color="auto" w:fill="FFFFFF"/>
        </w:rPr>
        <w:t>25</w:t>
      </w:r>
      <w:r w:rsidR="0022089F" w:rsidRPr="00364855">
        <w:rPr>
          <w:rFonts w:cs="Arial"/>
          <w:color w:val="222222"/>
          <w:shd w:val="clear" w:color="auto" w:fill="FFFFFF"/>
        </w:rPr>
        <w:t xml:space="preserve"> á félagsvísinda</w:t>
      </w:r>
      <w:r w:rsidR="0032658E" w:rsidRPr="00364855">
        <w:rPr>
          <w:rFonts w:cs="Arial"/>
          <w:color w:val="222222"/>
          <w:shd w:val="clear" w:color="auto" w:fill="FFFFFF"/>
        </w:rPr>
        <w:t>braut</w:t>
      </w:r>
      <w:r w:rsidR="0032658E" w:rsidRPr="00364855">
        <w:rPr>
          <w:rFonts w:cs="Arial"/>
          <w:color w:val="222222"/>
          <w:shd w:val="clear" w:color="auto" w:fill="FFFFFF"/>
        </w:rPr>
        <w:br/>
      </w:r>
      <w:r w:rsidR="009546B0" w:rsidRPr="00364855">
        <w:rPr>
          <w:rFonts w:cs="Arial"/>
          <w:color w:val="222222"/>
          <w:shd w:val="clear" w:color="auto" w:fill="FFFFFF"/>
        </w:rPr>
        <w:t>1</w:t>
      </w:r>
      <w:r w:rsidR="00393299" w:rsidRPr="00364855">
        <w:rPr>
          <w:rFonts w:cs="Arial"/>
          <w:color w:val="222222"/>
          <w:shd w:val="clear" w:color="auto" w:fill="FFFFFF"/>
        </w:rPr>
        <w:t>2</w:t>
      </w:r>
      <w:r w:rsidR="0032658E" w:rsidRPr="00364855">
        <w:rPr>
          <w:rFonts w:cs="Arial"/>
          <w:color w:val="222222"/>
          <w:shd w:val="clear" w:color="auto" w:fill="FFFFFF"/>
        </w:rPr>
        <w:t xml:space="preserve"> á íþróttabraut</w:t>
      </w:r>
      <w:r w:rsidR="0032658E" w:rsidRPr="00364855">
        <w:rPr>
          <w:rFonts w:cs="Arial"/>
          <w:color w:val="222222"/>
          <w:shd w:val="clear" w:color="auto" w:fill="FFFFFF"/>
        </w:rPr>
        <w:br/>
      </w:r>
      <w:r w:rsidR="00364855" w:rsidRPr="00364855">
        <w:rPr>
          <w:rFonts w:cs="Arial"/>
          <w:color w:val="222222"/>
          <w:shd w:val="clear" w:color="auto" w:fill="FFFFFF"/>
        </w:rPr>
        <w:t>29</w:t>
      </w:r>
      <w:r w:rsidR="0070151D" w:rsidRPr="00364855">
        <w:rPr>
          <w:rFonts w:cs="Arial"/>
          <w:color w:val="222222"/>
          <w:shd w:val="clear" w:color="auto" w:fill="FFFFFF"/>
        </w:rPr>
        <w:t xml:space="preserve"> á kjörsviðsbraut</w:t>
      </w:r>
    </w:p>
    <w:p w14:paraId="06257242" w14:textId="4A29AE17" w:rsidR="00175F2B" w:rsidRPr="00364855" w:rsidRDefault="00364855" w:rsidP="00F95661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64855">
        <w:rPr>
          <w:rFonts w:cs="Arial"/>
          <w:color w:val="222222"/>
          <w:shd w:val="clear" w:color="auto" w:fill="FFFFFF"/>
        </w:rPr>
        <w:t>21</w:t>
      </w:r>
      <w:r w:rsidR="0022089F" w:rsidRPr="00364855">
        <w:rPr>
          <w:rFonts w:cs="Arial"/>
          <w:color w:val="222222"/>
          <w:shd w:val="clear" w:color="auto" w:fill="FFFFFF"/>
        </w:rPr>
        <w:t xml:space="preserve"> á náttúruvísinda</w:t>
      </w:r>
      <w:r w:rsidR="008969A1" w:rsidRPr="00364855">
        <w:rPr>
          <w:rFonts w:cs="Arial"/>
          <w:color w:val="222222"/>
          <w:shd w:val="clear" w:color="auto" w:fill="FFFFFF"/>
        </w:rPr>
        <w:t>braut</w:t>
      </w:r>
    </w:p>
    <w:p w14:paraId="1C8BDD26" w14:textId="3D0B3F74" w:rsidR="00364855" w:rsidRPr="00364855" w:rsidRDefault="00175F2B" w:rsidP="00364855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64855">
        <w:rPr>
          <w:rFonts w:cs="Arial"/>
          <w:color w:val="222222"/>
          <w:shd w:val="clear" w:color="auto" w:fill="FFFFFF"/>
        </w:rPr>
        <w:t xml:space="preserve">  </w:t>
      </w:r>
      <w:r w:rsidR="00364855" w:rsidRPr="00364855">
        <w:rPr>
          <w:rFonts w:cs="Arial"/>
          <w:color w:val="222222"/>
          <w:shd w:val="clear" w:color="auto" w:fill="FFFFFF"/>
        </w:rPr>
        <w:t>2 á félagsvísinda- og kjörsviðsbraut</w:t>
      </w:r>
    </w:p>
    <w:p w14:paraId="7D59BD16" w14:textId="3CAFC609" w:rsidR="00275CFD" w:rsidRPr="00364855" w:rsidRDefault="00B05124" w:rsidP="00F95661">
      <w:pPr>
        <w:spacing w:after="0" w:line="240" w:lineRule="auto"/>
        <w:ind w:left="708"/>
        <w:rPr>
          <w:rFonts w:cs="Arial"/>
          <w:color w:val="222222"/>
          <w:shd w:val="clear" w:color="auto" w:fill="FFFFFF"/>
        </w:rPr>
      </w:pPr>
      <w:r w:rsidRPr="00364855">
        <w:rPr>
          <w:rFonts w:cs="Arial"/>
          <w:color w:val="222222"/>
          <w:shd w:val="clear" w:color="auto" w:fill="FFFFFF"/>
        </w:rPr>
        <w:t xml:space="preserve"> </w:t>
      </w:r>
      <w:r w:rsidR="008969A1" w:rsidRPr="00364855">
        <w:rPr>
          <w:rFonts w:cs="Arial"/>
          <w:color w:val="222222"/>
          <w:shd w:val="clear" w:color="auto" w:fill="FFFFFF"/>
        </w:rPr>
        <w:t xml:space="preserve"> </w:t>
      </w:r>
      <w:r w:rsidRPr="00364855">
        <w:rPr>
          <w:rFonts w:cs="Arial"/>
          <w:color w:val="222222"/>
          <w:shd w:val="clear" w:color="auto" w:fill="FFFFFF"/>
        </w:rPr>
        <w:t>1 á íþrótta- og náttúruvísindabraut.</w:t>
      </w:r>
    </w:p>
    <w:p w14:paraId="2E371F5F" w14:textId="707E1EAE" w:rsidR="008969A1" w:rsidRPr="003E6A60" w:rsidRDefault="00D81019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D81019">
        <w:rPr>
          <w:rFonts w:cs="Arial"/>
          <w:color w:val="222222"/>
          <w:shd w:val="clear" w:color="auto" w:fill="FFFFFF"/>
        </w:rPr>
        <w:t>42</w:t>
      </w:r>
      <w:r w:rsidR="00B95D17" w:rsidRPr="00D81019">
        <w:rPr>
          <w:rFonts w:cs="Arial"/>
          <w:color w:val="222222"/>
          <w:shd w:val="clear" w:color="auto" w:fill="FFFFFF"/>
        </w:rPr>
        <w:t xml:space="preserve"> </w:t>
      </w:r>
      <w:r w:rsidR="008969A1" w:rsidRPr="00D81019">
        <w:rPr>
          <w:rFonts w:cs="Arial"/>
          <w:color w:val="222222"/>
          <w:shd w:val="clear" w:color="auto" w:fill="FFFFFF"/>
        </w:rPr>
        <w:t>strák</w:t>
      </w:r>
      <w:r w:rsidR="00804FD6" w:rsidRPr="00D81019">
        <w:rPr>
          <w:rFonts w:cs="Arial"/>
          <w:color w:val="222222"/>
          <w:shd w:val="clear" w:color="auto" w:fill="FFFFFF"/>
        </w:rPr>
        <w:t>ar</w:t>
      </w:r>
      <w:r w:rsidR="008969A1" w:rsidRPr="00D81019">
        <w:rPr>
          <w:rFonts w:cs="Arial"/>
          <w:color w:val="222222"/>
          <w:shd w:val="clear" w:color="auto" w:fill="FFFFFF"/>
        </w:rPr>
        <w:t xml:space="preserve"> og </w:t>
      </w:r>
      <w:r w:rsidRPr="00D81019">
        <w:rPr>
          <w:rFonts w:cs="Arial"/>
          <w:color w:val="222222"/>
          <w:shd w:val="clear" w:color="auto" w:fill="FFFFFF"/>
        </w:rPr>
        <w:t>58</w:t>
      </w:r>
      <w:r w:rsidR="00C40898" w:rsidRPr="00D81019">
        <w:rPr>
          <w:rFonts w:cs="Arial"/>
          <w:color w:val="222222"/>
          <w:shd w:val="clear" w:color="auto" w:fill="FFFFFF"/>
        </w:rPr>
        <w:t xml:space="preserve"> </w:t>
      </w:r>
      <w:r w:rsidR="008969A1" w:rsidRPr="00D81019">
        <w:rPr>
          <w:rFonts w:cs="Arial"/>
          <w:color w:val="222222"/>
          <w:shd w:val="clear" w:color="auto" w:fill="FFFFFF"/>
        </w:rPr>
        <w:t>stúlk</w:t>
      </w:r>
      <w:r w:rsidR="00C40898" w:rsidRPr="00D81019">
        <w:rPr>
          <w:rFonts w:cs="Arial"/>
          <w:color w:val="222222"/>
          <w:shd w:val="clear" w:color="auto" w:fill="FFFFFF"/>
        </w:rPr>
        <w:t>ur</w:t>
      </w:r>
      <w:r w:rsidR="008969A1" w:rsidRPr="00D81019">
        <w:rPr>
          <w:rFonts w:cs="Arial"/>
          <w:color w:val="222222"/>
          <w:shd w:val="clear" w:color="auto" w:fill="FFFFFF"/>
        </w:rPr>
        <w:t xml:space="preserve">. </w:t>
      </w:r>
      <w:r w:rsidR="008969A1" w:rsidRPr="00435892">
        <w:rPr>
          <w:rFonts w:cs="Arial"/>
          <w:color w:val="222222"/>
          <w:shd w:val="clear" w:color="auto" w:fill="FFFFFF"/>
        </w:rPr>
        <w:t xml:space="preserve">Brottfall á önninni var </w:t>
      </w:r>
      <w:r w:rsidR="00841674" w:rsidRPr="00435892">
        <w:rPr>
          <w:rFonts w:cs="Arial"/>
          <w:color w:val="222222"/>
          <w:shd w:val="clear" w:color="auto" w:fill="FFFFFF"/>
        </w:rPr>
        <w:t>0</w:t>
      </w:r>
      <w:r w:rsidR="002C170B" w:rsidRPr="00435892">
        <w:rPr>
          <w:rFonts w:cs="Arial"/>
          <w:color w:val="222222"/>
          <w:shd w:val="clear" w:color="auto" w:fill="FFFFFF"/>
        </w:rPr>
        <w:t>,</w:t>
      </w:r>
      <w:r w:rsidR="00EC5236" w:rsidRPr="00435892">
        <w:rPr>
          <w:rFonts w:cs="Arial"/>
          <w:color w:val="222222"/>
          <w:shd w:val="clear" w:color="auto" w:fill="FFFFFF"/>
        </w:rPr>
        <w:t>8</w:t>
      </w:r>
      <w:r w:rsidR="008969A1" w:rsidRPr="00435892">
        <w:rPr>
          <w:rFonts w:cs="Arial"/>
          <w:color w:val="222222"/>
          <w:shd w:val="clear" w:color="auto" w:fill="FFFFFF"/>
        </w:rPr>
        <w:t>%.</w:t>
      </w:r>
      <w:r w:rsidR="00947DD1" w:rsidRPr="00435892">
        <w:rPr>
          <w:rFonts w:cs="Arial"/>
          <w:color w:val="222222"/>
          <w:shd w:val="clear" w:color="auto" w:fill="FFFFFF"/>
        </w:rPr>
        <w:t xml:space="preserve"> </w:t>
      </w:r>
      <w:r w:rsidR="0082743A" w:rsidRPr="00435892">
        <w:rPr>
          <w:rFonts w:cs="Arial"/>
          <w:color w:val="222222"/>
          <w:shd w:val="clear" w:color="auto" w:fill="FFFFFF"/>
        </w:rPr>
        <w:t xml:space="preserve">Að meðaltali voru </w:t>
      </w:r>
      <w:r w:rsidR="00435892" w:rsidRPr="00435892">
        <w:rPr>
          <w:rFonts w:cs="Arial"/>
          <w:color w:val="222222"/>
          <w:shd w:val="clear" w:color="auto" w:fill="FFFFFF"/>
        </w:rPr>
        <w:t>17,7</w:t>
      </w:r>
      <w:r w:rsidR="0082743A" w:rsidRPr="00435892">
        <w:rPr>
          <w:rFonts w:cs="Arial"/>
          <w:color w:val="222222"/>
          <w:shd w:val="clear" w:color="auto" w:fill="FFFFFF"/>
        </w:rPr>
        <w:t xml:space="preserve"> nemend</w:t>
      </w:r>
      <w:r w:rsidR="000A0596" w:rsidRPr="00435892">
        <w:rPr>
          <w:rFonts w:cs="Arial"/>
          <w:color w:val="222222"/>
          <w:shd w:val="clear" w:color="auto" w:fill="FFFFFF"/>
        </w:rPr>
        <w:t>ur</w:t>
      </w:r>
      <w:r w:rsidR="0082743A" w:rsidRPr="00435892">
        <w:rPr>
          <w:rFonts w:cs="Arial"/>
          <w:color w:val="222222"/>
          <w:shd w:val="clear" w:color="auto" w:fill="FFFFFF"/>
        </w:rPr>
        <w:t xml:space="preserve"> í hópi í fagtíma í stundatöflu.</w:t>
      </w:r>
      <w:r w:rsidR="00855022" w:rsidRPr="00435892">
        <w:rPr>
          <w:rFonts w:cs="Arial"/>
          <w:color w:val="222222"/>
          <w:shd w:val="clear" w:color="auto" w:fill="FFFFFF"/>
        </w:rPr>
        <w:t xml:space="preserve"> Meðaleinkunn allra nemenda yfir alla áfanga var </w:t>
      </w:r>
      <w:r w:rsidR="00804FD6" w:rsidRPr="00435892">
        <w:rPr>
          <w:rFonts w:cs="Arial"/>
          <w:color w:val="222222"/>
          <w:shd w:val="clear" w:color="auto" w:fill="FFFFFF"/>
        </w:rPr>
        <w:t>7,</w:t>
      </w:r>
      <w:r w:rsidR="009F33CC" w:rsidRPr="00435892">
        <w:rPr>
          <w:rFonts w:cs="Arial"/>
          <w:color w:val="222222"/>
          <w:shd w:val="clear" w:color="auto" w:fill="FFFFFF"/>
        </w:rPr>
        <w:t>3</w:t>
      </w:r>
      <w:r w:rsidR="00435892" w:rsidRPr="00435892">
        <w:rPr>
          <w:rFonts w:cs="Arial"/>
          <w:color w:val="222222"/>
          <w:shd w:val="clear" w:color="auto" w:fill="FFFFFF"/>
        </w:rPr>
        <w:t>0</w:t>
      </w:r>
      <w:r w:rsidR="00855022" w:rsidRPr="00435892">
        <w:rPr>
          <w:rFonts w:cs="Arial"/>
          <w:color w:val="222222"/>
          <w:shd w:val="clear" w:color="auto" w:fill="FFFFFF"/>
        </w:rPr>
        <w:t>.</w:t>
      </w:r>
    </w:p>
    <w:p w14:paraId="2E371F62" w14:textId="77777777" w:rsidR="00232788" w:rsidRDefault="00232788" w:rsidP="003E6A60">
      <w:pPr>
        <w:spacing w:after="0" w:line="240" w:lineRule="auto"/>
        <w:rPr>
          <w:rStyle w:val="Heading2Char"/>
          <w:rFonts w:asciiTheme="minorHAnsi" w:hAnsiTheme="minorHAnsi"/>
          <w:sz w:val="22"/>
          <w:szCs w:val="22"/>
        </w:rPr>
      </w:pPr>
    </w:p>
    <w:p w14:paraId="2127A1D5" w14:textId="06367478" w:rsidR="00004A06" w:rsidRPr="004F72E0" w:rsidRDefault="00E41CC0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  <w:r w:rsidRPr="00874607">
        <w:rPr>
          <w:bCs/>
        </w:rPr>
        <w:t>Fram</w:t>
      </w:r>
      <w:r w:rsidRPr="00E41CC0">
        <w:rPr>
          <w:bCs/>
        </w:rPr>
        <w:t xml:space="preserve">haldsskólinn á Laugum </w:t>
      </w:r>
      <w:r w:rsidR="0032194F">
        <w:rPr>
          <w:bCs/>
        </w:rPr>
        <w:t xml:space="preserve">starfar eftir samþykktri námsskrá og </w:t>
      </w:r>
      <w:r w:rsidRPr="00E41CC0">
        <w:rPr>
          <w:bCs/>
        </w:rPr>
        <w:t xml:space="preserve">reynir af fremsta megni að búa nemendur undir frekara nám og daglegt líf og þátttöku í lýðræðisþjóðfélagi í gegnum sveigjanlegt námsumhverfi, persónubundna námsáætlun og fjölbreyttar kennsluaðferðir. Reynt er að meta alla að verðleikum og taka tillit til sérþarfa hvers og eins. </w:t>
      </w:r>
      <w:r w:rsidR="00995A3D" w:rsidRPr="00E41CC0">
        <w:rPr>
          <w:rStyle w:val="apple-converted-space"/>
          <w:rFonts w:cs="Arial"/>
          <w:color w:val="222222"/>
          <w:shd w:val="clear" w:color="auto" w:fill="FFFFFF"/>
        </w:rPr>
        <w:t>Skóladagurinn á Laugum er samfelldur kl. 09:1</w:t>
      </w:r>
      <w:r w:rsidR="00874607">
        <w:rPr>
          <w:rStyle w:val="apple-converted-space"/>
          <w:rFonts w:cs="Arial"/>
          <w:color w:val="222222"/>
          <w:shd w:val="clear" w:color="auto" w:fill="FFFFFF"/>
        </w:rPr>
        <w:t>5</w:t>
      </w:r>
      <w:r w:rsidR="00995A3D" w:rsidRPr="00E41CC0">
        <w:rPr>
          <w:rStyle w:val="apple-converted-space"/>
          <w:rFonts w:cs="Arial"/>
          <w:color w:val="222222"/>
          <w:shd w:val="clear" w:color="auto" w:fill="FFFFFF"/>
        </w:rPr>
        <w:t>-15:30 alla virka daga vikunnar nema föstudaga þegar</w:t>
      </w:r>
      <w:r w:rsidR="00995A3D">
        <w:rPr>
          <w:rStyle w:val="apple-converted-space"/>
          <w:rFonts w:cs="Arial"/>
          <w:color w:val="222222"/>
          <w:shd w:val="clear" w:color="auto" w:fill="FFFFFF"/>
        </w:rPr>
        <w:t xml:space="preserve"> hætt er </w:t>
      </w:r>
      <w:proofErr w:type="spellStart"/>
      <w:r w:rsidR="00995A3D">
        <w:rPr>
          <w:rStyle w:val="apple-converted-space"/>
          <w:rFonts w:cs="Arial"/>
          <w:color w:val="222222"/>
          <w:shd w:val="clear" w:color="auto" w:fill="FFFFFF"/>
        </w:rPr>
        <w:t>kl</w:t>
      </w:r>
      <w:proofErr w:type="spellEnd"/>
      <w:r w:rsidR="00995A3D">
        <w:rPr>
          <w:rStyle w:val="apple-converted-space"/>
          <w:rFonts w:cs="Arial"/>
          <w:color w:val="222222"/>
          <w:shd w:val="clear" w:color="auto" w:fill="FFFFFF"/>
        </w:rPr>
        <w:t xml:space="preserve"> 14:</w:t>
      </w:r>
      <w:r w:rsidR="004F72E0">
        <w:rPr>
          <w:rStyle w:val="apple-converted-space"/>
          <w:rFonts w:cs="Arial"/>
          <w:color w:val="222222"/>
          <w:shd w:val="clear" w:color="auto" w:fill="FFFFFF"/>
        </w:rPr>
        <w:t>30</w:t>
      </w:r>
      <w:r w:rsidR="00995A3D">
        <w:rPr>
          <w:rStyle w:val="apple-converted-space"/>
          <w:rFonts w:cs="Arial"/>
          <w:color w:val="222222"/>
          <w:shd w:val="clear" w:color="auto" w:fill="FFFFFF"/>
        </w:rPr>
        <w:t>.</w:t>
      </w:r>
      <w:r w:rsidR="000D081D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172D5B" w:rsidRPr="004F72E0">
        <w:rPr>
          <w:rStyle w:val="apple-converted-space"/>
          <w:rFonts w:cs="Arial"/>
          <w:color w:val="222222"/>
          <w:shd w:val="clear" w:color="auto" w:fill="FFFFFF"/>
        </w:rPr>
        <w:t xml:space="preserve">Íþróttakennsla fer fram milli 16 og 18 mánudaga til fimmtudaga og er miðað við að hver nemandi mæti </w:t>
      </w:r>
      <w:r w:rsidR="00C30555" w:rsidRPr="004F72E0">
        <w:rPr>
          <w:rStyle w:val="apple-converted-space"/>
          <w:rFonts w:cs="Arial"/>
          <w:color w:val="222222"/>
          <w:shd w:val="clear" w:color="auto" w:fill="FFFFFF"/>
        </w:rPr>
        <w:t xml:space="preserve">í </w:t>
      </w:r>
      <w:r w:rsidR="00E51329" w:rsidRPr="004F72E0">
        <w:rPr>
          <w:rStyle w:val="apple-converted-space"/>
          <w:rFonts w:cs="Arial"/>
          <w:color w:val="222222"/>
          <w:shd w:val="clear" w:color="auto" w:fill="FFFFFF"/>
        </w:rPr>
        <w:t xml:space="preserve">íþróttir í </w:t>
      </w:r>
      <w:r w:rsidR="00524819" w:rsidRPr="004F72E0">
        <w:rPr>
          <w:rStyle w:val="apple-converted-space"/>
          <w:rFonts w:cs="Arial"/>
          <w:color w:val="222222"/>
          <w:shd w:val="clear" w:color="auto" w:fill="FFFFFF"/>
        </w:rPr>
        <w:t xml:space="preserve">24 </w:t>
      </w:r>
      <w:proofErr w:type="spellStart"/>
      <w:r w:rsidR="00524819" w:rsidRPr="004F72E0">
        <w:rPr>
          <w:rStyle w:val="apple-converted-space"/>
          <w:rFonts w:cs="Arial"/>
          <w:color w:val="222222"/>
          <w:shd w:val="clear" w:color="auto" w:fill="FFFFFF"/>
        </w:rPr>
        <w:t>klst</w:t>
      </w:r>
      <w:proofErr w:type="spellEnd"/>
      <w:r w:rsidR="00524819" w:rsidRPr="004F72E0">
        <w:rPr>
          <w:rStyle w:val="apple-converted-space"/>
          <w:rFonts w:cs="Arial"/>
          <w:color w:val="222222"/>
          <w:shd w:val="clear" w:color="auto" w:fill="FFFFFF"/>
        </w:rPr>
        <w:t xml:space="preserve"> á hverri önn</w:t>
      </w:r>
      <w:r w:rsidR="00172D5B" w:rsidRPr="004F72E0">
        <w:rPr>
          <w:rStyle w:val="apple-converted-space"/>
          <w:rFonts w:cs="Arial"/>
          <w:color w:val="222222"/>
          <w:shd w:val="clear" w:color="auto" w:fill="FFFFFF"/>
        </w:rPr>
        <w:t xml:space="preserve">. </w:t>
      </w:r>
    </w:p>
    <w:p w14:paraId="60A48EC8" w14:textId="77777777" w:rsidR="006C045A" w:rsidRPr="004F72E0" w:rsidRDefault="006C045A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</w:p>
    <w:p w14:paraId="6C181586" w14:textId="0F604926" w:rsidR="00D9255F" w:rsidRPr="00FF00F6" w:rsidRDefault="00341289" w:rsidP="00BE5261">
      <w:pPr>
        <w:rPr>
          <w:rFonts w:ascii="Calibri" w:eastAsia="Calibri" w:hAnsi="Calibri" w:cs="Calibri"/>
        </w:rPr>
      </w:pPr>
      <w:r w:rsidRPr="004F72E0">
        <w:rPr>
          <w:rStyle w:val="apple-converted-space"/>
          <w:rFonts w:cs="Arial"/>
          <w:color w:val="222222"/>
          <w:shd w:val="clear" w:color="auto" w:fill="FFFFFF"/>
        </w:rPr>
        <w:t>Laugaskóli er skóli á hreyfingu sem nýtir tíma kennara og nemenda á sem bes</w:t>
      </w:r>
      <w:r w:rsidR="000F46E2" w:rsidRPr="004F72E0">
        <w:rPr>
          <w:rStyle w:val="apple-converted-space"/>
          <w:rFonts w:cs="Arial"/>
          <w:color w:val="222222"/>
          <w:shd w:val="clear" w:color="auto" w:fill="FFFFFF"/>
        </w:rPr>
        <w:t xml:space="preserve">tan og einstaklingsmiðaðan hátt. Stundatafla skólans er fljótandi, þ.e. hún er aldrei eins frá viku til viku og námið því </w:t>
      </w:r>
      <w:r w:rsidR="00D75B5F" w:rsidRPr="004F72E0">
        <w:rPr>
          <w:rStyle w:val="apple-converted-space"/>
          <w:rFonts w:cs="Arial"/>
          <w:color w:val="222222"/>
          <w:shd w:val="clear" w:color="auto" w:fill="FFFFFF"/>
        </w:rPr>
        <w:t>nemendastýrt. Neme</w:t>
      </w:r>
      <w:r w:rsidR="00A20E02">
        <w:rPr>
          <w:rStyle w:val="apple-converted-space"/>
          <w:rFonts w:cs="Arial"/>
          <w:color w:val="222222"/>
          <w:shd w:val="clear" w:color="auto" w:fill="FFFFFF"/>
        </w:rPr>
        <w:t>n</w:t>
      </w:r>
      <w:r w:rsidR="00D75B5F" w:rsidRPr="004F72E0">
        <w:rPr>
          <w:rStyle w:val="apple-converted-space"/>
          <w:rFonts w:cs="Arial"/>
          <w:color w:val="222222"/>
          <w:shd w:val="clear" w:color="auto" w:fill="FFFFFF"/>
        </w:rPr>
        <w:t>dur mæta á vinnuborð sín kl. 9:15 hvern dag og gera grein fyrir áætlunum sínum í náminu þann daginn</w:t>
      </w:r>
      <w:r w:rsidR="0093515C" w:rsidRPr="004F72E0">
        <w:rPr>
          <w:rStyle w:val="apple-converted-space"/>
          <w:rFonts w:cs="Arial"/>
          <w:color w:val="222222"/>
          <w:shd w:val="clear" w:color="auto" w:fill="FFFFFF"/>
        </w:rPr>
        <w:t xml:space="preserve">. </w:t>
      </w:r>
      <w:r w:rsidR="00B702D2">
        <w:rPr>
          <w:bCs/>
        </w:rPr>
        <w:t>Yfir</w:t>
      </w:r>
      <w:r w:rsidR="004F72E0" w:rsidRPr="004F72E0">
        <w:rPr>
          <w:bCs/>
        </w:rPr>
        <w:t xml:space="preserve"> daginn vinna nemendur að </w:t>
      </w:r>
      <w:r w:rsidR="00EB6187">
        <w:rPr>
          <w:bCs/>
        </w:rPr>
        <w:t xml:space="preserve">fjölbreyttum </w:t>
      </w:r>
      <w:r w:rsidR="004F72E0" w:rsidRPr="004F72E0">
        <w:rPr>
          <w:bCs/>
        </w:rPr>
        <w:t xml:space="preserve">verkefnum við vinnuborð sín eða í smáum hópum ýmist sjálfir eða undir handleiðslu kennara. Auk þess boða kennarar nemendur í úttektir í fagtímum og er mjög misjafnt milli vikna og faga hversu margar úttektir eru í fagi og hversu langar. Einnig er mismunandi hvort allur námshópurinn er boðaður í úttektir eða bara hluti hans. </w:t>
      </w:r>
      <w:r w:rsidR="00F5149D" w:rsidRPr="004F72E0">
        <w:rPr>
          <w:rStyle w:val="apple-converted-space"/>
          <w:rFonts w:cs="Arial"/>
          <w:color w:val="222222"/>
          <w:shd w:val="clear" w:color="auto" w:fill="FFFFFF"/>
        </w:rPr>
        <w:t>Kennslan í fagtímum er fjölbreytt, allt frá hefðbundnum fyrirlest</w:t>
      </w:r>
      <w:r w:rsidR="00F5149D">
        <w:rPr>
          <w:rStyle w:val="apple-converted-space"/>
          <w:rFonts w:cs="Arial"/>
          <w:color w:val="222222"/>
          <w:shd w:val="clear" w:color="auto" w:fill="FFFFFF"/>
        </w:rPr>
        <w:t>rum</w:t>
      </w:r>
      <w:r w:rsidR="00F5149D" w:rsidRPr="004F72E0">
        <w:rPr>
          <w:rStyle w:val="apple-converted-space"/>
          <w:rFonts w:cs="Arial"/>
          <w:color w:val="222222"/>
          <w:shd w:val="clear" w:color="auto" w:fill="FFFFFF"/>
        </w:rPr>
        <w:t xml:space="preserve">, yfir í umræðutíma, </w:t>
      </w:r>
      <w:r w:rsidR="00BE5261">
        <w:rPr>
          <w:rStyle w:val="apple-converted-space"/>
          <w:rFonts w:cs="Arial"/>
          <w:color w:val="222222"/>
          <w:shd w:val="clear" w:color="auto" w:fill="FFFFFF"/>
        </w:rPr>
        <w:t xml:space="preserve">yfir í </w:t>
      </w:r>
      <w:r w:rsidR="00554BF6">
        <w:rPr>
          <w:rStyle w:val="apple-converted-space"/>
          <w:rFonts w:cs="Arial"/>
          <w:color w:val="222222"/>
          <w:shd w:val="clear" w:color="auto" w:fill="FFFFFF"/>
        </w:rPr>
        <w:t>dæmatíma</w:t>
      </w:r>
      <w:r w:rsidR="00BE5261">
        <w:rPr>
          <w:rStyle w:val="apple-converted-space"/>
          <w:rFonts w:cs="Arial"/>
          <w:color w:val="222222"/>
          <w:shd w:val="clear" w:color="auto" w:fill="FFFFFF"/>
        </w:rPr>
        <w:t xml:space="preserve"> o.s.frv. </w:t>
      </w:r>
      <w:r w:rsidR="004F72E0" w:rsidRPr="004F72E0">
        <w:rPr>
          <w:bCs/>
        </w:rPr>
        <w:t xml:space="preserve">Skólinn notar Microsoft </w:t>
      </w:r>
      <w:proofErr w:type="spellStart"/>
      <w:r w:rsidR="004F72E0" w:rsidRPr="004F72E0">
        <w:rPr>
          <w:bCs/>
        </w:rPr>
        <w:t>Teams</w:t>
      </w:r>
      <w:proofErr w:type="spellEnd"/>
      <w:r w:rsidR="004F72E0" w:rsidRPr="004F72E0">
        <w:rPr>
          <w:bCs/>
        </w:rPr>
        <w:t xml:space="preserve"> </w:t>
      </w:r>
      <w:r w:rsidR="004F72E0" w:rsidRPr="004F72E0">
        <w:rPr>
          <w:bCs/>
        </w:rPr>
        <w:lastRenderedPageBreak/>
        <w:t xml:space="preserve">sem kennsluumhverfi og kennir allar námsgreinar í gegnum það auk þess að nota það til samskipta. </w:t>
      </w:r>
      <w:r w:rsidR="00A80187">
        <w:rPr>
          <w:bCs/>
        </w:rPr>
        <w:t>Nemendur hafa því aðgang að öllu námsefni og gögnum allan sólarhringinn</w:t>
      </w:r>
      <w:r w:rsidR="00EE523B">
        <w:rPr>
          <w:bCs/>
        </w:rPr>
        <w:t>.</w:t>
      </w:r>
    </w:p>
    <w:p w14:paraId="294A6F1D" w14:textId="151B51D3" w:rsidR="006C045A" w:rsidRPr="00FF00F6" w:rsidRDefault="00D9255F" w:rsidP="005724AF">
      <w:pPr>
        <w:spacing w:after="0" w:line="240" w:lineRule="auto"/>
        <w:rPr>
          <w:rFonts w:ascii="Calibri" w:eastAsia="Calibri" w:hAnsi="Calibri" w:cs="Calibri"/>
        </w:rPr>
      </w:pPr>
      <w:r w:rsidRPr="00FF00F6">
        <w:rPr>
          <w:rFonts w:ascii="Calibri" w:eastAsia="Calibri" w:hAnsi="Calibri" w:cs="Calibri"/>
        </w:rPr>
        <w:t>L</w:t>
      </w:r>
      <w:r w:rsidR="005356C2" w:rsidRPr="00FF00F6">
        <w:rPr>
          <w:rFonts w:ascii="Calibri" w:eastAsia="Calibri" w:hAnsi="Calibri" w:cs="Calibri"/>
        </w:rPr>
        <w:t xml:space="preserve">ýðheilsa og </w:t>
      </w:r>
      <w:r w:rsidR="008A7BEE">
        <w:rPr>
          <w:rFonts w:ascii="Calibri" w:eastAsia="Calibri" w:hAnsi="Calibri" w:cs="Calibri"/>
        </w:rPr>
        <w:t>sjálfbærni</w:t>
      </w:r>
      <w:r w:rsidR="005356C2" w:rsidRPr="00FF00F6">
        <w:rPr>
          <w:rFonts w:ascii="Calibri" w:eastAsia="Calibri" w:hAnsi="Calibri" w:cs="Calibri"/>
        </w:rPr>
        <w:t xml:space="preserve"> </w:t>
      </w:r>
      <w:r w:rsidR="00A57B91" w:rsidRPr="00FF00F6">
        <w:rPr>
          <w:rFonts w:ascii="Calibri" w:eastAsia="Calibri" w:hAnsi="Calibri" w:cs="Calibri"/>
        </w:rPr>
        <w:t>eru</w:t>
      </w:r>
      <w:r w:rsidR="005356C2" w:rsidRPr="00FF00F6">
        <w:rPr>
          <w:rFonts w:ascii="Calibri" w:eastAsia="Calibri" w:hAnsi="Calibri" w:cs="Calibri"/>
        </w:rPr>
        <w:t xml:space="preserve"> stoðir</w:t>
      </w:r>
      <w:r w:rsidR="008774CE" w:rsidRPr="00FF00F6">
        <w:rPr>
          <w:rFonts w:ascii="Calibri" w:eastAsia="Calibri" w:hAnsi="Calibri" w:cs="Calibri"/>
        </w:rPr>
        <w:t xml:space="preserve"> </w:t>
      </w:r>
      <w:r w:rsidR="005356C2" w:rsidRPr="00FF00F6">
        <w:rPr>
          <w:rFonts w:ascii="Calibri" w:eastAsia="Calibri" w:hAnsi="Calibri" w:cs="Calibri"/>
        </w:rPr>
        <w:t>skólastarf</w:t>
      </w:r>
      <w:r w:rsidR="008774CE" w:rsidRPr="00FF00F6">
        <w:rPr>
          <w:rFonts w:ascii="Calibri" w:eastAsia="Calibri" w:hAnsi="Calibri" w:cs="Calibri"/>
        </w:rPr>
        <w:t>sins</w:t>
      </w:r>
      <w:r w:rsidR="005356C2" w:rsidRPr="00FF00F6">
        <w:rPr>
          <w:rFonts w:ascii="Calibri" w:eastAsia="Calibri" w:hAnsi="Calibri" w:cs="Calibri"/>
        </w:rPr>
        <w:t>. Eiga þær áherslur að verða greinilegar í öllum kenndum áföngum sem og í öðru starfi skólans. Unnið er með eftirfarandi lykilhugtök í þeirri vinnu; Líkaminn, hreyfing, næring, hvíld, geðheilbrigði, siðvitund, félagsfærni, kynheilbrigði, umhverfi, menning, listir og upplýsingalæsi.</w:t>
      </w:r>
      <w:r w:rsidR="00502E0E" w:rsidRPr="00FF00F6">
        <w:rPr>
          <w:rFonts w:ascii="Calibri" w:eastAsia="Calibri" w:hAnsi="Calibri" w:cs="Calibri"/>
        </w:rPr>
        <w:t xml:space="preserve"> </w:t>
      </w:r>
    </w:p>
    <w:p w14:paraId="2D784D91" w14:textId="77777777" w:rsidR="006C045A" w:rsidRPr="00FF00F6" w:rsidRDefault="006C045A" w:rsidP="005724AF">
      <w:pPr>
        <w:spacing w:after="0" w:line="240" w:lineRule="auto"/>
        <w:rPr>
          <w:rFonts w:ascii="Calibri" w:eastAsia="Calibri" w:hAnsi="Calibri" w:cs="Calibri"/>
        </w:rPr>
      </w:pPr>
    </w:p>
    <w:p w14:paraId="2E371F63" w14:textId="25D0F3EC" w:rsidR="000D081D" w:rsidRPr="003E6A60" w:rsidRDefault="000D081D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  <w:r w:rsidRPr="005C217A">
        <w:rPr>
          <w:rStyle w:val="apple-converted-space"/>
          <w:rFonts w:cs="Arial"/>
          <w:color w:val="222222"/>
          <w:shd w:val="clear" w:color="auto" w:fill="FFFFFF"/>
        </w:rPr>
        <w:t xml:space="preserve">Í skólanum er símat, þ.e. </w:t>
      </w:r>
      <w:r w:rsidR="00B04D5F" w:rsidRPr="005C217A">
        <w:rPr>
          <w:rStyle w:val="apple-converted-space"/>
          <w:rFonts w:cs="Arial"/>
          <w:color w:val="222222"/>
          <w:shd w:val="clear" w:color="auto" w:fill="FFFFFF"/>
        </w:rPr>
        <w:t>námsmat fer fram jafnt og þétt yfir önnina</w:t>
      </w:r>
      <w:r w:rsidR="00AB4854" w:rsidRPr="005C217A">
        <w:rPr>
          <w:rStyle w:val="apple-converted-space"/>
          <w:rFonts w:cs="Arial"/>
          <w:color w:val="222222"/>
          <w:shd w:val="clear" w:color="auto" w:fill="FFFFFF"/>
        </w:rPr>
        <w:t>. N</w:t>
      </w:r>
      <w:r w:rsidRPr="005C217A">
        <w:rPr>
          <w:rStyle w:val="apple-converted-space"/>
          <w:rFonts w:cs="Arial"/>
          <w:color w:val="222222"/>
          <w:shd w:val="clear" w:color="auto" w:fill="FFFFFF"/>
        </w:rPr>
        <w:t>emendur þreyta próf, gera ritgerðir</w:t>
      </w:r>
      <w:r>
        <w:rPr>
          <w:rStyle w:val="apple-converted-space"/>
          <w:rFonts w:cs="Arial"/>
          <w:color w:val="222222"/>
          <w:shd w:val="clear" w:color="auto" w:fill="FFFFFF"/>
        </w:rPr>
        <w:t xml:space="preserve"> og leysa verkefni </w:t>
      </w:r>
      <w:r w:rsidR="00AB4854">
        <w:rPr>
          <w:rStyle w:val="apple-converted-space"/>
          <w:rFonts w:cs="Arial"/>
          <w:color w:val="222222"/>
          <w:shd w:val="clear" w:color="auto" w:fill="FFFFFF"/>
        </w:rPr>
        <w:t>af ýmsum toga</w:t>
      </w:r>
      <w:r w:rsidR="0022089F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0D4C87">
        <w:rPr>
          <w:rStyle w:val="apple-converted-space"/>
          <w:rFonts w:cs="Arial"/>
          <w:color w:val="222222"/>
          <w:shd w:val="clear" w:color="auto" w:fill="FFFFFF"/>
        </w:rPr>
        <w:t>en</w:t>
      </w:r>
      <w:r w:rsidR="0022089F">
        <w:rPr>
          <w:rStyle w:val="apple-converted-space"/>
          <w:rFonts w:cs="Arial"/>
          <w:color w:val="222222"/>
          <w:shd w:val="clear" w:color="auto" w:fill="FFFFFF"/>
        </w:rPr>
        <w:t xml:space="preserve"> lokapróf í hefðbundnu</w:t>
      </w:r>
      <w:r>
        <w:rPr>
          <w:rStyle w:val="apple-converted-space"/>
          <w:rFonts w:cs="Arial"/>
          <w:color w:val="222222"/>
          <w:shd w:val="clear" w:color="auto" w:fill="FFFFFF"/>
        </w:rPr>
        <w:t xml:space="preserve">m skilningi </w:t>
      </w:r>
      <w:r w:rsidR="000D4C87">
        <w:rPr>
          <w:rStyle w:val="apple-converted-space"/>
          <w:rFonts w:cs="Arial"/>
          <w:color w:val="222222"/>
          <w:shd w:val="clear" w:color="auto" w:fill="FFFFFF"/>
        </w:rPr>
        <w:t>hafa</w:t>
      </w:r>
      <w:r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r w:rsidR="00596D14">
        <w:rPr>
          <w:rStyle w:val="apple-converted-space"/>
          <w:rFonts w:cs="Arial"/>
          <w:color w:val="222222"/>
          <w:shd w:val="clear" w:color="auto" w:fill="FFFFFF"/>
        </w:rPr>
        <w:t xml:space="preserve">ekki </w:t>
      </w:r>
      <w:r w:rsidR="000D4C87">
        <w:rPr>
          <w:rStyle w:val="apple-converted-space"/>
          <w:rFonts w:cs="Arial"/>
          <w:color w:val="222222"/>
          <w:shd w:val="clear" w:color="auto" w:fill="FFFFFF"/>
        </w:rPr>
        <w:t xml:space="preserve">verið </w:t>
      </w:r>
      <w:r>
        <w:rPr>
          <w:rStyle w:val="apple-converted-space"/>
          <w:rFonts w:cs="Arial"/>
          <w:color w:val="222222"/>
          <w:shd w:val="clear" w:color="auto" w:fill="FFFFFF"/>
        </w:rPr>
        <w:t xml:space="preserve">þreytt við skólann nema í undantekningatilfellum. </w:t>
      </w:r>
      <w:r w:rsidR="00EC521E">
        <w:rPr>
          <w:rStyle w:val="apple-converted-space"/>
          <w:rFonts w:cs="Arial"/>
          <w:color w:val="222222"/>
          <w:shd w:val="clear" w:color="auto" w:fill="FFFFFF"/>
        </w:rPr>
        <w:t xml:space="preserve">Til stendur að </w:t>
      </w:r>
      <w:r w:rsidR="001066AF">
        <w:rPr>
          <w:rStyle w:val="apple-converted-space"/>
          <w:rFonts w:cs="Arial"/>
          <w:color w:val="222222"/>
          <w:shd w:val="clear" w:color="auto" w:fill="FFFFFF"/>
        </w:rPr>
        <w:t>efla nemendur í að taka hefðbundin próf</w:t>
      </w:r>
      <w:r w:rsidR="004962DB">
        <w:rPr>
          <w:rStyle w:val="apple-converted-space"/>
          <w:rFonts w:cs="Arial"/>
          <w:color w:val="222222"/>
          <w:shd w:val="clear" w:color="auto" w:fill="FFFFFF"/>
        </w:rPr>
        <w:t xml:space="preserve"> með það að markmiði að undirbúa þau betur undir nám á háskólastigi. </w:t>
      </w:r>
      <w:r>
        <w:rPr>
          <w:rStyle w:val="apple-converted-space"/>
          <w:rFonts w:cs="Arial"/>
          <w:color w:val="222222"/>
          <w:shd w:val="clear" w:color="auto" w:fill="FFFFFF"/>
        </w:rPr>
        <w:t>Þessi tilhögun gerir það að verkum að námið er mjög einstaklingsmiðað og auðvelt fyrir nemendur að taka færri eða fleiri einin</w:t>
      </w:r>
      <w:r w:rsidR="00596D14">
        <w:rPr>
          <w:rStyle w:val="apple-converted-space"/>
          <w:rFonts w:cs="Arial"/>
          <w:color w:val="222222"/>
          <w:shd w:val="clear" w:color="auto" w:fill="FFFFFF"/>
        </w:rPr>
        <w:t>g</w:t>
      </w:r>
      <w:r>
        <w:rPr>
          <w:rStyle w:val="apple-converted-space"/>
          <w:rFonts w:cs="Arial"/>
          <w:color w:val="222222"/>
          <w:shd w:val="clear" w:color="auto" w:fill="FFFFFF"/>
        </w:rPr>
        <w:t>ar en hefðbundið skipulag gerir ráð fyrir.</w:t>
      </w:r>
      <w:r w:rsidR="00453F7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</w:p>
    <w:p w14:paraId="2E371F64" w14:textId="77777777" w:rsidR="005724AF" w:rsidRDefault="005724AF" w:rsidP="003E6A60">
      <w:pPr>
        <w:spacing w:after="0" w:line="240" w:lineRule="auto"/>
        <w:rPr>
          <w:rStyle w:val="Heading2Char"/>
          <w:rFonts w:asciiTheme="minorHAnsi" w:hAnsiTheme="minorHAnsi"/>
          <w:sz w:val="22"/>
          <w:szCs w:val="22"/>
        </w:rPr>
      </w:pPr>
    </w:p>
    <w:p w14:paraId="2E371F65" w14:textId="2B024333" w:rsidR="00232788" w:rsidRPr="00232788" w:rsidRDefault="00172D5B" w:rsidP="003E6A60">
      <w:pPr>
        <w:spacing w:after="0" w:line="240" w:lineRule="auto"/>
        <w:rPr>
          <w:rFonts w:cs="Arial"/>
          <w:color w:val="2E74B5" w:themeColor="accent1" w:themeShade="BF"/>
          <w:shd w:val="clear" w:color="auto" w:fill="FFFFFF"/>
        </w:rPr>
      </w:pPr>
      <w:r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Framhaldsskóladeild á Vopnafirði</w:t>
      </w:r>
      <w:r w:rsidR="00DC18C6" w:rsidRPr="00232788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="00DC18C6" w:rsidRPr="00232788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2E371F66" w14:textId="56E7B521" w:rsidR="00182467" w:rsidRPr="003E6A60" w:rsidRDefault="00182467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E6A60">
        <w:rPr>
          <w:rFonts w:cs="Arial"/>
          <w:color w:val="222222"/>
          <w:shd w:val="clear" w:color="auto" w:fill="FFFFFF"/>
        </w:rPr>
        <w:t>Framhaldsskólinn á Laugum hefur starfrækt framhalds</w:t>
      </w:r>
      <w:r w:rsidR="00596D14">
        <w:rPr>
          <w:rFonts w:cs="Arial"/>
          <w:color w:val="222222"/>
          <w:shd w:val="clear" w:color="auto" w:fill="FFFFFF"/>
        </w:rPr>
        <w:t>skóla</w:t>
      </w:r>
      <w:r w:rsidRPr="003E6A60">
        <w:rPr>
          <w:rFonts w:cs="Arial"/>
          <w:color w:val="222222"/>
          <w:shd w:val="clear" w:color="auto" w:fill="FFFFFF"/>
        </w:rPr>
        <w:t xml:space="preserve">deild á </w:t>
      </w:r>
      <w:r w:rsidR="00067DDD">
        <w:rPr>
          <w:rFonts w:cs="Arial"/>
          <w:color w:val="222222"/>
          <w:shd w:val="clear" w:color="auto" w:fill="FFFFFF"/>
        </w:rPr>
        <w:t>Vopnafirði</w:t>
      </w:r>
      <w:r w:rsidRPr="003E6A60">
        <w:rPr>
          <w:rFonts w:cs="Arial"/>
          <w:color w:val="222222"/>
          <w:shd w:val="clear" w:color="auto" w:fill="FFFFFF"/>
        </w:rPr>
        <w:t xml:space="preserve"> frá haustinu</w:t>
      </w:r>
      <w:r w:rsidR="00767996">
        <w:rPr>
          <w:rFonts w:cs="Arial"/>
          <w:color w:val="222222"/>
          <w:shd w:val="clear" w:color="auto" w:fill="FFFFFF"/>
        </w:rPr>
        <w:t xml:space="preserve"> 2016</w:t>
      </w:r>
      <w:r w:rsidR="00406B28">
        <w:rPr>
          <w:rFonts w:cs="Arial"/>
          <w:color w:val="222222"/>
          <w:shd w:val="clear" w:color="auto" w:fill="FFFFFF"/>
        </w:rPr>
        <w:t xml:space="preserve"> </w:t>
      </w:r>
      <w:r w:rsidR="004D3EE3">
        <w:rPr>
          <w:rFonts w:cs="Arial"/>
          <w:color w:val="222222"/>
          <w:shd w:val="clear" w:color="auto" w:fill="FFFFFF"/>
        </w:rPr>
        <w:t>í samstarfi</w:t>
      </w:r>
      <w:r w:rsidR="000A10C8">
        <w:rPr>
          <w:rFonts w:cs="Arial"/>
          <w:color w:val="222222"/>
          <w:shd w:val="clear" w:color="auto" w:fill="FFFFFF"/>
        </w:rPr>
        <w:t xml:space="preserve"> við </w:t>
      </w:r>
      <w:r w:rsidR="004D3EE3">
        <w:rPr>
          <w:rFonts w:cs="Arial"/>
          <w:color w:val="222222"/>
          <w:shd w:val="clear" w:color="auto" w:fill="FFFFFF"/>
        </w:rPr>
        <w:t>Vopnafjarðarhrepp.</w:t>
      </w:r>
      <w:r w:rsidR="00FC5C9E">
        <w:rPr>
          <w:rFonts w:cs="Arial"/>
          <w:color w:val="222222"/>
          <w:shd w:val="clear" w:color="auto" w:fill="FFFFFF"/>
        </w:rPr>
        <w:t xml:space="preserve"> </w:t>
      </w:r>
    </w:p>
    <w:p w14:paraId="2E371F67" w14:textId="77777777" w:rsidR="00232788" w:rsidRDefault="00DC18C6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E6A60"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3E6A60">
        <w:rPr>
          <w:rFonts w:cs="Arial"/>
          <w:color w:val="222222"/>
        </w:rPr>
        <w:br/>
      </w:r>
      <w:r w:rsidR="008B4178" w:rsidRPr="00232788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Samstarf við aðra:</w:t>
      </w:r>
      <w:r w:rsidR="008B4178" w:rsidRPr="00232788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2E371F68" w14:textId="37F3C905" w:rsidR="00232788" w:rsidRPr="00430554" w:rsidRDefault="008B417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E6A60">
        <w:rPr>
          <w:rFonts w:cs="Arial"/>
          <w:color w:val="222222"/>
          <w:shd w:val="clear" w:color="auto" w:fill="FFFFFF"/>
        </w:rPr>
        <w:t xml:space="preserve">Samstarf hefur verið við Verkmenntaskólann á Akureyri um að taka að sér að kenna í fjarnámi þá áfanga sem </w:t>
      </w:r>
      <w:r w:rsidR="00A80417">
        <w:rPr>
          <w:rFonts w:cs="Arial"/>
          <w:color w:val="222222"/>
          <w:shd w:val="clear" w:color="auto" w:fill="FFFFFF"/>
        </w:rPr>
        <w:t>skólinn</w:t>
      </w:r>
      <w:r w:rsidR="00155797">
        <w:rPr>
          <w:rFonts w:cs="Arial"/>
          <w:color w:val="222222"/>
          <w:shd w:val="clear" w:color="auto" w:fill="FFFFFF"/>
        </w:rPr>
        <w:t xml:space="preserve"> getur</w:t>
      </w:r>
      <w:r w:rsidRPr="003E6A60">
        <w:rPr>
          <w:rFonts w:cs="Arial"/>
          <w:color w:val="222222"/>
          <w:shd w:val="clear" w:color="auto" w:fill="FFFFFF"/>
        </w:rPr>
        <w:t xml:space="preserve"> ekki boðið uppá. </w:t>
      </w:r>
      <w:r w:rsidR="00232788">
        <w:rPr>
          <w:rFonts w:cs="Arial"/>
          <w:color w:val="222222"/>
          <w:shd w:val="clear" w:color="auto" w:fill="FFFFFF"/>
        </w:rPr>
        <w:t xml:space="preserve">Einnig </w:t>
      </w:r>
      <w:r w:rsidR="00596D14">
        <w:rPr>
          <w:rFonts w:cs="Arial"/>
          <w:color w:val="222222"/>
          <w:shd w:val="clear" w:color="auto" w:fill="FFFFFF"/>
        </w:rPr>
        <w:t>geta</w:t>
      </w:r>
      <w:r w:rsidR="00232788">
        <w:rPr>
          <w:rFonts w:cs="Arial"/>
          <w:color w:val="222222"/>
          <w:shd w:val="clear" w:color="auto" w:fill="FFFFFF"/>
        </w:rPr>
        <w:t xml:space="preserve"> nemendur skólans tekið slíka áfanga í gegnum </w:t>
      </w:r>
      <w:r w:rsidR="000C1903">
        <w:rPr>
          <w:rFonts w:cs="Arial"/>
          <w:color w:val="222222"/>
          <w:shd w:val="clear" w:color="auto" w:fill="FFFFFF"/>
        </w:rPr>
        <w:t>Samland sem er samstarf smærri framhaldsskóla á landsbyggðinni</w:t>
      </w:r>
      <w:r w:rsidR="00132FEA">
        <w:rPr>
          <w:rFonts w:cs="Arial"/>
          <w:color w:val="222222"/>
          <w:shd w:val="clear" w:color="auto" w:fill="FFFFFF"/>
        </w:rPr>
        <w:t>. M</w:t>
      </w:r>
      <w:r w:rsidR="00132FEA" w:rsidRPr="003E6A60">
        <w:rPr>
          <w:rFonts w:cs="Arial"/>
          <w:color w:val="222222"/>
          <w:shd w:val="clear" w:color="auto" w:fill="FFFFFF"/>
        </w:rPr>
        <w:t>eð þessu móti getum við aukið námsframboð okkar</w:t>
      </w:r>
      <w:r w:rsidR="00132FEA">
        <w:rPr>
          <w:rFonts w:cs="Arial"/>
          <w:color w:val="222222"/>
          <w:shd w:val="clear" w:color="auto" w:fill="FFFFFF"/>
        </w:rPr>
        <w:t xml:space="preserve">. Að sama skapi býður Framhaldsskólinn á Laugum nemendum annarra skóla áfanga í gegnum </w:t>
      </w:r>
      <w:r w:rsidR="00345358">
        <w:rPr>
          <w:rFonts w:cs="Arial"/>
          <w:color w:val="222222"/>
          <w:shd w:val="clear" w:color="auto" w:fill="FFFFFF"/>
        </w:rPr>
        <w:t>Samland</w:t>
      </w:r>
      <w:r w:rsidR="00132FEA">
        <w:rPr>
          <w:rFonts w:cs="Arial"/>
          <w:color w:val="222222"/>
          <w:shd w:val="clear" w:color="auto" w:fill="FFFFFF"/>
        </w:rPr>
        <w:t xml:space="preserve">.  </w:t>
      </w:r>
      <w:r w:rsidR="00DF0DD6">
        <w:rPr>
          <w:rFonts w:cs="Arial"/>
          <w:color w:val="222222"/>
          <w:shd w:val="clear" w:color="auto" w:fill="FFFFFF"/>
        </w:rPr>
        <w:t>Vegna þessa samstarfs situr s</w:t>
      </w:r>
      <w:r w:rsidR="00232788">
        <w:rPr>
          <w:rFonts w:cs="Arial"/>
          <w:color w:val="222222"/>
          <w:shd w:val="clear" w:color="auto" w:fill="FFFFFF"/>
        </w:rPr>
        <w:t xml:space="preserve">kólameistari Framhaldsskólans á Laugum </w:t>
      </w:r>
      <w:r w:rsidR="00DF0DD6">
        <w:rPr>
          <w:rFonts w:cs="Arial"/>
          <w:color w:val="222222"/>
          <w:shd w:val="clear" w:color="auto" w:fill="FFFFFF"/>
        </w:rPr>
        <w:t>hálfsmánaðarlega</w:t>
      </w:r>
      <w:r w:rsidR="00232788">
        <w:rPr>
          <w:rFonts w:cs="Arial"/>
          <w:color w:val="222222"/>
          <w:shd w:val="clear" w:color="auto" w:fill="FFFFFF"/>
        </w:rPr>
        <w:t xml:space="preserve"> fundi </w:t>
      </w:r>
      <w:r w:rsidR="00232788" w:rsidRPr="00430554">
        <w:rPr>
          <w:rFonts w:cs="Arial"/>
          <w:color w:val="222222"/>
          <w:shd w:val="clear" w:color="auto" w:fill="FFFFFF"/>
        </w:rPr>
        <w:t>Fjarmenntaskól</w:t>
      </w:r>
      <w:r w:rsidR="00DF0DD6" w:rsidRPr="00430554">
        <w:rPr>
          <w:rFonts w:cs="Arial"/>
          <w:color w:val="222222"/>
          <w:shd w:val="clear" w:color="auto" w:fill="FFFFFF"/>
        </w:rPr>
        <w:t>ans</w:t>
      </w:r>
      <w:r w:rsidR="00232788" w:rsidRPr="00430554">
        <w:rPr>
          <w:rFonts w:cs="Arial"/>
          <w:color w:val="222222"/>
          <w:shd w:val="clear" w:color="auto" w:fill="FFFFFF"/>
        </w:rPr>
        <w:t xml:space="preserve">. </w:t>
      </w:r>
    </w:p>
    <w:p w14:paraId="2E371F69" w14:textId="77777777" w:rsidR="00232788" w:rsidRPr="00430554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6A" w14:textId="1788ED08" w:rsidR="00232788" w:rsidRPr="00303EEF" w:rsidRDefault="00033EA9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430554">
        <w:rPr>
          <w:rFonts w:cs="Arial"/>
          <w:color w:val="222222"/>
          <w:shd w:val="clear" w:color="auto" w:fill="FFFFFF"/>
        </w:rPr>
        <w:t>Nokkuð þétt samtarf hefur verið milli</w:t>
      </w:r>
      <w:r w:rsidR="00FF6E25" w:rsidRPr="00430554">
        <w:rPr>
          <w:rFonts w:cs="Arial"/>
          <w:color w:val="222222"/>
          <w:shd w:val="clear" w:color="auto" w:fill="FFFFFF"/>
        </w:rPr>
        <w:t xml:space="preserve"> framhaldsskólanna á Norðausturlandi</w:t>
      </w:r>
      <w:r w:rsidR="00825CB2" w:rsidRPr="00430554">
        <w:rPr>
          <w:rFonts w:cs="Arial"/>
          <w:color w:val="222222"/>
          <w:shd w:val="clear" w:color="auto" w:fill="FFFFFF"/>
        </w:rPr>
        <w:t xml:space="preserve"> og </w:t>
      </w:r>
      <w:r w:rsidR="00430554" w:rsidRPr="00430554">
        <w:rPr>
          <w:rFonts w:cs="Arial"/>
          <w:color w:val="222222"/>
          <w:shd w:val="clear" w:color="auto" w:fill="FFFFFF"/>
        </w:rPr>
        <w:t xml:space="preserve"> hafa þeir </w:t>
      </w:r>
      <w:r w:rsidR="00825CB2" w:rsidRPr="00430554">
        <w:rPr>
          <w:rFonts w:cs="Arial"/>
          <w:color w:val="222222"/>
          <w:shd w:val="clear" w:color="auto" w:fill="FFFFFF"/>
        </w:rPr>
        <w:t xml:space="preserve">skipt með sér ýmsum </w:t>
      </w:r>
      <w:r w:rsidR="00825CB2" w:rsidRPr="00303EEF">
        <w:rPr>
          <w:rFonts w:cs="Arial"/>
          <w:color w:val="222222"/>
          <w:shd w:val="clear" w:color="auto" w:fill="FFFFFF"/>
        </w:rPr>
        <w:t xml:space="preserve">verkum, þ.e. </w:t>
      </w:r>
      <w:r w:rsidR="009713FE" w:rsidRPr="00303EEF">
        <w:rPr>
          <w:rFonts w:cs="Arial"/>
          <w:color w:val="222222"/>
          <w:shd w:val="clear" w:color="auto" w:fill="FFFFFF"/>
        </w:rPr>
        <w:t>einn skóli leiðir ákveðið verkefni, annar annað verkefni og svo koll af kolli</w:t>
      </w:r>
      <w:r w:rsidR="00EA76C5" w:rsidRPr="00303EEF">
        <w:rPr>
          <w:rFonts w:cs="Arial"/>
          <w:color w:val="222222"/>
          <w:shd w:val="clear" w:color="auto" w:fill="FFFFFF"/>
        </w:rPr>
        <w:t>.</w:t>
      </w:r>
      <w:r w:rsidR="00F12D1B" w:rsidRPr="00303EEF">
        <w:rPr>
          <w:rFonts w:cs="Arial"/>
          <w:color w:val="222222"/>
          <w:shd w:val="clear" w:color="auto" w:fill="FFFFFF"/>
        </w:rPr>
        <w:t xml:space="preserve"> </w:t>
      </w:r>
    </w:p>
    <w:p w14:paraId="2E371F6B" w14:textId="77777777" w:rsidR="008C0E91" w:rsidRPr="00303EEF" w:rsidRDefault="008C0E91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6C" w14:textId="07FA8503" w:rsidR="00232788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03EEF">
        <w:rPr>
          <w:rFonts w:cs="Arial"/>
          <w:color w:val="222222"/>
          <w:shd w:val="clear" w:color="auto" w:fill="FFFFFF"/>
        </w:rPr>
        <w:t>Samstarf hefur líka</w:t>
      </w:r>
      <w:r w:rsidR="008B4178" w:rsidRPr="00303EEF">
        <w:rPr>
          <w:rFonts w:cs="Arial"/>
          <w:color w:val="222222"/>
          <w:shd w:val="clear" w:color="auto" w:fill="FFFFFF"/>
        </w:rPr>
        <w:t xml:space="preserve"> v</w:t>
      </w:r>
      <w:r w:rsidR="00F40366" w:rsidRPr="00303EEF">
        <w:rPr>
          <w:rFonts w:cs="Arial"/>
          <w:color w:val="222222"/>
          <w:shd w:val="clear" w:color="auto" w:fill="FFFFFF"/>
        </w:rPr>
        <w:t>erið við grunnskóla um kennslu í</w:t>
      </w:r>
      <w:r w:rsidR="008B4178" w:rsidRPr="00303EEF">
        <w:rPr>
          <w:rFonts w:cs="Arial"/>
          <w:color w:val="222222"/>
          <w:shd w:val="clear" w:color="auto" w:fill="FFFFFF"/>
        </w:rPr>
        <w:t xml:space="preserve"> einstaka áfanga fyrir þá nemendur sem lokið hafa ma</w:t>
      </w:r>
      <w:r w:rsidR="002A2F18" w:rsidRPr="00303EEF">
        <w:rPr>
          <w:rFonts w:cs="Arial"/>
          <w:color w:val="222222"/>
          <w:shd w:val="clear" w:color="auto" w:fill="FFFFFF"/>
        </w:rPr>
        <w:t>rkmiðum grunnskólans fyrir 10. b</w:t>
      </w:r>
      <w:r w:rsidR="008B4178" w:rsidRPr="00303EEF">
        <w:rPr>
          <w:rFonts w:cs="Arial"/>
          <w:color w:val="222222"/>
          <w:shd w:val="clear" w:color="auto" w:fill="FFFFFF"/>
        </w:rPr>
        <w:t xml:space="preserve">ekkinn. </w:t>
      </w:r>
      <w:r w:rsidRPr="00303EEF">
        <w:rPr>
          <w:rFonts w:cs="Arial"/>
          <w:color w:val="222222"/>
          <w:shd w:val="clear" w:color="auto" w:fill="FFFFFF"/>
        </w:rPr>
        <w:t xml:space="preserve">Á </w:t>
      </w:r>
      <w:r w:rsidR="008B5561" w:rsidRPr="00303EEF">
        <w:rPr>
          <w:rFonts w:cs="Arial"/>
          <w:color w:val="222222"/>
          <w:shd w:val="clear" w:color="auto" w:fill="FFFFFF"/>
        </w:rPr>
        <w:t>vorönn</w:t>
      </w:r>
      <w:r w:rsidRPr="00303EEF">
        <w:rPr>
          <w:rFonts w:cs="Arial"/>
          <w:color w:val="222222"/>
          <w:shd w:val="clear" w:color="auto" w:fill="FFFFFF"/>
        </w:rPr>
        <w:t xml:space="preserve"> 20</w:t>
      </w:r>
      <w:r w:rsidR="00EA76C5" w:rsidRPr="00303EEF">
        <w:rPr>
          <w:rFonts w:cs="Arial"/>
          <w:color w:val="222222"/>
          <w:shd w:val="clear" w:color="auto" w:fill="FFFFFF"/>
        </w:rPr>
        <w:t>2</w:t>
      </w:r>
      <w:r w:rsidR="00AA249E" w:rsidRPr="00303EEF">
        <w:rPr>
          <w:rFonts w:cs="Arial"/>
          <w:color w:val="222222"/>
          <w:shd w:val="clear" w:color="auto" w:fill="FFFFFF"/>
        </w:rPr>
        <w:t>4</w:t>
      </w:r>
      <w:r w:rsidRPr="00303EEF">
        <w:rPr>
          <w:rFonts w:cs="Arial"/>
          <w:color w:val="222222"/>
          <w:shd w:val="clear" w:color="auto" w:fill="FFFFFF"/>
        </w:rPr>
        <w:t xml:space="preserve"> nýttu </w:t>
      </w:r>
      <w:r w:rsidR="0098020F" w:rsidRPr="00303EEF">
        <w:rPr>
          <w:rFonts w:cs="Arial"/>
          <w:color w:val="222222"/>
          <w:shd w:val="clear" w:color="auto" w:fill="FFFFFF"/>
        </w:rPr>
        <w:t>tveir</w:t>
      </w:r>
      <w:r w:rsidR="008B5561" w:rsidRPr="00303EEF">
        <w:rPr>
          <w:rFonts w:cs="Arial"/>
          <w:color w:val="222222"/>
          <w:shd w:val="clear" w:color="auto" w:fill="FFFFFF"/>
        </w:rPr>
        <w:t xml:space="preserve"> </w:t>
      </w:r>
      <w:r w:rsidRPr="00303EEF">
        <w:rPr>
          <w:rFonts w:cs="Arial"/>
          <w:color w:val="222222"/>
          <w:shd w:val="clear" w:color="auto" w:fill="FFFFFF"/>
        </w:rPr>
        <w:t xml:space="preserve">nemendur frá </w:t>
      </w:r>
      <w:r w:rsidR="00932587" w:rsidRPr="00303EEF">
        <w:rPr>
          <w:rFonts w:cs="Arial"/>
          <w:color w:val="222222"/>
          <w:shd w:val="clear" w:color="auto" w:fill="FFFFFF"/>
        </w:rPr>
        <w:t>Þingeyjarskóla s</w:t>
      </w:r>
      <w:r w:rsidR="00EB586D" w:rsidRPr="00303EEF">
        <w:rPr>
          <w:rFonts w:cs="Arial"/>
          <w:color w:val="222222"/>
          <w:shd w:val="clear" w:color="auto" w:fill="FFFFFF"/>
        </w:rPr>
        <w:t>ér þann möguleika</w:t>
      </w:r>
      <w:r w:rsidR="000A1993" w:rsidRPr="00303EEF">
        <w:rPr>
          <w:rFonts w:cs="Arial"/>
          <w:color w:val="222222"/>
          <w:shd w:val="clear" w:color="auto" w:fill="FFFFFF"/>
        </w:rPr>
        <w:t xml:space="preserve"> sem og </w:t>
      </w:r>
      <w:r w:rsidR="008A41EF" w:rsidRPr="00303EEF">
        <w:rPr>
          <w:rFonts w:cs="Arial"/>
          <w:color w:val="222222"/>
          <w:shd w:val="clear" w:color="auto" w:fill="FFFFFF"/>
        </w:rPr>
        <w:t>tveir</w:t>
      </w:r>
      <w:r w:rsidR="00BD7F51" w:rsidRPr="00303EEF">
        <w:rPr>
          <w:rFonts w:cs="Arial"/>
          <w:color w:val="222222"/>
          <w:shd w:val="clear" w:color="auto" w:fill="FFFFFF"/>
        </w:rPr>
        <w:t xml:space="preserve"> nemendur </w:t>
      </w:r>
      <w:r w:rsidR="004B0D25" w:rsidRPr="00303EEF">
        <w:rPr>
          <w:rFonts w:cs="Arial"/>
          <w:color w:val="222222"/>
          <w:shd w:val="clear" w:color="auto" w:fill="FFFFFF"/>
        </w:rPr>
        <w:t xml:space="preserve">Vopnafjarðarskóla. </w:t>
      </w:r>
      <w:r w:rsidR="00145952" w:rsidRPr="00303EEF">
        <w:rPr>
          <w:rFonts w:cs="Arial"/>
          <w:color w:val="222222"/>
          <w:shd w:val="clear" w:color="auto" w:fill="FFFFFF"/>
        </w:rPr>
        <w:t>Á haustönn 202</w:t>
      </w:r>
      <w:r w:rsidR="000C07FD" w:rsidRPr="00303EEF">
        <w:rPr>
          <w:rFonts w:cs="Arial"/>
          <w:color w:val="222222"/>
          <w:shd w:val="clear" w:color="auto" w:fill="FFFFFF"/>
        </w:rPr>
        <w:t>4</w:t>
      </w:r>
      <w:r w:rsidR="00145952" w:rsidRPr="00303EEF">
        <w:rPr>
          <w:rFonts w:cs="Arial"/>
          <w:color w:val="222222"/>
          <w:shd w:val="clear" w:color="auto" w:fill="FFFFFF"/>
        </w:rPr>
        <w:t xml:space="preserve"> stunduðu </w:t>
      </w:r>
      <w:r w:rsidR="000C07FD" w:rsidRPr="00303EEF">
        <w:rPr>
          <w:rFonts w:cs="Arial"/>
          <w:color w:val="222222"/>
          <w:shd w:val="clear" w:color="auto" w:fill="FFFFFF"/>
        </w:rPr>
        <w:t>níu</w:t>
      </w:r>
      <w:r w:rsidR="00145952" w:rsidRPr="00303EEF">
        <w:rPr>
          <w:rFonts w:cs="Arial"/>
          <w:color w:val="222222"/>
          <w:shd w:val="clear" w:color="auto" w:fill="FFFFFF"/>
        </w:rPr>
        <w:t xml:space="preserve"> nemendur frá Þingeyjarskóla nám við </w:t>
      </w:r>
      <w:r w:rsidR="000937CE" w:rsidRPr="00303EEF">
        <w:rPr>
          <w:rFonts w:cs="Arial"/>
          <w:color w:val="222222"/>
          <w:shd w:val="clear" w:color="auto" w:fill="FFFFFF"/>
        </w:rPr>
        <w:t>Laugaskóla og það sama ge</w:t>
      </w:r>
      <w:r w:rsidR="00724C24" w:rsidRPr="00303EEF">
        <w:rPr>
          <w:rFonts w:cs="Arial"/>
          <w:color w:val="222222"/>
          <w:shd w:val="clear" w:color="auto" w:fill="FFFFFF"/>
        </w:rPr>
        <w:t xml:space="preserve">rðu </w:t>
      </w:r>
      <w:r w:rsidR="000C07FD" w:rsidRPr="00303EEF">
        <w:rPr>
          <w:rFonts w:cs="Arial"/>
          <w:color w:val="222222"/>
          <w:shd w:val="clear" w:color="auto" w:fill="FFFFFF"/>
        </w:rPr>
        <w:t>tveir</w:t>
      </w:r>
      <w:r w:rsidR="00724C24" w:rsidRPr="00303EEF">
        <w:rPr>
          <w:rFonts w:cs="Arial"/>
          <w:color w:val="222222"/>
          <w:shd w:val="clear" w:color="auto" w:fill="FFFFFF"/>
        </w:rPr>
        <w:t xml:space="preserve"> nemendur Vopnafjarðarskóla. </w:t>
      </w:r>
      <w:r w:rsidR="00140EC3" w:rsidRPr="00303EEF">
        <w:rPr>
          <w:rFonts w:cs="Arial"/>
          <w:color w:val="222222"/>
          <w:shd w:val="clear" w:color="auto" w:fill="FFFFFF"/>
        </w:rPr>
        <w:t xml:space="preserve">Einnig sá Framhaldsskólinn á Laugum um </w:t>
      </w:r>
      <w:r w:rsidR="00407EA0" w:rsidRPr="00303EEF">
        <w:rPr>
          <w:rFonts w:cs="Arial"/>
          <w:color w:val="222222"/>
          <w:shd w:val="clear" w:color="auto" w:fill="FFFFFF"/>
        </w:rPr>
        <w:t>valfag á unglingastig</w:t>
      </w:r>
      <w:r w:rsidR="00636EEB" w:rsidRPr="00303EEF">
        <w:rPr>
          <w:rFonts w:cs="Arial"/>
          <w:color w:val="222222"/>
          <w:shd w:val="clear" w:color="auto" w:fill="FFFFFF"/>
        </w:rPr>
        <w:t>i</w:t>
      </w:r>
      <w:r w:rsidR="00407EA0" w:rsidRPr="00303EEF">
        <w:rPr>
          <w:rFonts w:cs="Arial"/>
          <w:color w:val="222222"/>
          <w:shd w:val="clear" w:color="auto" w:fill="FFFFFF"/>
        </w:rPr>
        <w:t xml:space="preserve"> í t</w:t>
      </w:r>
      <w:r w:rsidR="009361F9" w:rsidRPr="00303EEF">
        <w:rPr>
          <w:rFonts w:cs="Arial"/>
          <w:color w:val="222222"/>
          <w:shd w:val="clear" w:color="auto" w:fill="FFFFFF"/>
        </w:rPr>
        <w:t>vo tíma á viku</w:t>
      </w:r>
      <w:r w:rsidR="00303EEF" w:rsidRPr="00303EEF">
        <w:rPr>
          <w:rFonts w:cs="Arial"/>
          <w:color w:val="222222"/>
          <w:shd w:val="clear" w:color="auto" w:fill="FFFFFF"/>
        </w:rPr>
        <w:t xml:space="preserve"> fyrir Þingeyjarskóla</w:t>
      </w:r>
      <w:r w:rsidR="008E2E99" w:rsidRPr="00303EEF">
        <w:rPr>
          <w:rFonts w:cs="Arial"/>
          <w:color w:val="222222"/>
          <w:shd w:val="clear" w:color="auto" w:fill="FFFFFF"/>
        </w:rPr>
        <w:t xml:space="preserve">. </w:t>
      </w:r>
      <w:r w:rsidR="00672187" w:rsidRPr="00303EEF">
        <w:rPr>
          <w:rFonts w:cs="Arial"/>
          <w:color w:val="222222"/>
          <w:shd w:val="clear" w:color="auto" w:fill="FFFFFF"/>
        </w:rPr>
        <w:t>Framhaldss</w:t>
      </w:r>
      <w:r w:rsidR="009361F9" w:rsidRPr="00303EEF">
        <w:rPr>
          <w:rFonts w:cs="Arial"/>
          <w:color w:val="222222"/>
          <w:shd w:val="clear" w:color="auto" w:fill="FFFFFF"/>
        </w:rPr>
        <w:t>kólinn</w:t>
      </w:r>
      <w:r w:rsidR="00BA6C6A" w:rsidRPr="00303EEF">
        <w:rPr>
          <w:rFonts w:cs="Arial"/>
          <w:color w:val="222222"/>
          <w:shd w:val="clear" w:color="auto" w:fill="FFFFFF"/>
        </w:rPr>
        <w:t xml:space="preserve"> </w:t>
      </w:r>
      <w:r w:rsidR="00672187" w:rsidRPr="00303EEF">
        <w:rPr>
          <w:rFonts w:cs="Arial"/>
          <w:color w:val="222222"/>
          <w:shd w:val="clear" w:color="auto" w:fill="FFFFFF"/>
        </w:rPr>
        <w:t xml:space="preserve">á Laugum </w:t>
      </w:r>
      <w:r w:rsidR="00BA6C6A" w:rsidRPr="00303EEF">
        <w:rPr>
          <w:rFonts w:cs="Arial"/>
          <w:color w:val="222222"/>
          <w:shd w:val="clear" w:color="auto" w:fill="FFFFFF"/>
        </w:rPr>
        <w:t>l</w:t>
      </w:r>
      <w:r w:rsidR="0099758C" w:rsidRPr="00303EEF">
        <w:rPr>
          <w:rFonts w:cs="Arial"/>
          <w:color w:val="222222"/>
          <w:shd w:val="clear" w:color="auto" w:fill="FFFFFF"/>
        </w:rPr>
        <w:t>ætur</w:t>
      </w:r>
      <w:r w:rsidR="00BA6C6A" w:rsidRPr="00303EEF">
        <w:rPr>
          <w:rFonts w:cs="Arial"/>
          <w:color w:val="222222"/>
          <w:shd w:val="clear" w:color="auto" w:fill="FFFFFF"/>
        </w:rPr>
        <w:t xml:space="preserve"> bæði Þingeyjarskóla og Reykjahlíðarskóla í té kennsluhúsnæði</w:t>
      </w:r>
      <w:r w:rsidR="00140EC3" w:rsidRPr="00303EEF">
        <w:rPr>
          <w:rFonts w:cs="Arial"/>
          <w:color w:val="222222"/>
          <w:shd w:val="clear" w:color="auto" w:fill="FFFFFF"/>
        </w:rPr>
        <w:t>.</w:t>
      </w:r>
      <w:r w:rsidR="00BA6C6A" w:rsidRPr="00303EEF">
        <w:rPr>
          <w:rFonts w:cs="Arial"/>
          <w:color w:val="222222"/>
          <w:shd w:val="clear" w:color="auto" w:fill="FFFFFF"/>
        </w:rPr>
        <w:t xml:space="preserve"> Aukinheldur s</w:t>
      </w:r>
      <w:r w:rsidR="0099758C" w:rsidRPr="00303EEF">
        <w:rPr>
          <w:rFonts w:cs="Arial"/>
          <w:color w:val="222222"/>
          <w:shd w:val="clear" w:color="auto" w:fill="FFFFFF"/>
        </w:rPr>
        <w:t>tendur</w:t>
      </w:r>
      <w:r w:rsidR="00BA6C6A" w:rsidRPr="00303EEF">
        <w:rPr>
          <w:rFonts w:cs="Arial"/>
          <w:color w:val="222222"/>
          <w:shd w:val="clear" w:color="auto" w:fill="FFFFFF"/>
        </w:rPr>
        <w:t xml:space="preserve"> skólinn fyrir tónlistarhátíðinni Tónkvísl og grunnskólamóti í íþróttum og býður grunnskólum á </w:t>
      </w:r>
      <w:proofErr w:type="spellStart"/>
      <w:r w:rsidR="00BA6C6A" w:rsidRPr="00303EEF">
        <w:rPr>
          <w:rFonts w:cs="Arial"/>
          <w:color w:val="222222"/>
          <w:shd w:val="clear" w:color="auto" w:fill="FFFFFF"/>
        </w:rPr>
        <w:t>norðausturlandi</w:t>
      </w:r>
      <w:proofErr w:type="spellEnd"/>
      <w:r w:rsidR="00BA6C6A" w:rsidRPr="00303EEF">
        <w:rPr>
          <w:rFonts w:cs="Arial"/>
          <w:color w:val="222222"/>
          <w:shd w:val="clear" w:color="auto" w:fill="FFFFFF"/>
        </w:rPr>
        <w:t xml:space="preserve"> að taka þátt í þessum viðburðum.</w:t>
      </w:r>
    </w:p>
    <w:p w14:paraId="2E371F6D" w14:textId="77777777" w:rsidR="00232788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6E" w14:textId="42C6B0C0" w:rsidR="00232788" w:rsidRDefault="008B417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E6A60">
        <w:rPr>
          <w:rFonts w:cs="Arial"/>
          <w:color w:val="222222"/>
          <w:shd w:val="clear" w:color="auto" w:fill="FFFFFF"/>
        </w:rPr>
        <w:t xml:space="preserve">Samstarf er milli íþróttabrautarinnar og </w:t>
      </w:r>
      <w:r w:rsidR="00F40366">
        <w:rPr>
          <w:rFonts w:cs="Arial"/>
          <w:color w:val="222222"/>
          <w:shd w:val="clear" w:color="auto" w:fill="FFFFFF"/>
        </w:rPr>
        <w:t>Ungmennafélagsins</w:t>
      </w:r>
      <w:r w:rsidRPr="003E6A60">
        <w:rPr>
          <w:rFonts w:cs="Arial"/>
          <w:color w:val="222222"/>
          <w:shd w:val="clear" w:color="auto" w:fill="FFFFFF"/>
        </w:rPr>
        <w:t xml:space="preserve"> Eflingar um þjálfun ungmenna.</w:t>
      </w:r>
      <w:r w:rsidR="00F40366">
        <w:rPr>
          <w:rFonts w:cs="Arial"/>
          <w:color w:val="222222"/>
          <w:shd w:val="clear" w:color="auto" w:fill="FFFFFF"/>
        </w:rPr>
        <w:t xml:space="preserve"> Þetta nýtist skólanum sem hluti</w:t>
      </w:r>
      <w:r w:rsidRPr="003E6A60">
        <w:rPr>
          <w:rFonts w:cs="Arial"/>
          <w:color w:val="222222"/>
          <w:shd w:val="clear" w:color="auto" w:fill="FFFFFF"/>
        </w:rPr>
        <w:t xml:space="preserve"> af starfsnámi brautarinnar.</w:t>
      </w:r>
      <w:r w:rsidR="0086356E" w:rsidRPr="003E6A60">
        <w:rPr>
          <w:rFonts w:cs="Arial"/>
          <w:color w:val="222222"/>
          <w:shd w:val="clear" w:color="auto" w:fill="FFFFFF"/>
        </w:rPr>
        <w:t xml:space="preserve"> </w:t>
      </w:r>
      <w:r w:rsidR="00E63974">
        <w:rPr>
          <w:rFonts w:cs="Arial"/>
          <w:color w:val="222222"/>
          <w:shd w:val="clear" w:color="auto" w:fill="FFFFFF"/>
        </w:rPr>
        <w:t xml:space="preserve">Að sama skapi er samstarf milli skólans og </w:t>
      </w:r>
      <w:r w:rsidR="00DC1128">
        <w:rPr>
          <w:rFonts w:cs="Arial"/>
          <w:color w:val="222222"/>
          <w:shd w:val="clear" w:color="auto" w:fill="FFFFFF"/>
        </w:rPr>
        <w:t xml:space="preserve">leikdeildar </w:t>
      </w:r>
      <w:proofErr w:type="spellStart"/>
      <w:r w:rsidR="00DC1128">
        <w:rPr>
          <w:rFonts w:cs="Arial"/>
          <w:color w:val="222222"/>
          <w:shd w:val="clear" w:color="auto" w:fill="FFFFFF"/>
        </w:rPr>
        <w:t>Umf</w:t>
      </w:r>
      <w:proofErr w:type="spellEnd"/>
      <w:r w:rsidR="00DC1128">
        <w:rPr>
          <w:rFonts w:cs="Arial"/>
          <w:color w:val="222222"/>
          <w:shd w:val="clear" w:color="auto" w:fill="FFFFFF"/>
        </w:rPr>
        <w:t xml:space="preserve">. Eflingar um </w:t>
      </w:r>
      <w:proofErr w:type="spellStart"/>
      <w:r w:rsidR="00DC1128">
        <w:rPr>
          <w:rFonts w:cs="Arial"/>
          <w:color w:val="222222"/>
          <w:shd w:val="clear" w:color="auto" w:fill="FFFFFF"/>
        </w:rPr>
        <w:t>leikistarstarf</w:t>
      </w:r>
      <w:proofErr w:type="spellEnd"/>
      <w:r w:rsidR="00DC1128">
        <w:rPr>
          <w:rFonts w:cs="Arial"/>
          <w:color w:val="222222"/>
          <w:shd w:val="clear" w:color="auto" w:fill="FFFFFF"/>
        </w:rPr>
        <w:t xml:space="preserve"> og taka nemendur þátt í uppfærslum leikdeildarinnar</w:t>
      </w:r>
      <w:r w:rsidR="0042011E">
        <w:rPr>
          <w:rFonts w:cs="Arial"/>
          <w:color w:val="222222"/>
          <w:shd w:val="clear" w:color="auto" w:fill="FFFFFF"/>
        </w:rPr>
        <w:t>. Einnig er samstarf milli skólans og Hjálparsveitar skáta í Reykjadal</w:t>
      </w:r>
      <w:r w:rsidR="00977E1B">
        <w:rPr>
          <w:rFonts w:cs="Arial"/>
          <w:color w:val="222222"/>
          <w:shd w:val="clear" w:color="auto" w:fill="FFFFFF"/>
        </w:rPr>
        <w:t xml:space="preserve"> og taka nemendur þátt í starfi sveitarinnar og fá fræðslu og námskeið á vegum hennar.</w:t>
      </w:r>
    </w:p>
    <w:p w14:paraId="2E371F6F" w14:textId="77777777" w:rsidR="00232788" w:rsidRDefault="00232788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70" w14:textId="5D666A77" w:rsidR="0086356E" w:rsidRPr="003E6A60" w:rsidRDefault="00E853AE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Eins og áður sagði á s</w:t>
      </w:r>
      <w:r w:rsidR="0086356E" w:rsidRPr="003E6A60">
        <w:rPr>
          <w:rFonts w:cs="Arial"/>
          <w:color w:val="222222"/>
          <w:shd w:val="clear" w:color="auto" w:fill="FFFFFF"/>
        </w:rPr>
        <w:t>kólinn í samstarfi við</w:t>
      </w:r>
      <w:r>
        <w:rPr>
          <w:rFonts w:cs="Arial"/>
          <w:color w:val="222222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hd w:val="clear" w:color="auto" w:fill="FFFFFF"/>
        </w:rPr>
        <w:t>við</w:t>
      </w:r>
      <w:proofErr w:type="spellEnd"/>
      <w:r w:rsidR="008210E1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="006A7C8F">
        <w:rPr>
          <w:rFonts w:cs="Arial"/>
          <w:color w:val="222222"/>
          <w:shd w:val="clear" w:color="auto" w:fill="FFFFFF"/>
        </w:rPr>
        <w:t>Vopnafjaraðrhrepp</w:t>
      </w:r>
      <w:proofErr w:type="spellEnd"/>
      <w:r w:rsidR="006A7C8F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um rekstur Vopnafjarðardeildar</w:t>
      </w:r>
      <w:r w:rsidR="00E527EA" w:rsidRPr="003E6A60">
        <w:t>.</w:t>
      </w:r>
    </w:p>
    <w:p w14:paraId="3FCB08C5" w14:textId="77777777" w:rsidR="00B03385" w:rsidRDefault="008B4178" w:rsidP="003E6A60">
      <w:pPr>
        <w:spacing w:after="0" w:line="240" w:lineRule="auto"/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</w:pPr>
      <w:r w:rsidRPr="003E6A60">
        <w:rPr>
          <w:rFonts w:cs="Arial"/>
          <w:color w:val="222222"/>
        </w:rPr>
        <w:br/>
      </w:r>
      <w:r w:rsidR="00B0338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br w:type="page"/>
      </w:r>
    </w:p>
    <w:p w14:paraId="2E371F71" w14:textId="34CFA645" w:rsidR="003620E5" w:rsidRPr="00795F65" w:rsidRDefault="003620E5" w:rsidP="003E6A60">
      <w:pPr>
        <w:spacing w:after="0" w:line="240" w:lineRule="auto"/>
        <w:rPr>
          <w:rFonts w:eastAsiaTheme="majorEastAsia" w:cstheme="majorBidi"/>
          <w:b/>
          <w:bCs/>
          <w:color w:val="2E74B5" w:themeColor="accent1" w:themeShade="BF"/>
        </w:rPr>
      </w:pPr>
      <w:r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lastRenderedPageBreak/>
        <w:t xml:space="preserve">Mat á </w:t>
      </w:r>
      <w:r w:rsidR="003E03E2"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markmiðasetningu í stefnumið</w:t>
      </w:r>
      <w:r w:rsidR="0026669D"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aðri áætlun 20</w:t>
      </w:r>
      <w:r w:rsidR="008B6C91"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2</w:t>
      </w:r>
      <w:r w:rsidR="007D232D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4</w:t>
      </w:r>
      <w:r w:rsidR="0026669D"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-20</w:t>
      </w:r>
      <w:r w:rsidR="00923CF0"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2</w:t>
      </w:r>
      <w:r w:rsidR="007D232D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6</w:t>
      </w:r>
      <w:r w:rsidRPr="00795F65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Pr="00795F65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5ED6C484" w14:textId="186FFABE" w:rsidR="00F61794" w:rsidRPr="005A61FB" w:rsidRDefault="00BD5D38" w:rsidP="00F61794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795F65">
        <w:rPr>
          <w:rFonts w:cs="Arial"/>
          <w:color w:val="222222"/>
          <w:shd w:val="clear" w:color="auto" w:fill="FFFFFF"/>
        </w:rPr>
        <w:t xml:space="preserve">Haustið 2017 tóku gildi nýjar mætingarreglur við Framhaldsskólann á Laugum sem fólust í því að </w:t>
      </w:r>
      <w:r w:rsidR="00D057DC" w:rsidRPr="00795F65">
        <w:rPr>
          <w:rFonts w:cs="Arial"/>
          <w:color w:val="222222"/>
          <w:shd w:val="clear" w:color="auto" w:fill="FFFFFF"/>
        </w:rPr>
        <w:t>raunmætingin var einungs skoðuð með það að markmiði að hún yrði 85% eða hærri hjá hverjum og einum. Þannig</w:t>
      </w:r>
      <w:r w:rsidR="00151E0E" w:rsidRPr="00795F65">
        <w:rPr>
          <w:rFonts w:cs="Arial"/>
          <w:color w:val="222222"/>
          <w:shd w:val="clear" w:color="auto" w:fill="FFFFFF"/>
        </w:rPr>
        <w:t xml:space="preserve"> </w:t>
      </w:r>
      <w:r w:rsidR="00AE2C09" w:rsidRPr="00795F65">
        <w:rPr>
          <w:rFonts w:cs="Arial"/>
          <w:color w:val="222222"/>
          <w:shd w:val="clear" w:color="auto" w:fill="FFFFFF"/>
        </w:rPr>
        <w:t xml:space="preserve">eru engin leyfi gefin og allar </w:t>
      </w:r>
      <w:proofErr w:type="spellStart"/>
      <w:r w:rsidR="00AE2C09" w:rsidRPr="00795F65">
        <w:rPr>
          <w:rFonts w:cs="Arial"/>
          <w:color w:val="222222"/>
          <w:shd w:val="clear" w:color="auto" w:fill="FFFFFF"/>
        </w:rPr>
        <w:t>fjarvistir</w:t>
      </w:r>
      <w:proofErr w:type="spellEnd"/>
      <w:r w:rsidR="00AE2C09" w:rsidRPr="00795F65">
        <w:rPr>
          <w:rFonts w:cs="Arial"/>
          <w:color w:val="222222"/>
          <w:shd w:val="clear" w:color="auto" w:fill="FFFFFF"/>
        </w:rPr>
        <w:t xml:space="preserve"> telja inn í mætinguna sama af hvaða orsökum þær eru (</w:t>
      </w:r>
      <w:proofErr w:type="spellStart"/>
      <w:r w:rsidR="00AE2C09" w:rsidRPr="00795F65">
        <w:rPr>
          <w:rFonts w:cs="Arial"/>
          <w:color w:val="222222"/>
          <w:shd w:val="clear" w:color="auto" w:fill="FFFFFF"/>
        </w:rPr>
        <w:t>skróp</w:t>
      </w:r>
      <w:proofErr w:type="spellEnd"/>
      <w:r w:rsidR="00AE2C09" w:rsidRPr="00795F65">
        <w:rPr>
          <w:rFonts w:cs="Arial"/>
          <w:color w:val="222222"/>
          <w:shd w:val="clear" w:color="auto" w:fill="FFFFFF"/>
        </w:rPr>
        <w:t xml:space="preserve"> telja jafnt og veikindi) þrátt fyrir að auðvitað sé tekið tillit til eðli </w:t>
      </w:r>
      <w:proofErr w:type="spellStart"/>
      <w:r w:rsidR="00AE2C09" w:rsidRPr="00795F65">
        <w:rPr>
          <w:rFonts w:cs="Arial"/>
          <w:color w:val="222222"/>
          <w:shd w:val="clear" w:color="auto" w:fill="FFFFFF"/>
        </w:rPr>
        <w:t>fjarvistanna</w:t>
      </w:r>
      <w:proofErr w:type="spellEnd"/>
      <w:r w:rsidR="00AE2C09" w:rsidRPr="00795F65">
        <w:rPr>
          <w:rFonts w:cs="Arial"/>
          <w:color w:val="222222"/>
          <w:shd w:val="clear" w:color="auto" w:fill="FFFFFF"/>
        </w:rPr>
        <w:t xml:space="preserve"> þegar kemur að því að nem</w:t>
      </w:r>
      <w:r w:rsidR="007A10CC" w:rsidRPr="00795F65">
        <w:rPr>
          <w:rFonts w:cs="Arial"/>
          <w:color w:val="222222"/>
          <w:shd w:val="clear" w:color="auto" w:fill="FFFFFF"/>
        </w:rPr>
        <w:t>en</w:t>
      </w:r>
      <w:r w:rsidR="00AE2C09" w:rsidRPr="00795F65">
        <w:rPr>
          <w:rFonts w:cs="Arial"/>
          <w:color w:val="222222"/>
          <w:shd w:val="clear" w:color="auto" w:fill="FFFFFF"/>
        </w:rPr>
        <w:t xml:space="preserve">dur þurfa að skrá sig úr áföngum. </w:t>
      </w:r>
      <w:r w:rsidR="00982116" w:rsidRPr="00795F65">
        <w:rPr>
          <w:rFonts w:cs="Arial"/>
          <w:color w:val="222222"/>
          <w:shd w:val="clear" w:color="auto" w:fill="FFFFFF"/>
        </w:rPr>
        <w:t>Raunmæt</w:t>
      </w:r>
      <w:r w:rsidR="00162C2D" w:rsidRPr="00795F65">
        <w:rPr>
          <w:rFonts w:cs="Arial"/>
          <w:color w:val="222222"/>
          <w:shd w:val="clear" w:color="auto" w:fill="FFFFFF"/>
        </w:rPr>
        <w:t>ing</w:t>
      </w:r>
      <w:r w:rsidR="00982116" w:rsidRPr="00795F65">
        <w:rPr>
          <w:rFonts w:cs="Arial"/>
          <w:color w:val="222222"/>
          <w:shd w:val="clear" w:color="auto" w:fill="FFFFFF"/>
        </w:rPr>
        <w:t xml:space="preserve"> á haustönn </w:t>
      </w:r>
      <w:r w:rsidR="00152FDD" w:rsidRPr="00795F65">
        <w:rPr>
          <w:rFonts w:cs="Arial"/>
          <w:color w:val="222222"/>
          <w:shd w:val="clear" w:color="auto" w:fill="FFFFFF"/>
        </w:rPr>
        <w:t xml:space="preserve">2017 </w:t>
      </w:r>
      <w:r w:rsidR="00982116" w:rsidRPr="00795F65">
        <w:rPr>
          <w:rFonts w:cs="Arial"/>
          <w:color w:val="222222"/>
          <w:shd w:val="clear" w:color="auto" w:fill="FFFFFF"/>
        </w:rPr>
        <w:t xml:space="preserve">varð </w:t>
      </w:r>
      <w:r w:rsidR="00162C2D" w:rsidRPr="00795F65">
        <w:rPr>
          <w:rFonts w:cs="Arial"/>
          <w:color w:val="222222"/>
          <w:shd w:val="clear" w:color="auto" w:fill="FFFFFF"/>
        </w:rPr>
        <w:t xml:space="preserve">strax </w:t>
      </w:r>
      <w:r w:rsidR="001B46BB" w:rsidRPr="00795F65">
        <w:rPr>
          <w:rFonts w:cs="Arial"/>
          <w:color w:val="222222"/>
          <w:shd w:val="clear" w:color="auto" w:fill="FFFFFF"/>
        </w:rPr>
        <w:t>84%</w:t>
      </w:r>
      <w:r w:rsidR="006B7B70" w:rsidRPr="00795F65">
        <w:rPr>
          <w:rFonts w:cs="Arial"/>
          <w:color w:val="222222"/>
          <w:shd w:val="clear" w:color="auto" w:fill="FFFFFF"/>
        </w:rPr>
        <w:t xml:space="preserve"> en raunmæting h</w:t>
      </w:r>
      <w:r w:rsidR="00152FDD" w:rsidRPr="00795F65">
        <w:rPr>
          <w:rFonts w:cs="Arial"/>
          <w:color w:val="222222"/>
          <w:shd w:val="clear" w:color="auto" w:fill="FFFFFF"/>
        </w:rPr>
        <w:t>afði</w:t>
      </w:r>
      <w:r w:rsidR="006B7B70" w:rsidRPr="00795F65">
        <w:rPr>
          <w:rFonts w:cs="Arial"/>
          <w:color w:val="222222"/>
          <w:shd w:val="clear" w:color="auto" w:fill="FFFFFF"/>
        </w:rPr>
        <w:t xml:space="preserve"> aldrei farið yfir 80% </w:t>
      </w:r>
      <w:r w:rsidR="00EE6B9E" w:rsidRPr="00795F65">
        <w:rPr>
          <w:rFonts w:cs="Arial"/>
          <w:color w:val="222222"/>
          <w:shd w:val="clear" w:color="auto" w:fill="FFFFFF"/>
        </w:rPr>
        <w:t>í a.m.k.</w:t>
      </w:r>
      <w:r w:rsidR="006B7B70" w:rsidRPr="00795F65">
        <w:rPr>
          <w:rFonts w:cs="Arial"/>
          <w:color w:val="222222"/>
          <w:shd w:val="clear" w:color="auto" w:fill="FFFFFF"/>
        </w:rPr>
        <w:t xml:space="preserve"> 10 ár þa</w:t>
      </w:r>
      <w:r w:rsidR="00EE6B9E" w:rsidRPr="00795F65">
        <w:rPr>
          <w:rFonts w:cs="Arial"/>
          <w:color w:val="222222"/>
          <w:shd w:val="clear" w:color="auto" w:fill="FFFFFF"/>
        </w:rPr>
        <w:t>r á undan</w:t>
      </w:r>
      <w:r w:rsidR="006E5D2B" w:rsidRPr="00795F65">
        <w:rPr>
          <w:rFonts w:cs="Arial"/>
          <w:color w:val="222222"/>
          <w:shd w:val="clear" w:color="auto" w:fill="FFFFFF"/>
        </w:rPr>
        <w:t xml:space="preserve">. </w:t>
      </w:r>
      <w:r w:rsidR="00D86919" w:rsidRPr="00795F65">
        <w:rPr>
          <w:rFonts w:cs="Arial"/>
          <w:color w:val="222222"/>
          <w:shd w:val="clear" w:color="auto" w:fill="FFFFFF"/>
        </w:rPr>
        <w:t xml:space="preserve">Hún dalaði reyndar aftur veturinn 2018-2019 og </w:t>
      </w:r>
      <w:r w:rsidR="00D55F6D" w:rsidRPr="00795F65">
        <w:rPr>
          <w:rFonts w:cs="Arial"/>
          <w:color w:val="222222"/>
          <w:shd w:val="clear" w:color="auto" w:fill="FFFFFF"/>
        </w:rPr>
        <w:t>v</w:t>
      </w:r>
      <w:r w:rsidR="006E5D2B" w:rsidRPr="00795F65">
        <w:rPr>
          <w:rFonts w:cs="Arial"/>
          <w:color w:val="222222"/>
          <w:shd w:val="clear" w:color="auto" w:fill="FFFFFF"/>
        </w:rPr>
        <w:t>orið 201</w:t>
      </w:r>
      <w:r w:rsidR="00D86919" w:rsidRPr="00795F65">
        <w:rPr>
          <w:rFonts w:cs="Arial"/>
          <w:color w:val="222222"/>
          <w:shd w:val="clear" w:color="auto" w:fill="FFFFFF"/>
        </w:rPr>
        <w:t>9</w:t>
      </w:r>
      <w:r w:rsidR="000B63DF">
        <w:rPr>
          <w:rFonts w:cs="Arial"/>
          <w:color w:val="222222"/>
          <w:shd w:val="clear" w:color="auto" w:fill="FFFFFF"/>
        </w:rPr>
        <w:t>.</w:t>
      </w:r>
      <w:r w:rsidR="00E57E20" w:rsidRPr="00795F65">
        <w:rPr>
          <w:rFonts w:cs="Arial"/>
          <w:color w:val="222222"/>
          <w:shd w:val="clear" w:color="auto" w:fill="FFFFFF"/>
        </w:rPr>
        <w:t xml:space="preserve"> Haustið 2019 varð hún hins vegar hærri en nokkru sinni fyrr</w:t>
      </w:r>
      <w:r w:rsidR="0020087A" w:rsidRPr="00795F65">
        <w:rPr>
          <w:rFonts w:cs="Arial"/>
          <w:color w:val="222222"/>
          <w:shd w:val="clear" w:color="auto" w:fill="FFFFFF"/>
        </w:rPr>
        <w:t xml:space="preserve"> eða </w:t>
      </w:r>
      <w:r w:rsidR="00B64378" w:rsidRPr="00795F65">
        <w:rPr>
          <w:rFonts w:cs="Arial"/>
          <w:color w:val="222222"/>
          <w:shd w:val="clear" w:color="auto" w:fill="FFFFFF"/>
        </w:rPr>
        <w:t>85,8%</w:t>
      </w:r>
      <w:r w:rsidR="006E6611">
        <w:rPr>
          <w:rFonts w:cstheme="minorHAnsi"/>
          <w:color w:val="222222"/>
          <w:shd w:val="clear" w:color="auto" w:fill="FFFFFF"/>
        </w:rPr>
        <w:t xml:space="preserve"> og hefur aldrei farið niður fyrir það síðan. </w:t>
      </w:r>
      <w:r w:rsidR="00790858" w:rsidRPr="00795F65">
        <w:rPr>
          <w:rFonts w:cstheme="minorHAnsi"/>
          <w:color w:val="222222"/>
          <w:shd w:val="clear" w:color="auto" w:fill="FFFFFF"/>
        </w:rPr>
        <w:t xml:space="preserve">Á </w:t>
      </w:r>
      <w:r w:rsidR="00CC39CF">
        <w:rPr>
          <w:rFonts w:cstheme="minorHAnsi"/>
          <w:color w:val="222222"/>
          <w:shd w:val="clear" w:color="auto" w:fill="FFFFFF"/>
        </w:rPr>
        <w:t>á</w:t>
      </w:r>
      <w:r w:rsidR="00790858" w:rsidRPr="00795F65">
        <w:rPr>
          <w:rFonts w:cstheme="minorHAnsi"/>
          <w:color w:val="222222"/>
          <w:shd w:val="clear" w:color="auto" w:fill="FFFFFF"/>
        </w:rPr>
        <w:t>rinu 202</w:t>
      </w:r>
      <w:r w:rsidR="005948DB">
        <w:rPr>
          <w:rFonts w:cstheme="minorHAnsi"/>
          <w:color w:val="222222"/>
          <w:shd w:val="clear" w:color="auto" w:fill="FFFFFF"/>
        </w:rPr>
        <w:t>4</w:t>
      </w:r>
      <w:r w:rsidR="00790858" w:rsidRPr="00795F65">
        <w:rPr>
          <w:rFonts w:cstheme="minorHAnsi"/>
          <w:color w:val="222222"/>
          <w:shd w:val="clear" w:color="auto" w:fill="FFFFFF"/>
        </w:rPr>
        <w:t xml:space="preserve"> var raunmætingin </w:t>
      </w:r>
      <w:r w:rsidR="009D13F9">
        <w:rPr>
          <w:rFonts w:cstheme="minorHAnsi"/>
          <w:color w:val="222222"/>
          <w:shd w:val="clear" w:color="auto" w:fill="FFFFFF"/>
        </w:rPr>
        <w:t>85</w:t>
      </w:r>
      <w:r w:rsidR="00DE0C3D" w:rsidRPr="00795F65">
        <w:rPr>
          <w:rFonts w:cstheme="minorHAnsi"/>
          <w:color w:val="222222"/>
          <w:shd w:val="clear" w:color="auto" w:fill="FFFFFF"/>
        </w:rPr>
        <w:t>,</w:t>
      </w:r>
      <w:r w:rsidR="004D49BF">
        <w:rPr>
          <w:rFonts w:cstheme="minorHAnsi"/>
          <w:color w:val="222222"/>
          <w:shd w:val="clear" w:color="auto" w:fill="FFFFFF"/>
        </w:rPr>
        <w:t>9</w:t>
      </w:r>
      <w:r w:rsidR="00DE0C3D" w:rsidRPr="00795F65">
        <w:rPr>
          <w:rFonts w:cstheme="minorHAnsi"/>
          <w:color w:val="222222"/>
          <w:shd w:val="clear" w:color="auto" w:fill="FFFFFF"/>
        </w:rPr>
        <w:t xml:space="preserve">% á </w:t>
      </w:r>
      <w:r w:rsidR="00DE0C3D" w:rsidRPr="00B17C7F">
        <w:rPr>
          <w:rFonts w:cstheme="minorHAnsi"/>
          <w:color w:val="222222"/>
          <w:shd w:val="clear" w:color="auto" w:fill="FFFFFF"/>
        </w:rPr>
        <w:t>vorönn og 8</w:t>
      </w:r>
      <w:r w:rsidR="004D49BF">
        <w:rPr>
          <w:rFonts w:cstheme="minorHAnsi"/>
          <w:color w:val="222222"/>
          <w:shd w:val="clear" w:color="auto" w:fill="FFFFFF"/>
        </w:rPr>
        <w:t>9</w:t>
      </w:r>
      <w:r w:rsidR="00DE0C3D" w:rsidRPr="00B17C7F">
        <w:rPr>
          <w:rFonts w:cstheme="minorHAnsi"/>
          <w:color w:val="222222"/>
          <w:shd w:val="clear" w:color="auto" w:fill="FFFFFF"/>
        </w:rPr>
        <w:t>,</w:t>
      </w:r>
      <w:r w:rsidR="004D49BF">
        <w:rPr>
          <w:rFonts w:cstheme="minorHAnsi"/>
          <w:color w:val="222222"/>
          <w:shd w:val="clear" w:color="auto" w:fill="FFFFFF"/>
        </w:rPr>
        <w:t>2</w:t>
      </w:r>
      <w:r w:rsidR="00DE0C3D" w:rsidRPr="00B17C7F">
        <w:rPr>
          <w:rFonts w:cstheme="minorHAnsi"/>
          <w:color w:val="222222"/>
          <w:shd w:val="clear" w:color="auto" w:fill="FFFFFF"/>
        </w:rPr>
        <w:t>% á haustönn</w:t>
      </w:r>
      <w:r w:rsidR="0018634E" w:rsidRPr="00B17C7F">
        <w:rPr>
          <w:rFonts w:cstheme="minorHAnsi"/>
          <w:color w:val="222222"/>
          <w:shd w:val="clear" w:color="auto" w:fill="FFFFFF"/>
        </w:rPr>
        <w:t>. Skólinn hefur því sett</w:t>
      </w:r>
      <w:r w:rsidR="00085F12" w:rsidRPr="00B17C7F">
        <w:rPr>
          <w:rFonts w:cstheme="minorHAnsi"/>
          <w:color w:val="222222"/>
          <w:shd w:val="clear" w:color="auto" w:fill="FFFFFF"/>
        </w:rPr>
        <w:t xml:space="preserve"> </w:t>
      </w:r>
      <w:r w:rsidR="004E3277" w:rsidRPr="00B17C7F">
        <w:rPr>
          <w:rFonts w:cstheme="minorHAnsi"/>
          <w:color w:val="222222"/>
          <w:shd w:val="clear" w:color="auto" w:fill="FFFFFF"/>
        </w:rPr>
        <w:t xml:space="preserve"> sér ný mætingarmarkmið um</w:t>
      </w:r>
      <w:r w:rsidR="00276123" w:rsidRPr="00B17C7F">
        <w:rPr>
          <w:rFonts w:cstheme="minorHAnsi"/>
          <w:color w:val="222222"/>
          <w:shd w:val="clear" w:color="auto" w:fill="FFFFFF"/>
        </w:rPr>
        <w:t xml:space="preserve"> </w:t>
      </w:r>
      <w:r w:rsidR="00276123" w:rsidRPr="00941467">
        <w:rPr>
          <w:rFonts w:cstheme="minorHAnsi"/>
          <w:color w:val="222222"/>
          <w:shd w:val="clear" w:color="auto" w:fill="FFFFFF"/>
        </w:rPr>
        <w:t>að 92% raunmætingu verði náð árið 202</w:t>
      </w:r>
      <w:r w:rsidR="00941467" w:rsidRPr="00941467">
        <w:rPr>
          <w:rFonts w:cstheme="minorHAnsi"/>
          <w:color w:val="222222"/>
          <w:shd w:val="clear" w:color="auto" w:fill="FFFFFF"/>
        </w:rPr>
        <w:t>6</w:t>
      </w:r>
      <w:r w:rsidR="006476E2" w:rsidRPr="00941467">
        <w:rPr>
          <w:rFonts w:cstheme="minorHAnsi"/>
          <w:color w:val="222222"/>
          <w:shd w:val="clear" w:color="auto" w:fill="FFFFFF"/>
        </w:rPr>
        <w:t xml:space="preserve">. </w:t>
      </w:r>
      <w:r w:rsidR="008F6335" w:rsidRPr="00941467">
        <w:rPr>
          <w:rFonts w:cstheme="minorHAnsi"/>
          <w:color w:val="222222"/>
          <w:shd w:val="clear" w:color="auto" w:fill="FFFFFF"/>
        </w:rPr>
        <w:t>Betri</w:t>
      </w:r>
      <w:r w:rsidR="008F6335" w:rsidRPr="00B17C7F">
        <w:rPr>
          <w:rFonts w:cstheme="minorHAnsi"/>
          <w:color w:val="222222"/>
          <w:shd w:val="clear" w:color="auto" w:fill="FFFFFF"/>
        </w:rPr>
        <w:t xml:space="preserve"> mætingu fylgdu hærri einkunnir </w:t>
      </w:r>
      <w:r w:rsidR="00227835" w:rsidRPr="00B17C7F">
        <w:rPr>
          <w:rFonts w:cstheme="minorHAnsi"/>
          <w:color w:val="222222"/>
          <w:shd w:val="clear" w:color="auto" w:fill="FFFFFF"/>
        </w:rPr>
        <w:t>var meðaleinkunn nemenda</w:t>
      </w:r>
      <w:r w:rsidR="00A4609E" w:rsidRPr="00B17C7F">
        <w:rPr>
          <w:rFonts w:cstheme="minorHAnsi"/>
          <w:color w:val="222222"/>
          <w:shd w:val="clear" w:color="auto" w:fill="FFFFFF"/>
        </w:rPr>
        <w:t xml:space="preserve"> </w:t>
      </w:r>
      <w:r w:rsidR="00836926" w:rsidRPr="00B17C7F">
        <w:rPr>
          <w:rFonts w:cstheme="minorHAnsi"/>
          <w:color w:val="222222"/>
          <w:shd w:val="clear" w:color="auto" w:fill="FFFFFF"/>
        </w:rPr>
        <w:t xml:space="preserve">7,1 </w:t>
      </w:r>
      <w:r w:rsidR="00A4609E" w:rsidRPr="00B17C7F">
        <w:rPr>
          <w:rFonts w:cstheme="minorHAnsi"/>
          <w:color w:val="222222"/>
          <w:shd w:val="clear" w:color="auto" w:fill="FFFFFF"/>
        </w:rPr>
        <w:t>haustið</w:t>
      </w:r>
      <w:r w:rsidR="00836926" w:rsidRPr="00B17C7F">
        <w:rPr>
          <w:rFonts w:cstheme="minorHAnsi"/>
          <w:color w:val="222222"/>
          <w:shd w:val="clear" w:color="auto" w:fill="FFFFFF"/>
        </w:rPr>
        <w:t xml:space="preserve"> 2019 eða hálfum hær</w:t>
      </w:r>
      <w:r w:rsidR="00D303BC" w:rsidRPr="00B17C7F">
        <w:rPr>
          <w:rFonts w:cstheme="minorHAnsi"/>
          <w:color w:val="222222"/>
          <w:shd w:val="clear" w:color="auto" w:fill="FFFFFF"/>
        </w:rPr>
        <w:t>ri í margar annir þar á undan</w:t>
      </w:r>
      <w:r w:rsidR="008251C6" w:rsidRPr="00B17C7F">
        <w:rPr>
          <w:rFonts w:cstheme="minorHAnsi"/>
          <w:color w:val="222222"/>
          <w:shd w:val="clear" w:color="auto" w:fill="FFFFFF"/>
        </w:rPr>
        <w:t xml:space="preserve"> (var til að mynda 6,2 á vorönn 2019)</w:t>
      </w:r>
      <w:r w:rsidR="003511D9" w:rsidRPr="00B17C7F">
        <w:rPr>
          <w:rFonts w:cstheme="minorHAnsi"/>
          <w:color w:val="222222"/>
          <w:shd w:val="clear" w:color="auto" w:fill="FFFFFF"/>
        </w:rPr>
        <w:t xml:space="preserve"> og hefur ekki farið undi 6,75 síðan</w:t>
      </w:r>
      <w:r w:rsidR="00D303BC" w:rsidRPr="00B17C7F">
        <w:rPr>
          <w:rFonts w:cstheme="minorHAnsi"/>
          <w:color w:val="222222"/>
          <w:shd w:val="clear" w:color="auto" w:fill="FFFFFF"/>
        </w:rPr>
        <w:t>.</w:t>
      </w:r>
      <w:r w:rsidR="00A4609E" w:rsidRPr="00B17C7F">
        <w:rPr>
          <w:rFonts w:cstheme="minorHAnsi"/>
          <w:color w:val="222222"/>
          <w:shd w:val="clear" w:color="auto" w:fill="FFFFFF"/>
        </w:rPr>
        <w:t xml:space="preserve"> </w:t>
      </w:r>
      <w:r w:rsidR="00F21CEE" w:rsidRPr="00B17C7F">
        <w:rPr>
          <w:rFonts w:cstheme="minorHAnsi"/>
          <w:color w:val="222222"/>
          <w:shd w:val="clear" w:color="auto" w:fill="FFFFFF"/>
        </w:rPr>
        <w:t>Meðaleinkunn allra neme</w:t>
      </w:r>
      <w:r w:rsidR="00843D75" w:rsidRPr="00B17C7F">
        <w:rPr>
          <w:rFonts w:cstheme="minorHAnsi"/>
          <w:color w:val="222222"/>
          <w:shd w:val="clear" w:color="auto" w:fill="FFFFFF"/>
        </w:rPr>
        <w:t xml:space="preserve">nda </w:t>
      </w:r>
      <w:r w:rsidR="004042CC" w:rsidRPr="00B17C7F">
        <w:rPr>
          <w:rFonts w:cstheme="minorHAnsi"/>
          <w:color w:val="222222"/>
          <w:shd w:val="clear" w:color="auto" w:fill="FFFFFF"/>
        </w:rPr>
        <w:t>á vorönn 202</w:t>
      </w:r>
      <w:r w:rsidR="008F54EA">
        <w:rPr>
          <w:rFonts w:cstheme="minorHAnsi"/>
          <w:color w:val="222222"/>
          <w:shd w:val="clear" w:color="auto" w:fill="FFFFFF"/>
        </w:rPr>
        <w:t>4</w:t>
      </w:r>
      <w:r w:rsidR="003511D9" w:rsidRPr="00B17C7F">
        <w:rPr>
          <w:rFonts w:cstheme="minorHAnsi"/>
          <w:color w:val="222222"/>
          <w:shd w:val="clear" w:color="auto" w:fill="FFFFFF"/>
        </w:rPr>
        <w:t xml:space="preserve"> var 7,</w:t>
      </w:r>
      <w:r w:rsidR="008F54EA">
        <w:rPr>
          <w:rFonts w:cstheme="minorHAnsi"/>
          <w:color w:val="222222"/>
          <w:shd w:val="clear" w:color="auto" w:fill="FFFFFF"/>
        </w:rPr>
        <w:t>31</w:t>
      </w:r>
      <w:r w:rsidR="004042CC" w:rsidRPr="00B17C7F">
        <w:rPr>
          <w:rFonts w:cstheme="minorHAnsi"/>
          <w:color w:val="222222"/>
          <w:shd w:val="clear" w:color="auto" w:fill="FFFFFF"/>
        </w:rPr>
        <w:t xml:space="preserve"> og 7,</w:t>
      </w:r>
      <w:r w:rsidR="00F34FB1">
        <w:rPr>
          <w:rFonts w:cstheme="minorHAnsi"/>
          <w:color w:val="222222"/>
          <w:shd w:val="clear" w:color="auto" w:fill="FFFFFF"/>
        </w:rPr>
        <w:t>3</w:t>
      </w:r>
      <w:r w:rsidR="008F54EA">
        <w:rPr>
          <w:rFonts w:cstheme="minorHAnsi"/>
          <w:color w:val="222222"/>
          <w:shd w:val="clear" w:color="auto" w:fill="FFFFFF"/>
        </w:rPr>
        <w:t>0</w:t>
      </w:r>
      <w:r w:rsidR="004042CC" w:rsidRPr="00B17C7F">
        <w:rPr>
          <w:rFonts w:cstheme="minorHAnsi"/>
          <w:color w:val="222222"/>
          <w:shd w:val="clear" w:color="auto" w:fill="FFFFFF"/>
        </w:rPr>
        <w:t xml:space="preserve"> á haustönn 202</w:t>
      </w:r>
      <w:r w:rsidR="00594C46">
        <w:rPr>
          <w:rFonts w:cstheme="minorHAnsi"/>
          <w:color w:val="222222"/>
          <w:shd w:val="clear" w:color="auto" w:fill="FFFFFF"/>
        </w:rPr>
        <w:t>4</w:t>
      </w:r>
      <w:r w:rsidR="00843D75" w:rsidRPr="00B17C7F">
        <w:rPr>
          <w:rFonts w:cstheme="minorHAnsi"/>
          <w:color w:val="222222"/>
          <w:shd w:val="clear" w:color="auto" w:fill="FFFFFF"/>
        </w:rPr>
        <w:t xml:space="preserve">. </w:t>
      </w:r>
      <w:r w:rsidR="003620E5" w:rsidRPr="00B17C7F">
        <w:rPr>
          <w:rFonts w:cstheme="minorHAnsi"/>
          <w:color w:val="222222"/>
          <w:shd w:val="clear" w:color="auto" w:fill="FFFFFF"/>
        </w:rPr>
        <w:t>Brottfall úr áf</w:t>
      </w:r>
      <w:r w:rsidR="002A2F18" w:rsidRPr="00B17C7F">
        <w:rPr>
          <w:rFonts w:cstheme="minorHAnsi"/>
          <w:color w:val="222222"/>
          <w:shd w:val="clear" w:color="auto" w:fill="FFFFFF"/>
        </w:rPr>
        <w:t xml:space="preserve">öngum </w:t>
      </w:r>
      <w:r w:rsidR="00193FD7" w:rsidRPr="00B17C7F">
        <w:rPr>
          <w:rFonts w:cstheme="minorHAnsi"/>
          <w:color w:val="222222"/>
          <w:shd w:val="clear" w:color="auto" w:fill="FFFFFF"/>
        </w:rPr>
        <w:t xml:space="preserve">helst í hendur við betri mætingu og einkunnir og </w:t>
      </w:r>
      <w:r w:rsidR="000078F3" w:rsidRPr="00B17C7F">
        <w:rPr>
          <w:rFonts w:cstheme="minorHAnsi"/>
          <w:color w:val="222222"/>
          <w:shd w:val="clear" w:color="auto" w:fill="FFFFFF"/>
        </w:rPr>
        <w:t>lækkaði</w:t>
      </w:r>
      <w:r w:rsidR="00193FD7" w:rsidRPr="00B17C7F">
        <w:rPr>
          <w:rFonts w:cstheme="minorHAnsi"/>
          <w:color w:val="222222"/>
          <w:shd w:val="clear" w:color="auto" w:fill="FFFFFF"/>
        </w:rPr>
        <w:t xml:space="preserve"> frá </w:t>
      </w:r>
      <w:r w:rsidR="00D514C8" w:rsidRPr="00B17C7F">
        <w:rPr>
          <w:rFonts w:cstheme="minorHAnsi"/>
          <w:color w:val="222222"/>
          <w:shd w:val="clear" w:color="auto" w:fill="FFFFFF"/>
        </w:rPr>
        <w:t>13,1</w:t>
      </w:r>
      <w:r w:rsidR="003B6E20" w:rsidRPr="00B17C7F">
        <w:rPr>
          <w:rFonts w:cstheme="minorHAnsi"/>
          <w:color w:val="222222"/>
          <w:shd w:val="clear" w:color="auto" w:fill="FFFFFF"/>
        </w:rPr>
        <w:t xml:space="preserve">% á vorönn </w:t>
      </w:r>
      <w:r w:rsidR="007F4BF0" w:rsidRPr="00B17C7F">
        <w:rPr>
          <w:rFonts w:cstheme="minorHAnsi"/>
          <w:color w:val="222222"/>
          <w:shd w:val="clear" w:color="auto" w:fill="FFFFFF"/>
        </w:rPr>
        <w:t xml:space="preserve">2019 </w:t>
      </w:r>
      <w:r w:rsidR="000078F3" w:rsidRPr="00B17C7F">
        <w:rPr>
          <w:rFonts w:cstheme="minorHAnsi"/>
          <w:color w:val="222222"/>
          <w:shd w:val="clear" w:color="auto" w:fill="FFFFFF"/>
        </w:rPr>
        <w:t>í 6,4% á haustönn 2020</w:t>
      </w:r>
      <w:r w:rsidR="003E7674">
        <w:rPr>
          <w:rFonts w:cstheme="minorHAnsi"/>
          <w:color w:val="222222"/>
          <w:shd w:val="clear" w:color="auto" w:fill="FFFFFF"/>
        </w:rPr>
        <w:t xml:space="preserve"> og í 2,3% á haustönn 2021</w:t>
      </w:r>
      <w:r w:rsidR="00926D65" w:rsidRPr="00B17C7F">
        <w:rPr>
          <w:rFonts w:cstheme="minorHAnsi"/>
          <w:color w:val="222222"/>
          <w:shd w:val="clear" w:color="auto" w:fill="FFFFFF"/>
        </w:rPr>
        <w:t xml:space="preserve">. </w:t>
      </w:r>
      <w:r w:rsidR="00926D65" w:rsidRPr="005A61FB">
        <w:rPr>
          <w:rFonts w:cstheme="minorHAnsi"/>
          <w:color w:val="222222"/>
          <w:shd w:val="clear" w:color="auto" w:fill="FFFFFF"/>
        </w:rPr>
        <w:t>Brottfall úr áföngum á árinu 202</w:t>
      </w:r>
      <w:r w:rsidR="003E7674" w:rsidRPr="005A61FB">
        <w:rPr>
          <w:rFonts w:cstheme="minorHAnsi"/>
          <w:color w:val="222222"/>
          <w:shd w:val="clear" w:color="auto" w:fill="FFFFFF"/>
        </w:rPr>
        <w:t>4</w:t>
      </w:r>
      <w:r w:rsidR="00926D65" w:rsidRPr="005A61FB">
        <w:rPr>
          <w:rFonts w:cstheme="minorHAnsi"/>
          <w:color w:val="222222"/>
          <w:shd w:val="clear" w:color="auto" w:fill="FFFFFF"/>
        </w:rPr>
        <w:t xml:space="preserve"> var </w:t>
      </w:r>
      <w:r w:rsidR="00762D03" w:rsidRPr="005A61FB">
        <w:rPr>
          <w:rFonts w:cstheme="minorHAnsi"/>
          <w:color w:val="222222"/>
          <w:shd w:val="clear" w:color="auto" w:fill="FFFFFF"/>
        </w:rPr>
        <w:t>5</w:t>
      </w:r>
      <w:r w:rsidR="008E66B3" w:rsidRPr="005A61FB">
        <w:rPr>
          <w:rFonts w:cstheme="minorHAnsi"/>
          <w:color w:val="222222"/>
          <w:shd w:val="clear" w:color="auto" w:fill="FFFFFF"/>
        </w:rPr>
        <w:t>,</w:t>
      </w:r>
      <w:r w:rsidR="00762D03" w:rsidRPr="005A61FB">
        <w:rPr>
          <w:rFonts w:cstheme="minorHAnsi"/>
          <w:color w:val="222222"/>
          <w:shd w:val="clear" w:color="auto" w:fill="FFFFFF"/>
        </w:rPr>
        <w:t>1</w:t>
      </w:r>
      <w:r w:rsidR="008E66B3" w:rsidRPr="005A61FB">
        <w:rPr>
          <w:rFonts w:cstheme="minorHAnsi"/>
          <w:color w:val="222222"/>
          <w:shd w:val="clear" w:color="auto" w:fill="FFFFFF"/>
        </w:rPr>
        <w:t xml:space="preserve">% á vorönn og </w:t>
      </w:r>
      <w:r w:rsidR="00762D03" w:rsidRPr="005A61FB">
        <w:rPr>
          <w:rFonts w:cstheme="minorHAnsi"/>
          <w:color w:val="222222"/>
          <w:shd w:val="clear" w:color="auto" w:fill="FFFFFF"/>
        </w:rPr>
        <w:t>0</w:t>
      </w:r>
      <w:r w:rsidR="008E66B3" w:rsidRPr="005A61FB">
        <w:rPr>
          <w:rFonts w:cstheme="minorHAnsi"/>
          <w:color w:val="222222"/>
          <w:shd w:val="clear" w:color="auto" w:fill="FFFFFF"/>
        </w:rPr>
        <w:t>,</w:t>
      </w:r>
      <w:r w:rsidR="00762D03" w:rsidRPr="005A61FB">
        <w:rPr>
          <w:rFonts w:cstheme="minorHAnsi"/>
          <w:color w:val="222222"/>
          <w:shd w:val="clear" w:color="auto" w:fill="FFFFFF"/>
        </w:rPr>
        <w:t>8</w:t>
      </w:r>
      <w:r w:rsidR="008E66B3" w:rsidRPr="005A61FB">
        <w:rPr>
          <w:rFonts w:cstheme="minorHAnsi"/>
          <w:color w:val="222222"/>
          <w:shd w:val="clear" w:color="auto" w:fill="FFFFFF"/>
        </w:rPr>
        <w:t>% á haustönn</w:t>
      </w:r>
      <w:r w:rsidR="00576343" w:rsidRPr="005A61FB">
        <w:rPr>
          <w:rFonts w:cs="Arial"/>
          <w:color w:val="222222"/>
          <w:shd w:val="clear" w:color="auto" w:fill="FFFFFF"/>
        </w:rPr>
        <w:t>.</w:t>
      </w:r>
    </w:p>
    <w:p w14:paraId="10F76AA2" w14:textId="77777777" w:rsidR="00F61794" w:rsidRPr="005A61FB" w:rsidRDefault="00F61794" w:rsidP="00F61794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E371F74" w14:textId="275BEB29" w:rsidR="003620E5" w:rsidRPr="00B17C7F" w:rsidRDefault="00FC1E7E" w:rsidP="003E6A60">
      <w:pPr>
        <w:spacing w:after="0" w:line="240" w:lineRule="auto"/>
        <w:rPr>
          <w:rFonts w:cstheme="minorHAnsi"/>
          <w:color w:val="262626" w:themeColor="text1" w:themeTint="D9"/>
          <w:lang w:eastAsia="is-IS"/>
        </w:rPr>
      </w:pPr>
      <w:r w:rsidRPr="005A61FB">
        <w:rPr>
          <w:rFonts w:cstheme="minorHAnsi"/>
          <w:color w:val="262626" w:themeColor="text1" w:themeTint="D9"/>
          <w:lang w:eastAsia="is-IS"/>
        </w:rPr>
        <w:t xml:space="preserve">Samkvæmt </w:t>
      </w:r>
      <w:r w:rsidRPr="005A61FB">
        <w:rPr>
          <w:rFonts w:cstheme="minorHAnsi"/>
          <w:i/>
          <w:iCs/>
          <w:color w:val="262626" w:themeColor="text1" w:themeTint="D9"/>
          <w:lang w:eastAsia="is-IS"/>
        </w:rPr>
        <w:t xml:space="preserve">Skólapúlsinum </w:t>
      </w:r>
      <w:r w:rsidRPr="005A61FB">
        <w:rPr>
          <w:rFonts w:cstheme="minorHAnsi"/>
          <w:color w:val="262626" w:themeColor="text1" w:themeTint="D9"/>
          <w:lang w:eastAsia="is-IS"/>
        </w:rPr>
        <w:t xml:space="preserve">voru </w:t>
      </w:r>
      <w:r w:rsidR="003B2442" w:rsidRPr="005A61FB">
        <w:rPr>
          <w:rFonts w:cstheme="minorHAnsi"/>
          <w:color w:val="262626" w:themeColor="text1" w:themeTint="D9"/>
          <w:lang w:eastAsia="is-IS"/>
        </w:rPr>
        <w:t>76</w:t>
      </w:r>
      <w:r w:rsidRPr="005A61FB">
        <w:rPr>
          <w:rFonts w:cstheme="minorHAnsi"/>
          <w:color w:val="262626" w:themeColor="text1" w:themeTint="D9"/>
          <w:lang w:eastAsia="is-IS"/>
        </w:rPr>
        <w:t>,</w:t>
      </w:r>
      <w:r w:rsidR="003B2442" w:rsidRPr="005A61FB">
        <w:rPr>
          <w:rFonts w:cstheme="minorHAnsi"/>
          <w:color w:val="262626" w:themeColor="text1" w:themeTint="D9"/>
          <w:lang w:eastAsia="is-IS"/>
        </w:rPr>
        <w:t>9</w:t>
      </w:r>
      <w:r w:rsidRPr="005A61FB">
        <w:rPr>
          <w:rFonts w:cstheme="minorHAnsi"/>
          <w:color w:val="262626" w:themeColor="text1" w:themeTint="D9"/>
          <w:lang w:eastAsia="is-IS"/>
        </w:rPr>
        <w:t xml:space="preserve">% nemenda sammála eða mjög sammála því að þeim liði á heildina vel í skólanum sem var </w:t>
      </w:r>
      <w:r w:rsidR="00C5533C" w:rsidRPr="005A61FB">
        <w:rPr>
          <w:rFonts w:cstheme="minorHAnsi"/>
          <w:color w:val="262626" w:themeColor="text1" w:themeTint="D9"/>
          <w:lang w:eastAsia="is-IS"/>
        </w:rPr>
        <w:t>aðeins</w:t>
      </w:r>
      <w:r w:rsidRPr="005A61FB">
        <w:rPr>
          <w:rFonts w:cstheme="minorHAnsi"/>
          <w:color w:val="262626" w:themeColor="text1" w:themeTint="D9"/>
          <w:lang w:eastAsia="is-IS"/>
        </w:rPr>
        <w:t xml:space="preserve"> lægra en viðmiðið (</w:t>
      </w:r>
      <w:r w:rsidR="00C5533C" w:rsidRPr="005A61FB">
        <w:rPr>
          <w:rFonts w:cstheme="minorHAnsi"/>
          <w:color w:val="262626" w:themeColor="text1" w:themeTint="D9"/>
          <w:lang w:eastAsia="is-IS"/>
        </w:rPr>
        <w:t>82</w:t>
      </w:r>
      <w:r w:rsidRPr="005A61FB">
        <w:rPr>
          <w:rFonts w:cstheme="minorHAnsi"/>
          <w:color w:val="262626" w:themeColor="text1" w:themeTint="D9"/>
          <w:lang w:eastAsia="is-IS"/>
        </w:rPr>
        <w:t>,</w:t>
      </w:r>
      <w:r w:rsidR="00C5533C" w:rsidRPr="005A61FB">
        <w:rPr>
          <w:rFonts w:cstheme="minorHAnsi"/>
          <w:color w:val="262626" w:themeColor="text1" w:themeTint="D9"/>
          <w:lang w:eastAsia="is-IS"/>
        </w:rPr>
        <w:t>5</w:t>
      </w:r>
      <w:r w:rsidRPr="005A61FB">
        <w:rPr>
          <w:rFonts w:cstheme="minorHAnsi"/>
          <w:color w:val="262626" w:themeColor="text1" w:themeTint="D9"/>
          <w:lang w:eastAsia="is-IS"/>
        </w:rPr>
        <w:t xml:space="preserve">%) </w:t>
      </w:r>
      <w:r w:rsidR="00C5533C" w:rsidRPr="005A61FB">
        <w:rPr>
          <w:rFonts w:cstheme="minorHAnsi"/>
          <w:color w:val="262626" w:themeColor="text1" w:themeTint="D9"/>
          <w:lang w:eastAsia="is-IS"/>
        </w:rPr>
        <w:t>en hærra</w:t>
      </w:r>
      <w:r w:rsidRPr="005A61FB">
        <w:rPr>
          <w:rFonts w:cstheme="minorHAnsi"/>
          <w:color w:val="262626" w:themeColor="text1" w:themeTint="D9"/>
          <w:lang w:eastAsia="is-IS"/>
        </w:rPr>
        <w:t xml:space="preserve"> en hlutfallið árið 202</w:t>
      </w:r>
      <w:r w:rsidR="005A61FB" w:rsidRPr="005A61FB">
        <w:rPr>
          <w:rFonts w:cstheme="minorHAnsi"/>
          <w:color w:val="262626" w:themeColor="text1" w:themeTint="D9"/>
          <w:lang w:eastAsia="is-IS"/>
        </w:rPr>
        <w:t>2</w:t>
      </w:r>
      <w:r w:rsidRPr="005A61FB">
        <w:rPr>
          <w:rFonts w:cstheme="minorHAnsi"/>
          <w:color w:val="262626" w:themeColor="text1" w:themeTint="D9"/>
          <w:lang w:eastAsia="is-IS"/>
        </w:rPr>
        <w:t xml:space="preserve"> þegar </w:t>
      </w:r>
      <w:r w:rsidR="003B2442" w:rsidRPr="005A61FB">
        <w:rPr>
          <w:rFonts w:cstheme="minorHAnsi"/>
          <w:color w:val="262626" w:themeColor="text1" w:themeTint="D9"/>
          <w:lang w:eastAsia="is-IS"/>
        </w:rPr>
        <w:t>69</w:t>
      </w:r>
      <w:r w:rsidRPr="005A61FB">
        <w:rPr>
          <w:rFonts w:cstheme="minorHAnsi"/>
          <w:color w:val="262626" w:themeColor="text1" w:themeTint="D9"/>
          <w:lang w:eastAsia="is-IS"/>
        </w:rPr>
        <w:t>,</w:t>
      </w:r>
      <w:r w:rsidR="003B2442" w:rsidRPr="005A61FB">
        <w:rPr>
          <w:rFonts w:cstheme="minorHAnsi"/>
          <w:color w:val="262626" w:themeColor="text1" w:themeTint="D9"/>
          <w:lang w:eastAsia="is-IS"/>
        </w:rPr>
        <w:t>4</w:t>
      </w:r>
      <w:r w:rsidRPr="005A61FB">
        <w:rPr>
          <w:rFonts w:cstheme="minorHAnsi"/>
          <w:color w:val="262626" w:themeColor="text1" w:themeTint="D9"/>
          <w:lang w:eastAsia="is-IS"/>
        </w:rPr>
        <w:t>% nemenda sögðu að þeim liði vel eða frekar vel í skólanum. Í sömu</w:t>
      </w:r>
      <w:r w:rsidRPr="00B17C7F">
        <w:rPr>
          <w:rFonts w:cstheme="minorHAnsi"/>
          <w:color w:val="262626" w:themeColor="text1" w:themeTint="D9"/>
          <w:lang w:eastAsia="is-IS"/>
        </w:rPr>
        <w:t xml:space="preserve"> könnun merktu </w:t>
      </w:r>
      <w:r w:rsidR="0050167B">
        <w:rPr>
          <w:rFonts w:cstheme="minorHAnsi"/>
          <w:color w:val="262626" w:themeColor="text1" w:themeTint="D9"/>
          <w:lang w:eastAsia="is-IS"/>
        </w:rPr>
        <w:t>57</w:t>
      </w:r>
      <w:r w:rsidRPr="00B17C7F">
        <w:rPr>
          <w:rFonts w:cstheme="minorHAnsi"/>
          <w:color w:val="262626" w:themeColor="text1" w:themeTint="D9"/>
          <w:lang w:eastAsia="is-IS"/>
        </w:rPr>
        <w:t xml:space="preserve">,4% nemenda við 7 eða hærra á skalanum 1-10 þegar þeir voru beðnir um að meta hversu hamingjusamir þeir væru sem var </w:t>
      </w:r>
      <w:r w:rsidR="00045A0A">
        <w:rPr>
          <w:rFonts w:cstheme="minorHAnsi"/>
          <w:color w:val="262626" w:themeColor="text1" w:themeTint="D9"/>
          <w:lang w:eastAsia="is-IS"/>
        </w:rPr>
        <w:t>heldur hærra en árið 2022</w:t>
      </w:r>
      <w:r w:rsidRPr="00B17C7F">
        <w:rPr>
          <w:rFonts w:cstheme="minorHAnsi"/>
          <w:color w:val="262626" w:themeColor="text1" w:themeTint="D9"/>
          <w:lang w:eastAsia="is-IS"/>
        </w:rPr>
        <w:t xml:space="preserve"> (4</w:t>
      </w:r>
      <w:r w:rsidR="00E71652">
        <w:rPr>
          <w:rFonts w:cstheme="minorHAnsi"/>
          <w:color w:val="262626" w:themeColor="text1" w:themeTint="D9"/>
          <w:lang w:eastAsia="is-IS"/>
        </w:rPr>
        <w:t>5</w:t>
      </w:r>
      <w:r w:rsidRPr="00B17C7F">
        <w:rPr>
          <w:rFonts w:cstheme="minorHAnsi"/>
          <w:color w:val="262626" w:themeColor="text1" w:themeTint="D9"/>
          <w:lang w:eastAsia="is-IS"/>
        </w:rPr>
        <w:t>,</w:t>
      </w:r>
      <w:r w:rsidR="00E71652">
        <w:rPr>
          <w:rFonts w:cstheme="minorHAnsi"/>
          <w:color w:val="262626" w:themeColor="text1" w:themeTint="D9"/>
          <w:lang w:eastAsia="is-IS"/>
        </w:rPr>
        <w:t>3</w:t>
      </w:r>
      <w:r w:rsidRPr="00B17C7F">
        <w:rPr>
          <w:rFonts w:cstheme="minorHAnsi"/>
          <w:color w:val="262626" w:themeColor="text1" w:themeTint="D9"/>
          <w:lang w:eastAsia="is-IS"/>
        </w:rPr>
        <w:t xml:space="preserve">%) </w:t>
      </w:r>
      <w:r w:rsidR="005947A0">
        <w:rPr>
          <w:rFonts w:cstheme="minorHAnsi"/>
          <w:color w:val="262626" w:themeColor="text1" w:themeTint="D9"/>
          <w:lang w:eastAsia="is-IS"/>
        </w:rPr>
        <w:t>en heldur</w:t>
      </w:r>
      <w:r w:rsidRPr="00B17C7F">
        <w:rPr>
          <w:rFonts w:cstheme="minorHAnsi"/>
          <w:color w:val="262626" w:themeColor="text1" w:themeTint="D9"/>
          <w:lang w:eastAsia="is-IS"/>
        </w:rPr>
        <w:t xml:space="preserve"> lægra en meðal allra nemenda í könnuninni </w:t>
      </w:r>
      <w:r w:rsidR="005947A0">
        <w:rPr>
          <w:rFonts w:cstheme="minorHAnsi"/>
          <w:color w:val="262626" w:themeColor="text1" w:themeTint="D9"/>
          <w:lang w:eastAsia="is-IS"/>
        </w:rPr>
        <w:t>(</w:t>
      </w:r>
      <w:r w:rsidRPr="00B17C7F">
        <w:rPr>
          <w:rFonts w:cstheme="minorHAnsi"/>
          <w:color w:val="262626" w:themeColor="text1" w:themeTint="D9"/>
          <w:lang w:eastAsia="is-IS"/>
        </w:rPr>
        <w:t>6</w:t>
      </w:r>
      <w:r w:rsidR="005947A0">
        <w:rPr>
          <w:rFonts w:cstheme="minorHAnsi"/>
          <w:color w:val="262626" w:themeColor="text1" w:themeTint="D9"/>
          <w:lang w:eastAsia="is-IS"/>
        </w:rPr>
        <w:t>5</w:t>
      </w:r>
      <w:r w:rsidRPr="00B17C7F">
        <w:rPr>
          <w:rFonts w:cstheme="minorHAnsi"/>
          <w:color w:val="262626" w:themeColor="text1" w:themeTint="D9"/>
          <w:lang w:eastAsia="is-IS"/>
        </w:rPr>
        <w:t>,</w:t>
      </w:r>
      <w:r w:rsidR="005947A0">
        <w:rPr>
          <w:rFonts w:cstheme="minorHAnsi"/>
          <w:color w:val="262626" w:themeColor="text1" w:themeTint="D9"/>
          <w:lang w:eastAsia="is-IS"/>
        </w:rPr>
        <w:t>9</w:t>
      </w:r>
      <w:r w:rsidRPr="00B17C7F">
        <w:rPr>
          <w:rFonts w:cstheme="minorHAnsi"/>
          <w:color w:val="262626" w:themeColor="text1" w:themeTint="D9"/>
          <w:lang w:eastAsia="is-IS"/>
        </w:rPr>
        <w:t xml:space="preserve">%). Einnig voru </w:t>
      </w:r>
      <w:r w:rsidR="005D4AA8">
        <w:rPr>
          <w:rFonts w:cstheme="minorHAnsi"/>
          <w:color w:val="262626" w:themeColor="text1" w:themeTint="D9"/>
          <w:lang w:eastAsia="is-IS"/>
        </w:rPr>
        <w:t>30</w:t>
      </w:r>
      <w:r w:rsidRPr="00B17C7F">
        <w:rPr>
          <w:rFonts w:cstheme="minorHAnsi"/>
          <w:color w:val="262626" w:themeColor="text1" w:themeTint="D9"/>
          <w:lang w:eastAsia="is-IS"/>
        </w:rPr>
        <w:t>,</w:t>
      </w:r>
      <w:r w:rsidR="005D4AA8">
        <w:rPr>
          <w:rFonts w:cstheme="minorHAnsi"/>
          <w:color w:val="262626" w:themeColor="text1" w:themeTint="D9"/>
          <w:lang w:eastAsia="is-IS"/>
        </w:rPr>
        <w:t>2</w:t>
      </w:r>
      <w:r w:rsidRPr="00B17C7F">
        <w:rPr>
          <w:rFonts w:cstheme="minorHAnsi"/>
          <w:color w:val="262626" w:themeColor="text1" w:themeTint="D9"/>
          <w:lang w:eastAsia="is-IS"/>
        </w:rPr>
        <w:t>% nemenda með einkenni kvíða (</w:t>
      </w:r>
      <w:r w:rsidR="005D4AA8">
        <w:rPr>
          <w:rFonts w:cstheme="minorHAnsi"/>
          <w:color w:val="262626" w:themeColor="text1" w:themeTint="D9"/>
          <w:lang w:eastAsia="is-IS"/>
        </w:rPr>
        <w:t>53,8</w:t>
      </w:r>
      <w:r w:rsidRPr="00B17C7F">
        <w:rPr>
          <w:rFonts w:cstheme="minorHAnsi"/>
          <w:color w:val="262626" w:themeColor="text1" w:themeTint="D9"/>
          <w:lang w:eastAsia="is-IS"/>
        </w:rPr>
        <w:t>% á</w:t>
      </w:r>
      <w:r w:rsidR="005D4AA8">
        <w:rPr>
          <w:rFonts w:cstheme="minorHAnsi"/>
          <w:color w:val="262626" w:themeColor="text1" w:themeTint="D9"/>
          <w:lang w:eastAsia="is-IS"/>
        </w:rPr>
        <w:t>rið 2022</w:t>
      </w:r>
      <w:r w:rsidRPr="00B17C7F">
        <w:rPr>
          <w:rFonts w:cstheme="minorHAnsi"/>
          <w:color w:val="262626" w:themeColor="text1" w:themeTint="D9"/>
          <w:lang w:eastAsia="is-IS"/>
        </w:rPr>
        <w:t>) sem</w:t>
      </w:r>
      <w:r w:rsidR="00015047">
        <w:rPr>
          <w:rFonts w:cstheme="minorHAnsi"/>
          <w:color w:val="262626" w:themeColor="text1" w:themeTint="D9"/>
          <w:lang w:eastAsia="is-IS"/>
        </w:rPr>
        <w:t xml:space="preserve"> er svipað</w:t>
      </w:r>
      <w:r w:rsidRPr="00B17C7F">
        <w:rPr>
          <w:rFonts w:cstheme="minorHAnsi"/>
          <w:color w:val="262626" w:themeColor="text1" w:themeTint="D9"/>
          <w:lang w:eastAsia="is-IS"/>
        </w:rPr>
        <w:t xml:space="preserve"> hlutfall </w:t>
      </w:r>
      <w:proofErr w:type="spellStart"/>
      <w:r w:rsidR="00015047">
        <w:rPr>
          <w:rFonts w:cstheme="minorHAnsi"/>
          <w:color w:val="262626" w:themeColor="text1" w:themeTint="D9"/>
          <w:lang w:eastAsia="is-IS"/>
        </w:rPr>
        <w:t>oig</w:t>
      </w:r>
      <w:proofErr w:type="spellEnd"/>
      <w:r w:rsidRPr="00B17C7F">
        <w:rPr>
          <w:rFonts w:cstheme="minorHAnsi"/>
          <w:color w:val="262626" w:themeColor="text1" w:themeTint="D9"/>
          <w:lang w:eastAsia="is-IS"/>
        </w:rPr>
        <w:t xml:space="preserve"> meðal allra nemendanna í könnuninni (33,</w:t>
      </w:r>
      <w:r w:rsidR="00015047">
        <w:rPr>
          <w:rFonts w:cstheme="minorHAnsi"/>
          <w:color w:val="262626" w:themeColor="text1" w:themeTint="D9"/>
          <w:lang w:eastAsia="is-IS"/>
        </w:rPr>
        <w:t>3</w:t>
      </w:r>
      <w:r w:rsidRPr="00B17C7F">
        <w:rPr>
          <w:rFonts w:cstheme="minorHAnsi"/>
          <w:color w:val="262626" w:themeColor="text1" w:themeTint="D9"/>
          <w:lang w:eastAsia="is-IS"/>
        </w:rPr>
        <w:t xml:space="preserve">%). Viðhorf og hollusta nemenda gagnvart skólanum mælist </w:t>
      </w:r>
      <w:r w:rsidR="0044676D">
        <w:rPr>
          <w:rFonts w:cstheme="minorHAnsi"/>
          <w:color w:val="262626" w:themeColor="text1" w:themeTint="D9"/>
          <w:lang w:eastAsia="is-IS"/>
        </w:rPr>
        <w:t>55</w:t>
      </w:r>
      <w:r w:rsidRPr="00B17C7F">
        <w:rPr>
          <w:rFonts w:cstheme="minorHAnsi"/>
          <w:color w:val="262626" w:themeColor="text1" w:themeTint="D9"/>
          <w:lang w:eastAsia="is-IS"/>
        </w:rPr>
        <w:t>,</w:t>
      </w:r>
      <w:r w:rsidR="0044676D">
        <w:rPr>
          <w:rFonts w:cstheme="minorHAnsi"/>
          <w:color w:val="262626" w:themeColor="text1" w:themeTint="D9"/>
          <w:lang w:eastAsia="is-IS"/>
        </w:rPr>
        <w:t>8</w:t>
      </w:r>
      <w:r w:rsidRPr="00B17C7F">
        <w:rPr>
          <w:rFonts w:cstheme="minorHAnsi"/>
          <w:color w:val="262626" w:themeColor="text1" w:themeTint="D9"/>
          <w:lang w:eastAsia="is-IS"/>
        </w:rPr>
        <w:t xml:space="preserve">% sem er </w:t>
      </w:r>
      <w:r w:rsidR="0044676D">
        <w:rPr>
          <w:rFonts w:cstheme="minorHAnsi"/>
          <w:color w:val="262626" w:themeColor="text1" w:themeTint="D9"/>
          <w:lang w:eastAsia="is-IS"/>
        </w:rPr>
        <w:t>lægra en</w:t>
      </w:r>
      <w:r w:rsidRPr="00B17C7F">
        <w:rPr>
          <w:rFonts w:cstheme="minorHAnsi"/>
          <w:color w:val="262626" w:themeColor="text1" w:themeTint="D9"/>
          <w:lang w:eastAsia="is-IS"/>
        </w:rPr>
        <w:t xml:space="preserve"> viðmiðið (6</w:t>
      </w:r>
      <w:r w:rsidR="00CC7F67">
        <w:rPr>
          <w:rFonts w:cstheme="minorHAnsi"/>
          <w:color w:val="262626" w:themeColor="text1" w:themeTint="D9"/>
          <w:lang w:eastAsia="is-IS"/>
        </w:rPr>
        <w:t>9</w:t>
      </w:r>
      <w:r w:rsidRPr="00B17C7F">
        <w:rPr>
          <w:rFonts w:cstheme="minorHAnsi"/>
          <w:color w:val="262626" w:themeColor="text1" w:themeTint="D9"/>
          <w:lang w:eastAsia="is-IS"/>
        </w:rPr>
        <w:t>,</w:t>
      </w:r>
      <w:r w:rsidR="00CC7F67">
        <w:rPr>
          <w:rFonts w:cstheme="minorHAnsi"/>
          <w:color w:val="262626" w:themeColor="text1" w:themeTint="D9"/>
          <w:lang w:eastAsia="is-IS"/>
        </w:rPr>
        <w:t>8</w:t>
      </w:r>
      <w:r w:rsidRPr="00B17C7F">
        <w:rPr>
          <w:rFonts w:cstheme="minorHAnsi"/>
          <w:color w:val="262626" w:themeColor="text1" w:themeTint="D9"/>
          <w:lang w:eastAsia="is-IS"/>
        </w:rPr>
        <w:t xml:space="preserve">%) </w:t>
      </w:r>
      <w:r w:rsidR="00CC7F67">
        <w:rPr>
          <w:rFonts w:cstheme="minorHAnsi"/>
          <w:color w:val="262626" w:themeColor="text1" w:themeTint="D9"/>
          <w:lang w:eastAsia="is-IS"/>
        </w:rPr>
        <w:t>og</w:t>
      </w:r>
      <w:r w:rsidRPr="00B17C7F">
        <w:rPr>
          <w:rFonts w:cstheme="minorHAnsi"/>
          <w:color w:val="262626" w:themeColor="text1" w:themeTint="D9"/>
          <w:lang w:eastAsia="is-IS"/>
        </w:rPr>
        <w:t xml:space="preserve"> lægra hlutfall en árið 202</w:t>
      </w:r>
      <w:r w:rsidR="00CC7F67">
        <w:rPr>
          <w:rFonts w:cstheme="minorHAnsi"/>
          <w:color w:val="262626" w:themeColor="text1" w:themeTint="D9"/>
          <w:lang w:eastAsia="is-IS"/>
        </w:rPr>
        <w:t>2</w:t>
      </w:r>
      <w:r w:rsidRPr="00B17C7F">
        <w:rPr>
          <w:rFonts w:cstheme="minorHAnsi"/>
          <w:color w:val="262626" w:themeColor="text1" w:themeTint="D9"/>
          <w:lang w:eastAsia="is-IS"/>
        </w:rPr>
        <w:t xml:space="preserve"> þegar viðhorf og </w:t>
      </w:r>
      <w:proofErr w:type="spellStart"/>
      <w:r w:rsidRPr="00B17C7F">
        <w:rPr>
          <w:rFonts w:cstheme="minorHAnsi"/>
          <w:color w:val="262626" w:themeColor="text1" w:themeTint="D9"/>
          <w:lang w:eastAsia="is-IS"/>
        </w:rPr>
        <w:t>holllusta</w:t>
      </w:r>
      <w:proofErr w:type="spellEnd"/>
      <w:r w:rsidRPr="00B17C7F">
        <w:rPr>
          <w:rFonts w:cstheme="minorHAnsi"/>
          <w:color w:val="262626" w:themeColor="text1" w:themeTint="D9"/>
          <w:lang w:eastAsia="is-IS"/>
        </w:rPr>
        <w:t xml:space="preserve"> var </w:t>
      </w:r>
      <w:r w:rsidR="005A61FB">
        <w:rPr>
          <w:rFonts w:cstheme="minorHAnsi"/>
          <w:color w:val="262626" w:themeColor="text1" w:themeTint="D9"/>
          <w:lang w:eastAsia="is-IS"/>
        </w:rPr>
        <w:t>65</w:t>
      </w:r>
      <w:r w:rsidRPr="00B17C7F">
        <w:rPr>
          <w:rFonts w:cstheme="minorHAnsi"/>
          <w:color w:val="262626" w:themeColor="text1" w:themeTint="D9"/>
          <w:lang w:eastAsia="is-IS"/>
        </w:rPr>
        <w:t>,</w:t>
      </w:r>
      <w:r w:rsidR="00CA0D43">
        <w:rPr>
          <w:rFonts w:cstheme="minorHAnsi"/>
          <w:color w:val="262626" w:themeColor="text1" w:themeTint="D9"/>
          <w:lang w:eastAsia="is-IS"/>
        </w:rPr>
        <w:t>7</w:t>
      </w:r>
      <w:r w:rsidR="00D2226F" w:rsidRPr="00B17C7F">
        <w:rPr>
          <w:rFonts w:cstheme="minorHAnsi"/>
          <w:i/>
          <w:iCs/>
          <w:color w:val="262626" w:themeColor="text1" w:themeTint="D9"/>
          <w:lang w:eastAsia="is-IS"/>
        </w:rPr>
        <w:t xml:space="preserve"> </w:t>
      </w:r>
      <w:r w:rsidR="00690EEF" w:rsidRPr="00B17C7F">
        <w:rPr>
          <w:rFonts w:cstheme="minorHAnsi"/>
          <w:color w:val="262626" w:themeColor="text1" w:themeTint="D9"/>
          <w:shd w:val="clear" w:color="auto" w:fill="FFFFFF"/>
        </w:rPr>
        <w:t>Nemendur hafa daglegan aðgang að náms</w:t>
      </w:r>
      <w:r w:rsidR="00B317F4">
        <w:rPr>
          <w:rFonts w:cstheme="minorHAnsi"/>
          <w:color w:val="262626" w:themeColor="text1" w:themeTint="D9"/>
          <w:shd w:val="clear" w:color="auto" w:fill="FFFFFF"/>
        </w:rPr>
        <w:t>- og starfs</w:t>
      </w:r>
      <w:r w:rsidR="00690EEF" w:rsidRPr="00B17C7F">
        <w:rPr>
          <w:rFonts w:cstheme="minorHAnsi"/>
          <w:color w:val="262626" w:themeColor="text1" w:themeTint="D9"/>
          <w:shd w:val="clear" w:color="auto" w:fill="FFFFFF"/>
        </w:rPr>
        <w:t xml:space="preserve">ráðgjafa og </w:t>
      </w:r>
      <w:r w:rsidR="00BD1AEE" w:rsidRPr="00B17C7F">
        <w:rPr>
          <w:rFonts w:cstheme="minorHAnsi"/>
          <w:color w:val="262626" w:themeColor="text1" w:themeTint="D9"/>
          <w:shd w:val="clear" w:color="auto" w:fill="FFFFFF"/>
        </w:rPr>
        <w:t>vikulegan</w:t>
      </w:r>
      <w:r w:rsidR="00690EEF" w:rsidRPr="00B17C7F">
        <w:rPr>
          <w:rFonts w:cstheme="minorHAnsi"/>
          <w:color w:val="262626" w:themeColor="text1" w:themeTint="D9"/>
          <w:shd w:val="clear" w:color="auto" w:fill="FFFFFF"/>
        </w:rPr>
        <w:t xml:space="preserve"> aðgang að </w:t>
      </w:r>
      <w:proofErr w:type="spellStart"/>
      <w:r w:rsidR="00867D3E" w:rsidRPr="00B17C7F">
        <w:rPr>
          <w:rFonts w:cstheme="minorHAnsi"/>
          <w:color w:val="262626" w:themeColor="text1" w:themeTint="D9"/>
          <w:shd w:val="clear" w:color="auto" w:fill="FFFFFF"/>
        </w:rPr>
        <w:t>hjúkrunafræðingi</w:t>
      </w:r>
      <w:proofErr w:type="spellEnd"/>
      <w:r w:rsidR="00B317F4">
        <w:rPr>
          <w:rFonts w:cstheme="minorHAnsi"/>
          <w:color w:val="262626" w:themeColor="text1" w:themeTint="D9"/>
          <w:shd w:val="clear" w:color="auto" w:fill="FFFFFF"/>
        </w:rPr>
        <w:t xml:space="preserve"> og lækni</w:t>
      </w:r>
      <w:r w:rsidR="00111541" w:rsidRPr="00B17C7F">
        <w:rPr>
          <w:rFonts w:cstheme="minorHAnsi"/>
          <w:color w:val="262626" w:themeColor="text1" w:themeTint="D9"/>
          <w:shd w:val="clear" w:color="auto" w:fill="FFFFFF"/>
        </w:rPr>
        <w:t xml:space="preserve">. Einnig hafa nemendur aðgang að sálfræðingi </w:t>
      </w:r>
      <w:r w:rsidR="009D20E7">
        <w:rPr>
          <w:rFonts w:cstheme="minorHAnsi"/>
          <w:color w:val="262626" w:themeColor="text1" w:themeTint="D9"/>
          <w:shd w:val="clear" w:color="auto" w:fill="FFFFFF"/>
        </w:rPr>
        <w:t>í hverri viku</w:t>
      </w:r>
      <w:r w:rsidR="00973879" w:rsidRPr="00B17C7F">
        <w:rPr>
          <w:rFonts w:cstheme="minorHAnsi"/>
          <w:color w:val="262626" w:themeColor="text1" w:themeTint="D9"/>
          <w:shd w:val="clear" w:color="auto" w:fill="FFFFFF"/>
        </w:rPr>
        <w:t xml:space="preserve"> og greiðir skó</w:t>
      </w:r>
      <w:r w:rsidR="00835E8E" w:rsidRPr="00B17C7F">
        <w:rPr>
          <w:rFonts w:cstheme="minorHAnsi"/>
          <w:color w:val="262626" w:themeColor="text1" w:themeTint="D9"/>
          <w:shd w:val="clear" w:color="auto" w:fill="FFFFFF"/>
        </w:rPr>
        <w:t xml:space="preserve">linn a.m.k. </w:t>
      </w:r>
      <w:r w:rsidR="00121056" w:rsidRPr="00B17C7F">
        <w:rPr>
          <w:rFonts w:cstheme="minorHAnsi"/>
          <w:color w:val="262626" w:themeColor="text1" w:themeTint="D9"/>
          <w:shd w:val="clear" w:color="auto" w:fill="FFFFFF"/>
        </w:rPr>
        <w:t>þrjá</w:t>
      </w:r>
      <w:r w:rsidR="00835E8E" w:rsidRPr="00B17C7F">
        <w:rPr>
          <w:rFonts w:cstheme="minorHAnsi"/>
          <w:color w:val="262626" w:themeColor="text1" w:themeTint="D9"/>
          <w:shd w:val="clear" w:color="auto" w:fill="FFFFFF"/>
        </w:rPr>
        <w:t xml:space="preserve"> fyrstu tímana fyrir hvern nemanda</w:t>
      </w:r>
      <w:r w:rsidR="00121056" w:rsidRPr="00B17C7F">
        <w:rPr>
          <w:rFonts w:cstheme="minorHAnsi"/>
          <w:color w:val="262626" w:themeColor="text1" w:themeTint="D9"/>
          <w:shd w:val="clear" w:color="auto" w:fill="FFFFFF"/>
        </w:rPr>
        <w:t xml:space="preserve"> sem þarf á slíkri þjónus</w:t>
      </w:r>
      <w:r w:rsidR="006C2FBF" w:rsidRPr="00B17C7F">
        <w:rPr>
          <w:rFonts w:cstheme="minorHAnsi"/>
          <w:color w:val="262626" w:themeColor="text1" w:themeTint="D9"/>
          <w:shd w:val="clear" w:color="auto" w:fill="FFFFFF"/>
        </w:rPr>
        <w:t>tu</w:t>
      </w:r>
      <w:r w:rsidR="00121056" w:rsidRPr="00B17C7F">
        <w:rPr>
          <w:rFonts w:cstheme="minorHAnsi"/>
          <w:color w:val="262626" w:themeColor="text1" w:themeTint="D9"/>
          <w:shd w:val="clear" w:color="auto" w:fill="FFFFFF"/>
        </w:rPr>
        <w:t xml:space="preserve"> að halda</w:t>
      </w:r>
      <w:r w:rsidR="00111541" w:rsidRPr="00B17C7F">
        <w:rPr>
          <w:rFonts w:cstheme="minorHAnsi"/>
          <w:color w:val="262626" w:themeColor="text1" w:themeTint="D9"/>
          <w:shd w:val="clear" w:color="auto" w:fill="FFFFFF"/>
        </w:rPr>
        <w:t>.</w:t>
      </w:r>
      <w:r w:rsidR="00B317F4">
        <w:rPr>
          <w:rFonts w:cstheme="minorHAnsi"/>
          <w:color w:val="262626" w:themeColor="text1" w:themeTint="D9"/>
          <w:shd w:val="clear" w:color="auto" w:fill="FFFFFF"/>
        </w:rPr>
        <w:t xml:space="preserve"> Að auki hafa allir nemendur leiðsagnarkennara og hver kennari heldur einungis </w:t>
      </w:r>
      <w:proofErr w:type="spellStart"/>
      <w:r w:rsidR="00B317F4">
        <w:rPr>
          <w:rFonts w:cstheme="minorHAnsi"/>
          <w:color w:val="262626" w:themeColor="text1" w:themeTint="D9"/>
          <w:shd w:val="clear" w:color="auto" w:fill="FFFFFF"/>
        </w:rPr>
        <w:t>utanum</w:t>
      </w:r>
      <w:proofErr w:type="spellEnd"/>
      <w:r w:rsidR="00B317F4">
        <w:rPr>
          <w:rFonts w:cstheme="minorHAnsi"/>
          <w:color w:val="262626" w:themeColor="text1" w:themeTint="D9"/>
          <w:shd w:val="clear" w:color="auto" w:fill="FFFFFF"/>
        </w:rPr>
        <w:t xml:space="preserve"> </w:t>
      </w:r>
      <w:r w:rsidR="00811841">
        <w:rPr>
          <w:rFonts w:cstheme="minorHAnsi"/>
          <w:color w:val="262626" w:themeColor="text1" w:themeTint="D9"/>
          <w:shd w:val="clear" w:color="auto" w:fill="FFFFFF"/>
        </w:rPr>
        <w:t>12-14</w:t>
      </w:r>
      <w:r w:rsidR="00B317F4">
        <w:rPr>
          <w:rFonts w:cstheme="minorHAnsi"/>
          <w:color w:val="262626" w:themeColor="text1" w:themeTint="D9"/>
          <w:shd w:val="clear" w:color="auto" w:fill="FFFFFF"/>
        </w:rPr>
        <w:t xml:space="preserve"> nemendur. Gott aðgengi er að heimavistarstjóra og leita nemendur til hans sem og skólameistara.</w:t>
      </w:r>
    </w:p>
    <w:p w14:paraId="2E371F75" w14:textId="77777777" w:rsidR="00690EEF" w:rsidRPr="00B17C7F" w:rsidRDefault="00690EEF" w:rsidP="003E6A60">
      <w:pPr>
        <w:spacing w:after="0" w:line="240" w:lineRule="auto"/>
        <w:rPr>
          <w:rFonts w:cs="Arial"/>
          <w:color w:val="262626" w:themeColor="text1" w:themeTint="D9"/>
          <w:shd w:val="clear" w:color="auto" w:fill="FFFFFF"/>
        </w:rPr>
      </w:pPr>
    </w:p>
    <w:p w14:paraId="6E56C0EA" w14:textId="23B61A98" w:rsidR="00D23B0C" w:rsidRPr="002C2D59" w:rsidRDefault="0013189F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B17C7F">
        <w:rPr>
          <w:rFonts w:cs="Arial"/>
          <w:color w:val="222222"/>
          <w:shd w:val="clear" w:color="auto" w:fill="FFFFFF"/>
        </w:rPr>
        <w:t xml:space="preserve">Aðeins hefur verið unnið að því markmiði að auka fjölbreytni náms og </w:t>
      </w:r>
      <w:r w:rsidR="0056594C" w:rsidRPr="00B17C7F">
        <w:rPr>
          <w:rFonts w:cs="Arial"/>
          <w:color w:val="222222"/>
          <w:shd w:val="clear" w:color="auto" w:fill="FFFFFF"/>
        </w:rPr>
        <w:t>með það að í huga var sett upp kjörsviðsbraut til stúdentsprófs við skólann</w:t>
      </w:r>
      <w:r w:rsidR="00CC7B5F" w:rsidRPr="00B17C7F">
        <w:rPr>
          <w:rFonts w:cs="Arial"/>
          <w:color w:val="222222"/>
          <w:shd w:val="clear" w:color="auto" w:fill="FFFFFF"/>
        </w:rPr>
        <w:t xml:space="preserve"> og hefur aðsókn að henni verið góð. </w:t>
      </w:r>
      <w:r w:rsidR="000D3F17" w:rsidRPr="00B17C7F">
        <w:rPr>
          <w:rFonts w:cs="Arial"/>
          <w:color w:val="222222"/>
          <w:shd w:val="clear" w:color="auto" w:fill="FFFFFF"/>
        </w:rPr>
        <w:t>Að sama skapi hefur samstarf við aðra framhaldsskóla</w:t>
      </w:r>
      <w:r w:rsidR="00FE5B8A" w:rsidRPr="00B17C7F">
        <w:rPr>
          <w:rFonts w:cs="Arial"/>
          <w:color w:val="222222"/>
          <w:shd w:val="clear" w:color="auto" w:fill="FFFFFF"/>
        </w:rPr>
        <w:t xml:space="preserve"> og</w:t>
      </w:r>
      <w:r w:rsidR="000D3F17" w:rsidRPr="00B17C7F">
        <w:rPr>
          <w:rFonts w:cs="Arial"/>
          <w:color w:val="222222"/>
          <w:shd w:val="clear" w:color="auto" w:fill="FFFFFF"/>
        </w:rPr>
        <w:t xml:space="preserve"> grunnskóla </w:t>
      </w:r>
      <w:r w:rsidR="00FE5B8A" w:rsidRPr="00B17C7F">
        <w:rPr>
          <w:rFonts w:cs="Arial"/>
          <w:color w:val="222222"/>
          <w:shd w:val="clear" w:color="auto" w:fill="FFFFFF"/>
        </w:rPr>
        <w:t>verið talsvert eins og á</w:t>
      </w:r>
      <w:r w:rsidR="00C87111" w:rsidRPr="00B17C7F">
        <w:rPr>
          <w:rFonts w:cs="Arial"/>
          <w:color w:val="222222"/>
          <w:shd w:val="clear" w:color="auto" w:fill="FFFFFF"/>
        </w:rPr>
        <w:t>ður</w:t>
      </w:r>
      <w:r w:rsidR="00FD7618" w:rsidRPr="00B17C7F">
        <w:rPr>
          <w:rFonts w:cs="Arial"/>
          <w:color w:val="222222"/>
          <w:shd w:val="clear" w:color="auto" w:fill="FFFFFF"/>
        </w:rPr>
        <w:t xml:space="preserve">. </w:t>
      </w:r>
      <w:r w:rsidR="00B209C8">
        <w:rPr>
          <w:rFonts w:cs="Arial"/>
          <w:color w:val="222222"/>
          <w:shd w:val="clear" w:color="auto" w:fill="FFFFFF"/>
        </w:rPr>
        <w:t>Sex</w:t>
      </w:r>
      <w:r w:rsidR="00FD7618" w:rsidRPr="00B17C7F">
        <w:rPr>
          <w:rFonts w:cs="Arial"/>
          <w:color w:val="222222"/>
          <w:shd w:val="clear" w:color="auto" w:fill="FFFFFF"/>
        </w:rPr>
        <w:t xml:space="preserve"> nemendur</w:t>
      </w:r>
      <w:r w:rsidR="00774A88" w:rsidRPr="00B17C7F">
        <w:rPr>
          <w:rFonts w:cs="Arial"/>
          <w:color w:val="222222"/>
          <w:shd w:val="clear" w:color="auto" w:fill="FFFFFF"/>
        </w:rPr>
        <w:t xml:space="preserve"> annarra skóla </w:t>
      </w:r>
      <w:r w:rsidR="006761E7" w:rsidRPr="002C2D59">
        <w:rPr>
          <w:rFonts w:cs="Arial"/>
          <w:color w:val="222222"/>
          <w:shd w:val="clear" w:color="auto" w:fill="FFFFFF"/>
        </w:rPr>
        <w:t>tóku</w:t>
      </w:r>
      <w:r w:rsidR="0000718E" w:rsidRPr="002C2D59">
        <w:rPr>
          <w:rFonts w:cs="Arial"/>
          <w:color w:val="222222"/>
          <w:shd w:val="clear" w:color="auto" w:fill="FFFFFF"/>
        </w:rPr>
        <w:t xml:space="preserve"> áfanga við Framhaldsskólann á Laugum</w:t>
      </w:r>
      <w:r w:rsidR="006761E7" w:rsidRPr="002C2D59">
        <w:rPr>
          <w:rFonts w:cs="Arial"/>
          <w:color w:val="222222"/>
          <w:shd w:val="clear" w:color="auto" w:fill="FFFFFF"/>
        </w:rPr>
        <w:t xml:space="preserve"> </w:t>
      </w:r>
      <w:r w:rsidR="000F0841" w:rsidRPr="002C2D59">
        <w:rPr>
          <w:rFonts w:cs="Arial"/>
          <w:color w:val="222222"/>
          <w:shd w:val="clear" w:color="auto" w:fill="FFFFFF"/>
        </w:rPr>
        <w:t>á vorönn</w:t>
      </w:r>
      <w:r w:rsidR="00FA75C5" w:rsidRPr="002C2D59">
        <w:rPr>
          <w:rFonts w:cs="Arial"/>
          <w:color w:val="222222"/>
          <w:shd w:val="clear" w:color="auto" w:fill="FFFFFF"/>
        </w:rPr>
        <w:t xml:space="preserve"> o</w:t>
      </w:r>
      <w:r w:rsidR="006761E7" w:rsidRPr="002C2D59">
        <w:rPr>
          <w:rFonts w:cs="Arial"/>
          <w:color w:val="222222"/>
          <w:shd w:val="clear" w:color="auto" w:fill="FFFFFF"/>
        </w:rPr>
        <w:t>g</w:t>
      </w:r>
      <w:r w:rsidR="005225CC" w:rsidRPr="002C2D59">
        <w:rPr>
          <w:rFonts w:cs="Arial"/>
          <w:color w:val="222222"/>
          <w:shd w:val="clear" w:color="auto" w:fill="FFFFFF"/>
        </w:rPr>
        <w:t xml:space="preserve"> 1</w:t>
      </w:r>
      <w:r w:rsidR="00303287" w:rsidRPr="002C2D59">
        <w:rPr>
          <w:rFonts w:cs="Arial"/>
          <w:color w:val="222222"/>
          <w:shd w:val="clear" w:color="auto" w:fill="FFFFFF"/>
        </w:rPr>
        <w:t>2</w:t>
      </w:r>
      <w:r w:rsidR="006761E7" w:rsidRPr="002C2D59">
        <w:rPr>
          <w:rFonts w:cs="Arial"/>
          <w:color w:val="222222"/>
          <w:shd w:val="clear" w:color="auto" w:fill="FFFFFF"/>
        </w:rPr>
        <w:t xml:space="preserve"> </w:t>
      </w:r>
      <w:r w:rsidR="00FA75C5" w:rsidRPr="002C2D59">
        <w:rPr>
          <w:rFonts w:cs="Arial"/>
          <w:color w:val="222222"/>
          <w:shd w:val="clear" w:color="auto" w:fill="FFFFFF"/>
        </w:rPr>
        <w:t>á haustönn</w:t>
      </w:r>
      <w:r w:rsidR="00E50611" w:rsidRPr="002C2D59">
        <w:rPr>
          <w:rFonts w:cs="Arial"/>
          <w:color w:val="222222"/>
          <w:shd w:val="clear" w:color="auto" w:fill="FFFFFF"/>
        </w:rPr>
        <w:t xml:space="preserve">. </w:t>
      </w:r>
      <w:r w:rsidR="001E12BC" w:rsidRPr="002C2D59">
        <w:rPr>
          <w:rFonts w:cs="Arial"/>
          <w:color w:val="222222"/>
          <w:shd w:val="clear" w:color="auto" w:fill="FFFFFF"/>
        </w:rPr>
        <w:t xml:space="preserve">Samstarf var við Ungmennafélagið Eflingu um uppsetningu á leikritinu </w:t>
      </w:r>
      <w:r w:rsidR="00303287" w:rsidRPr="002C2D59">
        <w:rPr>
          <w:rFonts w:cs="Arial"/>
          <w:color w:val="222222"/>
          <w:shd w:val="clear" w:color="auto" w:fill="FFFFFF"/>
        </w:rPr>
        <w:t xml:space="preserve">Í gegnum tíðina </w:t>
      </w:r>
      <w:r w:rsidR="005C5261" w:rsidRPr="002C2D59">
        <w:rPr>
          <w:rFonts w:cs="Arial"/>
          <w:color w:val="222222"/>
          <w:shd w:val="clear" w:color="auto" w:fill="FFFFFF"/>
        </w:rPr>
        <w:t xml:space="preserve">sem var frumsýnt í </w:t>
      </w:r>
      <w:r w:rsidR="008D1E04" w:rsidRPr="002C2D59">
        <w:rPr>
          <w:rFonts w:cs="Arial"/>
          <w:color w:val="222222"/>
          <w:shd w:val="clear" w:color="auto" w:fill="FFFFFF"/>
        </w:rPr>
        <w:t xml:space="preserve">byrjun </w:t>
      </w:r>
      <w:r w:rsidR="003344D8" w:rsidRPr="002C2D59">
        <w:rPr>
          <w:rFonts w:cs="Arial"/>
          <w:color w:val="222222"/>
          <w:shd w:val="clear" w:color="auto" w:fill="FFFFFF"/>
        </w:rPr>
        <w:t>febrúar 202</w:t>
      </w:r>
      <w:r w:rsidR="00303287" w:rsidRPr="002C2D59">
        <w:rPr>
          <w:rFonts w:cs="Arial"/>
          <w:color w:val="222222"/>
          <w:shd w:val="clear" w:color="auto" w:fill="FFFFFF"/>
        </w:rPr>
        <w:t>4</w:t>
      </w:r>
      <w:r w:rsidR="005C5261" w:rsidRPr="002C2D59">
        <w:rPr>
          <w:rFonts w:cs="Arial"/>
          <w:color w:val="222222"/>
          <w:shd w:val="clear" w:color="auto" w:fill="FFFFFF"/>
        </w:rPr>
        <w:t xml:space="preserve"> og </w:t>
      </w:r>
      <w:r w:rsidR="00D3708F" w:rsidRPr="002C2D59">
        <w:rPr>
          <w:rFonts w:cs="Arial"/>
          <w:color w:val="222222"/>
          <w:shd w:val="clear" w:color="auto" w:fill="FFFFFF"/>
        </w:rPr>
        <w:t>var sýnt 1</w:t>
      </w:r>
      <w:r w:rsidR="0061688A" w:rsidRPr="002C2D59">
        <w:rPr>
          <w:rFonts w:cs="Arial"/>
          <w:color w:val="222222"/>
          <w:shd w:val="clear" w:color="auto" w:fill="FFFFFF"/>
        </w:rPr>
        <w:t>1</w:t>
      </w:r>
      <w:r w:rsidR="00D3708F" w:rsidRPr="002C2D59">
        <w:rPr>
          <w:rFonts w:cs="Arial"/>
          <w:color w:val="222222"/>
          <w:shd w:val="clear" w:color="auto" w:fill="FFFFFF"/>
        </w:rPr>
        <w:t xml:space="preserve"> sinnum.</w:t>
      </w:r>
      <w:r w:rsidR="00384D7A" w:rsidRPr="002C2D59">
        <w:rPr>
          <w:rFonts w:cs="Arial"/>
          <w:color w:val="222222"/>
          <w:shd w:val="clear" w:color="auto" w:fill="FFFFFF"/>
        </w:rPr>
        <w:t xml:space="preserve"> </w:t>
      </w:r>
      <w:r w:rsidR="00DA0B85" w:rsidRPr="002C2D59">
        <w:rPr>
          <w:rFonts w:cs="Arial"/>
          <w:color w:val="222222"/>
          <w:shd w:val="clear" w:color="auto" w:fill="FFFFFF"/>
        </w:rPr>
        <w:t xml:space="preserve">Heildarfjöldi nemenda sem tók þátt í leikritinu með einum eða öðrum hætti var </w:t>
      </w:r>
      <w:r w:rsidR="009F2061" w:rsidRPr="002C2D59">
        <w:rPr>
          <w:rFonts w:cs="Arial"/>
          <w:color w:val="222222"/>
          <w:shd w:val="clear" w:color="auto" w:fill="FFFFFF"/>
        </w:rPr>
        <w:t>34</w:t>
      </w:r>
      <w:r w:rsidR="00DA0B85" w:rsidRPr="002C2D59">
        <w:rPr>
          <w:rFonts w:cs="Arial"/>
          <w:color w:val="222222"/>
          <w:shd w:val="clear" w:color="auto" w:fill="FFFFFF"/>
        </w:rPr>
        <w:t xml:space="preserve"> og hlutu þau samtals </w:t>
      </w:r>
      <w:r w:rsidR="00324249" w:rsidRPr="002C2D59">
        <w:rPr>
          <w:rFonts w:cs="Arial"/>
          <w:color w:val="222222"/>
          <w:shd w:val="clear" w:color="auto" w:fill="FFFFFF"/>
        </w:rPr>
        <w:t>1</w:t>
      </w:r>
      <w:r w:rsidR="00153ED5" w:rsidRPr="002C2D59">
        <w:rPr>
          <w:rFonts w:cs="Arial"/>
          <w:color w:val="222222"/>
          <w:shd w:val="clear" w:color="auto" w:fill="FFFFFF"/>
        </w:rPr>
        <w:t>31</w:t>
      </w:r>
      <w:r w:rsidR="00324249" w:rsidRPr="002C2D59">
        <w:rPr>
          <w:rFonts w:cs="Arial"/>
          <w:color w:val="222222"/>
          <w:shd w:val="clear" w:color="auto" w:fill="FFFFFF"/>
        </w:rPr>
        <w:t xml:space="preserve"> eining</w:t>
      </w:r>
      <w:r w:rsidR="00153ED5" w:rsidRPr="002C2D59">
        <w:rPr>
          <w:rFonts w:cs="Arial"/>
          <w:color w:val="222222"/>
          <w:shd w:val="clear" w:color="auto" w:fill="FFFFFF"/>
        </w:rPr>
        <w:t>u</w:t>
      </w:r>
      <w:r w:rsidR="00324249" w:rsidRPr="002C2D59">
        <w:rPr>
          <w:rFonts w:cs="Arial"/>
          <w:color w:val="222222"/>
          <w:shd w:val="clear" w:color="auto" w:fill="FFFFFF"/>
        </w:rPr>
        <w:t xml:space="preserve"> fyrir.</w:t>
      </w:r>
      <w:r w:rsidR="00977E1B" w:rsidRPr="002C2D59">
        <w:rPr>
          <w:rFonts w:cs="Arial"/>
          <w:color w:val="222222"/>
          <w:shd w:val="clear" w:color="auto" w:fill="FFFFFF"/>
        </w:rPr>
        <w:t xml:space="preserve"> </w:t>
      </w:r>
    </w:p>
    <w:p w14:paraId="0B751BCD" w14:textId="77777777" w:rsidR="00D23B0C" w:rsidRPr="002C2D59" w:rsidRDefault="00D23B0C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64E3EE26" w14:textId="73F78E10" w:rsidR="00DC1886" w:rsidRPr="002C2D59" w:rsidRDefault="00485B43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2C2D59">
        <w:rPr>
          <w:rFonts w:cs="Arial"/>
          <w:color w:val="222222"/>
          <w:shd w:val="clear" w:color="auto" w:fill="FFFFFF"/>
        </w:rPr>
        <w:t>Unnið var</w:t>
      </w:r>
      <w:r w:rsidR="00D23B0C" w:rsidRPr="002C2D59">
        <w:rPr>
          <w:rFonts w:cs="Arial"/>
          <w:color w:val="222222"/>
          <w:shd w:val="clear" w:color="auto" w:fill="FFFFFF"/>
        </w:rPr>
        <w:t xml:space="preserve"> að þeirri </w:t>
      </w:r>
      <w:proofErr w:type="spellStart"/>
      <w:r w:rsidR="00D23B0C" w:rsidRPr="002C2D59">
        <w:rPr>
          <w:rFonts w:cs="Arial"/>
          <w:color w:val="222222"/>
          <w:shd w:val="clear" w:color="auto" w:fill="FFFFFF"/>
        </w:rPr>
        <w:t>markmiðasetingu</w:t>
      </w:r>
      <w:proofErr w:type="spellEnd"/>
      <w:r w:rsidR="00D23B0C" w:rsidRPr="002C2D59">
        <w:rPr>
          <w:rFonts w:cs="Arial"/>
          <w:color w:val="222222"/>
          <w:shd w:val="clear" w:color="auto" w:fill="FFFFFF"/>
        </w:rPr>
        <w:t xml:space="preserve"> að bæta skólabraginn</w:t>
      </w:r>
      <w:r w:rsidR="00805881" w:rsidRPr="002C2D59">
        <w:rPr>
          <w:rFonts w:cs="Arial"/>
          <w:color w:val="222222"/>
          <w:shd w:val="clear" w:color="auto" w:fill="FFFFFF"/>
        </w:rPr>
        <w:t xml:space="preserve"> og voru endurbætur á vinnuaðstöðu kennara</w:t>
      </w:r>
      <w:r w:rsidR="00194207" w:rsidRPr="002C2D59">
        <w:rPr>
          <w:rFonts w:cs="Arial"/>
          <w:color w:val="222222"/>
          <w:shd w:val="clear" w:color="auto" w:fill="FFFFFF"/>
        </w:rPr>
        <w:t xml:space="preserve"> </w:t>
      </w:r>
      <w:r w:rsidR="00EB560C" w:rsidRPr="002C2D59">
        <w:rPr>
          <w:rFonts w:cs="Arial"/>
          <w:color w:val="222222"/>
          <w:shd w:val="clear" w:color="auto" w:fill="FFFFFF"/>
        </w:rPr>
        <w:t>kláraðar vorið 2019</w:t>
      </w:r>
      <w:r w:rsidR="00F7395F" w:rsidRPr="002C2D59">
        <w:rPr>
          <w:rFonts w:cs="Arial"/>
          <w:color w:val="222222"/>
          <w:shd w:val="clear" w:color="auto" w:fill="FFFFFF"/>
        </w:rPr>
        <w:t xml:space="preserve">. </w:t>
      </w:r>
      <w:r w:rsidR="00741E1F" w:rsidRPr="002C2D59">
        <w:rPr>
          <w:rFonts w:cs="Arial"/>
          <w:color w:val="222222"/>
          <w:shd w:val="clear" w:color="auto" w:fill="FFFFFF"/>
        </w:rPr>
        <w:t>Skilaði það sér í góðri einkunn</w:t>
      </w:r>
      <w:r w:rsidR="00B73AB2" w:rsidRPr="002C2D59">
        <w:rPr>
          <w:rFonts w:cs="Arial"/>
          <w:color w:val="222222"/>
          <w:shd w:val="clear" w:color="auto" w:fill="FFFFFF"/>
        </w:rPr>
        <w:t xml:space="preserve"> (4,17)</w:t>
      </w:r>
      <w:r w:rsidR="00C319CB" w:rsidRPr="002C2D59">
        <w:rPr>
          <w:rFonts w:cs="Arial"/>
          <w:color w:val="222222"/>
          <w:shd w:val="clear" w:color="auto" w:fill="FFFFFF"/>
        </w:rPr>
        <w:t xml:space="preserve"> fyrir undirþáttinn </w:t>
      </w:r>
      <w:r w:rsidR="00D7608B" w:rsidRPr="002C2D59">
        <w:rPr>
          <w:rFonts w:cs="Arial"/>
          <w:i/>
          <w:iCs/>
          <w:color w:val="222222"/>
          <w:shd w:val="clear" w:color="auto" w:fill="FFFFFF"/>
        </w:rPr>
        <w:t xml:space="preserve">Ánægja með </w:t>
      </w:r>
      <w:r w:rsidR="007F7406" w:rsidRPr="002C2D59">
        <w:rPr>
          <w:rFonts w:cs="Arial"/>
          <w:i/>
          <w:iCs/>
          <w:color w:val="222222"/>
          <w:shd w:val="clear" w:color="auto" w:fill="FFFFFF"/>
        </w:rPr>
        <w:t>v</w:t>
      </w:r>
      <w:r w:rsidR="002B6016" w:rsidRPr="002C2D59">
        <w:rPr>
          <w:rFonts w:cs="Arial"/>
          <w:i/>
          <w:iCs/>
          <w:color w:val="222222"/>
          <w:shd w:val="clear" w:color="auto" w:fill="FFFFFF"/>
        </w:rPr>
        <w:t>innu og skrifstofurými</w:t>
      </w:r>
      <w:r w:rsidR="008742D8" w:rsidRPr="002C2D59">
        <w:rPr>
          <w:rFonts w:cs="Arial"/>
          <w:color w:val="222222"/>
          <w:shd w:val="clear" w:color="auto" w:fill="FFFFFF"/>
        </w:rPr>
        <w:t xml:space="preserve"> í könnuninni </w:t>
      </w:r>
      <w:r w:rsidR="008742D8" w:rsidRPr="002C2D59">
        <w:rPr>
          <w:i/>
          <w:iCs/>
        </w:rPr>
        <w:t>Stof</w:t>
      </w:r>
      <w:r w:rsidR="00D35B76" w:rsidRPr="002C2D59">
        <w:rPr>
          <w:i/>
          <w:iCs/>
        </w:rPr>
        <w:t>n</w:t>
      </w:r>
      <w:r w:rsidR="008742D8" w:rsidRPr="002C2D59">
        <w:rPr>
          <w:i/>
          <w:iCs/>
        </w:rPr>
        <w:t>un ársins</w:t>
      </w:r>
      <w:r w:rsidR="003F6DC1" w:rsidRPr="002C2D59">
        <w:t xml:space="preserve"> það ár</w:t>
      </w:r>
      <w:r w:rsidR="00BF3057" w:rsidRPr="002C2D59">
        <w:t xml:space="preserve"> og hefur sú einkunn </w:t>
      </w:r>
      <w:r w:rsidR="00822553" w:rsidRPr="002C2D59">
        <w:t>verið yfir 4,50 síðan 2020 (var 4,</w:t>
      </w:r>
      <w:r w:rsidR="00AB78DF" w:rsidRPr="002C2D59">
        <w:t>67</w:t>
      </w:r>
      <w:r w:rsidR="00822553" w:rsidRPr="002C2D59">
        <w:t xml:space="preserve"> 202</w:t>
      </w:r>
      <w:r w:rsidR="00AB78DF" w:rsidRPr="002C2D59">
        <w:t>4</w:t>
      </w:r>
      <w:r w:rsidR="00822553" w:rsidRPr="002C2D59">
        <w:t>)</w:t>
      </w:r>
      <w:r w:rsidR="003F6DC1" w:rsidRPr="002C2D59">
        <w:t xml:space="preserve">. </w:t>
      </w:r>
      <w:r w:rsidR="00D35B76" w:rsidRPr="002C2D59">
        <w:t>H</w:t>
      </w:r>
      <w:r w:rsidR="0098690D" w:rsidRPr="002C2D59">
        <w:t xml:space="preserve">eildareinkunn fyrir </w:t>
      </w:r>
      <w:r w:rsidR="00C919C8" w:rsidRPr="002C2D59">
        <w:t>„</w:t>
      </w:r>
      <w:r w:rsidR="00C919C8" w:rsidRPr="002C2D59">
        <w:rPr>
          <w:i/>
          <w:iCs/>
        </w:rPr>
        <w:t>starfsanda</w:t>
      </w:r>
      <w:r w:rsidR="00633E47" w:rsidRPr="002C2D59">
        <w:t>“</w:t>
      </w:r>
      <w:r w:rsidR="00C919C8" w:rsidRPr="002C2D59">
        <w:t xml:space="preserve"> hækkaði líka marktækt</w:t>
      </w:r>
      <w:r w:rsidR="009E6B68" w:rsidRPr="002C2D59">
        <w:t xml:space="preserve"> eftir aðgerðir 2019</w:t>
      </w:r>
      <w:r w:rsidR="00C919C8" w:rsidRPr="002C2D59">
        <w:t xml:space="preserve"> (úr 3,80</w:t>
      </w:r>
      <w:r w:rsidR="00191587" w:rsidRPr="002C2D59">
        <w:t xml:space="preserve"> í 4,29)</w:t>
      </w:r>
      <w:r w:rsidR="00327C8D" w:rsidRPr="002C2D59">
        <w:t xml:space="preserve"> en lækkaði svo mikið árið 2022 (4,00) og var </w:t>
      </w:r>
      <w:r w:rsidR="00FB2C09" w:rsidRPr="002C2D59">
        <w:t xml:space="preserve">umtalsvert lægri en hjá öðrum skólastofnunnum. Á árinu 2023 var markvisst unnið með starfsanda og var einkunnin það ár </w:t>
      </w:r>
      <w:r w:rsidR="00C11B60" w:rsidRPr="002C2D59">
        <w:t>4,35</w:t>
      </w:r>
      <w:r w:rsidR="00DD5178" w:rsidRPr="002C2D59">
        <w:t xml:space="preserve"> og eykst í 4,58 árið 2024</w:t>
      </w:r>
      <w:r w:rsidR="00F577F9" w:rsidRPr="002C2D59">
        <w:t xml:space="preserve">. </w:t>
      </w:r>
      <w:r w:rsidR="00BF5A07" w:rsidRPr="002C2D59">
        <w:t xml:space="preserve">Ánægja í starfi </w:t>
      </w:r>
      <w:r w:rsidR="00D65302" w:rsidRPr="002C2D59">
        <w:t xml:space="preserve">fær </w:t>
      </w:r>
      <w:r w:rsidR="00B14B60" w:rsidRPr="002C2D59">
        <w:t>4,65 í einkunn</w:t>
      </w:r>
      <w:r w:rsidR="00557B33" w:rsidRPr="002C2D59">
        <w:t>.</w:t>
      </w:r>
      <w:r w:rsidR="00194207" w:rsidRPr="002C2D59">
        <w:rPr>
          <w:rFonts w:cs="Arial"/>
          <w:color w:val="222222"/>
          <w:shd w:val="clear" w:color="auto" w:fill="FFFFFF"/>
        </w:rPr>
        <w:t xml:space="preserve"> </w:t>
      </w:r>
    </w:p>
    <w:p w14:paraId="41FBFF6E" w14:textId="77777777" w:rsidR="00DC1886" w:rsidRPr="002C2D59" w:rsidRDefault="00DC1886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77" w14:textId="363C65FF" w:rsidR="0013189F" w:rsidRPr="00B17C7F" w:rsidRDefault="00194207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2C2D59">
        <w:rPr>
          <w:rFonts w:cs="Arial"/>
          <w:color w:val="222222"/>
          <w:shd w:val="clear" w:color="auto" w:fill="FFFFFF"/>
        </w:rPr>
        <w:t xml:space="preserve">Einnig var haldið áfram með </w:t>
      </w:r>
      <w:proofErr w:type="spellStart"/>
      <w:r w:rsidRPr="002C2D59">
        <w:rPr>
          <w:rFonts w:cs="Arial"/>
          <w:color w:val="222222"/>
          <w:shd w:val="clear" w:color="auto" w:fill="FFFFFF"/>
        </w:rPr>
        <w:t>markmið</w:t>
      </w:r>
      <w:r w:rsidR="00D3320F" w:rsidRPr="002C2D59">
        <w:rPr>
          <w:rFonts w:cs="Arial"/>
          <w:color w:val="222222"/>
          <w:shd w:val="clear" w:color="auto" w:fill="FFFFFF"/>
        </w:rPr>
        <w:t>a</w:t>
      </w:r>
      <w:r w:rsidRPr="002C2D59">
        <w:rPr>
          <w:rFonts w:cs="Arial"/>
          <w:color w:val="222222"/>
          <w:shd w:val="clear" w:color="auto" w:fill="FFFFFF"/>
        </w:rPr>
        <w:t>setingu</w:t>
      </w:r>
      <w:proofErr w:type="spellEnd"/>
      <w:r w:rsidRPr="002C2D59">
        <w:rPr>
          <w:rFonts w:cs="Arial"/>
          <w:color w:val="222222"/>
          <w:shd w:val="clear" w:color="auto" w:fill="FFFFFF"/>
        </w:rPr>
        <w:t xml:space="preserve"> skólans</w:t>
      </w:r>
      <w:r w:rsidR="00CC3AA5" w:rsidRPr="002C2D59">
        <w:rPr>
          <w:rFonts w:cs="Arial"/>
          <w:color w:val="222222"/>
          <w:shd w:val="clear" w:color="auto" w:fill="FFFFFF"/>
        </w:rPr>
        <w:t xml:space="preserve"> að fjölga nemendum</w:t>
      </w:r>
      <w:r w:rsidR="00035EEA" w:rsidRPr="002C2D59">
        <w:rPr>
          <w:rFonts w:cs="Arial"/>
          <w:color w:val="222222"/>
          <w:shd w:val="clear" w:color="auto" w:fill="FFFFFF"/>
        </w:rPr>
        <w:t xml:space="preserve"> og var </w:t>
      </w:r>
      <w:r w:rsidR="00657648" w:rsidRPr="002C2D59">
        <w:rPr>
          <w:rFonts w:cs="Arial"/>
          <w:color w:val="222222"/>
          <w:shd w:val="clear" w:color="auto" w:fill="FFFFFF"/>
        </w:rPr>
        <w:t xml:space="preserve">haldið áfram með </w:t>
      </w:r>
      <w:r w:rsidR="00035EEA" w:rsidRPr="002C2D59">
        <w:rPr>
          <w:rFonts w:cs="Arial"/>
          <w:color w:val="222222"/>
          <w:shd w:val="clear" w:color="auto" w:fill="FFFFFF"/>
        </w:rPr>
        <w:t xml:space="preserve">markaðsherferð </w:t>
      </w:r>
      <w:r w:rsidR="00657648" w:rsidRPr="002C2D59">
        <w:rPr>
          <w:rFonts w:cs="Arial"/>
          <w:color w:val="222222"/>
          <w:shd w:val="clear" w:color="auto" w:fill="FFFFFF"/>
        </w:rPr>
        <w:t xml:space="preserve">sem </w:t>
      </w:r>
      <w:r w:rsidR="00035EEA" w:rsidRPr="002C2D59">
        <w:rPr>
          <w:rFonts w:cs="Arial"/>
          <w:color w:val="222222"/>
          <w:shd w:val="clear" w:color="auto" w:fill="FFFFFF"/>
        </w:rPr>
        <w:t xml:space="preserve">sett </w:t>
      </w:r>
      <w:r w:rsidR="00657648" w:rsidRPr="002C2D59">
        <w:rPr>
          <w:rFonts w:cs="Arial"/>
          <w:color w:val="222222"/>
          <w:shd w:val="clear" w:color="auto" w:fill="FFFFFF"/>
        </w:rPr>
        <w:t>var</w:t>
      </w:r>
      <w:r w:rsidR="00657648" w:rsidRPr="00263203">
        <w:rPr>
          <w:rFonts w:cs="Arial"/>
          <w:color w:val="222222"/>
          <w:shd w:val="clear" w:color="auto" w:fill="FFFFFF"/>
        </w:rPr>
        <w:t xml:space="preserve"> </w:t>
      </w:r>
      <w:r w:rsidR="00035EEA" w:rsidRPr="00263203">
        <w:rPr>
          <w:rFonts w:cs="Arial"/>
          <w:color w:val="222222"/>
          <w:shd w:val="clear" w:color="auto" w:fill="FFFFFF"/>
        </w:rPr>
        <w:t xml:space="preserve">af stað </w:t>
      </w:r>
      <w:r w:rsidR="00D2694C" w:rsidRPr="00263203">
        <w:rPr>
          <w:rFonts w:cs="Arial"/>
          <w:color w:val="222222"/>
          <w:shd w:val="clear" w:color="auto" w:fill="FFFFFF"/>
        </w:rPr>
        <w:t>í mars</w:t>
      </w:r>
      <w:r w:rsidR="00035EEA" w:rsidRPr="00263203">
        <w:rPr>
          <w:rFonts w:cs="Arial"/>
          <w:color w:val="222222"/>
          <w:shd w:val="clear" w:color="auto" w:fill="FFFFFF"/>
        </w:rPr>
        <w:t xml:space="preserve"> 2018</w:t>
      </w:r>
      <w:r w:rsidR="00657648" w:rsidRPr="00263203">
        <w:rPr>
          <w:rFonts w:cs="Arial"/>
          <w:color w:val="222222"/>
          <w:shd w:val="clear" w:color="auto" w:fill="FFFFFF"/>
        </w:rPr>
        <w:t xml:space="preserve">. </w:t>
      </w:r>
      <w:r w:rsidR="00035EEA" w:rsidRPr="00263203">
        <w:rPr>
          <w:rFonts w:cs="Arial"/>
          <w:color w:val="222222"/>
          <w:shd w:val="clear" w:color="auto" w:fill="FFFFFF"/>
        </w:rPr>
        <w:t xml:space="preserve"> </w:t>
      </w:r>
      <w:r w:rsidR="00470F79" w:rsidRPr="00263203">
        <w:rPr>
          <w:rFonts w:cs="Arial"/>
          <w:color w:val="222222"/>
          <w:shd w:val="clear" w:color="auto" w:fill="FFFFFF"/>
        </w:rPr>
        <w:t xml:space="preserve">Aðsókn nemenda beint úr 10. bekk meira en </w:t>
      </w:r>
      <w:r w:rsidR="00470F79" w:rsidRPr="00263203">
        <w:rPr>
          <w:rFonts w:cs="Arial"/>
          <w:color w:val="222222"/>
          <w:shd w:val="clear" w:color="auto" w:fill="FFFFFF"/>
        </w:rPr>
        <w:lastRenderedPageBreak/>
        <w:t xml:space="preserve">tvöfaldaðist </w:t>
      </w:r>
      <w:r w:rsidR="00D15F19" w:rsidRPr="00263203">
        <w:rPr>
          <w:rFonts w:cs="Arial"/>
          <w:color w:val="222222"/>
          <w:shd w:val="clear" w:color="auto" w:fill="FFFFFF"/>
        </w:rPr>
        <w:t>á milli áranna 2018 og 2019</w:t>
      </w:r>
      <w:r w:rsidR="00FC7F5C" w:rsidRPr="00263203">
        <w:rPr>
          <w:rFonts w:cs="Arial"/>
          <w:color w:val="222222"/>
          <w:shd w:val="clear" w:color="auto" w:fill="FFFFFF"/>
        </w:rPr>
        <w:t xml:space="preserve"> </w:t>
      </w:r>
      <w:r w:rsidR="00D15F19" w:rsidRPr="00263203">
        <w:rPr>
          <w:rFonts w:cs="Arial"/>
          <w:color w:val="222222"/>
          <w:shd w:val="clear" w:color="auto" w:fill="FFFFFF"/>
        </w:rPr>
        <w:t xml:space="preserve">og </w:t>
      </w:r>
      <w:r w:rsidR="002E7F74" w:rsidRPr="00263203">
        <w:rPr>
          <w:rFonts w:cs="Arial"/>
          <w:color w:val="222222"/>
          <w:shd w:val="clear" w:color="auto" w:fill="FFFFFF"/>
        </w:rPr>
        <w:t>hefur haldist nokkuð stöðug síðan</w:t>
      </w:r>
      <w:r w:rsidR="00245D32" w:rsidRPr="00263203">
        <w:rPr>
          <w:rFonts w:cs="Arial"/>
          <w:color w:val="222222"/>
          <w:shd w:val="clear" w:color="auto" w:fill="FFFFFF"/>
        </w:rPr>
        <w:t xml:space="preserve">. </w:t>
      </w:r>
      <w:r w:rsidR="00BB541D" w:rsidRPr="00263203">
        <w:rPr>
          <w:rFonts w:cs="Arial"/>
          <w:color w:val="222222"/>
          <w:shd w:val="clear" w:color="auto" w:fill="FFFFFF"/>
        </w:rPr>
        <w:t xml:space="preserve"> Aðsóknin er aðeins meiri en skólinn </w:t>
      </w:r>
      <w:r w:rsidR="00B17C7F" w:rsidRPr="00263203">
        <w:rPr>
          <w:rFonts w:cs="Arial"/>
          <w:color w:val="222222"/>
          <w:shd w:val="clear" w:color="auto" w:fill="FFFFFF"/>
        </w:rPr>
        <w:t xml:space="preserve">nær að anna og þess vegna hefur skólinn því miður </w:t>
      </w:r>
      <w:r w:rsidR="00024187" w:rsidRPr="00263203">
        <w:rPr>
          <w:rFonts w:cs="Arial"/>
          <w:vanish/>
          <w:color w:val="222222"/>
          <w:shd w:val="clear" w:color="auto" w:fill="FFFFFF"/>
        </w:rPr>
        <w:t>AUh</w:t>
      </w:r>
      <w:r w:rsidR="00C17EB4" w:rsidRPr="00263203">
        <w:rPr>
          <w:rFonts w:cs="Arial"/>
          <w:color w:val="222222"/>
          <w:shd w:val="clear" w:color="auto" w:fill="FFFFFF"/>
        </w:rPr>
        <w:t xml:space="preserve"> þ</w:t>
      </w:r>
      <w:r w:rsidR="004C3760" w:rsidRPr="00263203">
        <w:rPr>
          <w:rFonts w:cs="Arial"/>
          <w:color w:val="222222"/>
          <w:shd w:val="clear" w:color="auto" w:fill="FFFFFF"/>
        </w:rPr>
        <w:t>urft</w:t>
      </w:r>
      <w:r w:rsidR="00C17EB4" w:rsidRPr="00263203">
        <w:rPr>
          <w:rFonts w:cs="Arial"/>
          <w:color w:val="222222"/>
          <w:shd w:val="clear" w:color="auto" w:fill="FFFFFF"/>
        </w:rPr>
        <w:t xml:space="preserve"> að hafna </w:t>
      </w:r>
      <w:r w:rsidR="003B184B" w:rsidRPr="00263203">
        <w:rPr>
          <w:rFonts w:cs="Arial"/>
          <w:color w:val="222222"/>
          <w:shd w:val="clear" w:color="auto" w:fill="FFFFFF"/>
        </w:rPr>
        <w:t xml:space="preserve">nemendum </w:t>
      </w:r>
      <w:r w:rsidR="00D71AC6" w:rsidRPr="00263203">
        <w:rPr>
          <w:rFonts w:cs="Arial"/>
          <w:color w:val="222222"/>
          <w:shd w:val="clear" w:color="auto" w:fill="FFFFFF"/>
        </w:rPr>
        <w:t xml:space="preserve">úr 10. bekk </w:t>
      </w:r>
      <w:r w:rsidR="003B184B" w:rsidRPr="00263203">
        <w:rPr>
          <w:rFonts w:cs="Arial"/>
          <w:color w:val="222222"/>
          <w:shd w:val="clear" w:color="auto" w:fill="FFFFFF"/>
        </w:rPr>
        <w:t>um skólavist</w:t>
      </w:r>
      <w:r w:rsidR="004C3760" w:rsidRPr="00263203">
        <w:rPr>
          <w:rFonts w:cs="Arial"/>
          <w:color w:val="222222"/>
          <w:shd w:val="clear" w:color="auto" w:fill="FFFFFF"/>
        </w:rPr>
        <w:t xml:space="preserve"> frá haustinu </w:t>
      </w:r>
      <w:r w:rsidR="00D71AC6" w:rsidRPr="00263203">
        <w:rPr>
          <w:rFonts w:cs="Arial"/>
          <w:color w:val="222222"/>
          <w:shd w:val="clear" w:color="auto" w:fill="FFFFFF"/>
        </w:rPr>
        <w:t xml:space="preserve"> 2019</w:t>
      </w:r>
      <w:r w:rsidR="003B184B" w:rsidRPr="00263203">
        <w:rPr>
          <w:rFonts w:cs="Arial"/>
          <w:color w:val="222222"/>
          <w:shd w:val="clear" w:color="auto" w:fill="FFFFFF"/>
        </w:rPr>
        <w:t>.</w:t>
      </w:r>
      <w:r w:rsidR="00C93053" w:rsidRPr="00263203">
        <w:rPr>
          <w:rFonts w:cs="Arial"/>
          <w:color w:val="222222"/>
          <w:shd w:val="clear" w:color="auto" w:fill="FFFFFF"/>
        </w:rPr>
        <w:t xml:space="preserve"> Hins vegar bar svo við að </w:t>
      </w:r>
      <w:r w:rsidR="00263203" w:rsidRPr="00263203">
        <w:rPr>
          <w:rFonts w:cs="Arial"/>
          <w:color w:val="222222"/>
          <w:shd w:val="clear" w:color="auto" w:fill="FFFFFF"/>
        </w:rPr>
        <w:t>haustið</w:t>
      </w:r>
      <w:r w:rsidR="00C93053" w:rsidRPr="00263203">
        <w:rPr>
          <w:rFonts w:cs="Arial"/>
          <w:color w:val="222222"/>
          <w:shd w:val="clear" w:color="auto" w:fill="FFFFFF"/>
        </w:rPr>
        <w:t xml:space="preserve"> 2024 fékk skólinn færri umsóknir </w:t>
      </w:r>
      <w:r w:rsidR="00263203" w:rsidRPr="00263203">
        <w:rPr>
          <w:rFonts w:cs="Arial"/>
          <w:color w:val="222222"/>
          <w:shd w:val="clear" w:color="auto" w:fill="FFFFFF"/>
        </w:rPr>
        <w:t>en venjulega og var því miður ekki fullsetinn haustið 2024.</w:t>
      </w:r>
    </w:p>
    <w:p w14:paraId="540F4815" w14:textId="694D4211" w:rsidR="00C27B8F" w:rsidRPr="00B17C7F" w:rsidRDefault="00C27B8F" w:rsidP="003E6A60">
      <w:pPr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2E371F78" w14:textId="1BB2991B" w:rsidR="000A6AAD" w:rsidRPr="003E6A60" w:rsidRDefault="00037A9C" w:rsidP="00050368">
      <w:pPr>
        <w:spacing w:after="0" w:line="240" w:lineRule="auto"/>
        <w:rPr>
          <w:rFonts w:cs="Arial"/>
          <w:color w:val="222222"/>
          <w:shd w:val="clear" w:color="auto" w:fill="FFFFFF"/>
        </w:rPr>
      </w:pPr>
      <w:r w:rsidRPr="003A79A0">
        <w:rPr>
          <w:rFonts w:cs="Arial"/>
          <w:color w:val="222222"/>
          <w:shd w:val="clear" w:color="auto" w:fill="FFFFFF"/>
        </w:rPr>
        <w:t xml:space="preserve">Áfram gengur </w:t>
      </w:r>
      <w:r w:rsidR="0088021C" w:rsidRPr="003A79A0">
        <w:rPr>
          <w:rFonts w:cs="Arial"/>
          <w:color w:val="222222"/>
          <w:shd w:val="clear" w:color="auto" w:fill="FFFFFF"/>
        </w:rPr>
        <w:t>sú vinna að klára ýmsar stefnur og áætlanir þokkalega. Skólinn viðhélt jafnlaunavottun sinni og var</w:t>
      </w:r>
      <w:r w:rsidR="007212A4" w:rsidRPr="003A79A0">
        <w:rPr>
          <w:rFonts w:cs="Arial"/>
          <w:color w:val="222222"/>
          <w:shd w:val="clear" w:color="auto" w:fill="FFFFFF"/>
        </w:rPr>
        <w:t xml:space="preserve"> óútskýrður launamunur kynjanna </w:t>
      </w:r>
      <w:r w:rsidR="00C27B8F" w:rsidRPr="003A79A0">
        <w:rPr>
          <w:rFonts w:cs="Arial"/>
          <w:color w:val="222222"/>
          <w:shd w:val="clear" w:color="auto" w:fill="FFFFFF"/>
        </w:rPr>
        <w:t>0,</w:t>
      </w:r>
      <w:r w:rsidR="004F6B68" w:rsidRPr="003A79A0">
        <w:rPr>
          <w:rFonts w:cs="Arial"/>
          <w:color w:val="222222"/>
          <w:shd w:val="clear" w:color="auto" w:fill="FFFFFF"/>
        </w:rPr>
        <w:t>7</w:t>
      </w:r>
      <w:r w:rsidR="00C27B8F" w:rsidRPr="003A79A0">
        <w:rPr>
          <w:rFonts w:cs="Arial"/>
          <w:color w:val="222222"/>
          <w:shd w:val="clear" w:color="auto" w:fill="FFFFFF"/>
        </w:rPr>
        <w:t>% k</w:t>
      </w:r>
      <w:r w:rsidR="009F341A">
        <w:rPr>
          <w:rFonts w:cs="Arial"/>
          <w:color w:val="222222"/>
          <w:shd w:val="clear" w:color="auto" w:fill="FFFFFF"/>
        </w:rPr>
        <w:t>örlum</w:t>
      </w:r>
      <w:r w:rsidR="00C27B8F" w:rsidRPr="003A79A0">
        <w:rPr>
          <w:rFonts w:cs="Arial"/>
          <w:color w:val="222222"/>
          <w:shd w:val="clear" w:color="auto" w:fill="FFFFFF"/>
        </w:rPr>
        <w:t xml:space="preserve"> í vil</w:t>
      </w:r>
      <w:r w:rsidR="00FB1380" w:rsidRPr="003A79A0">
        <w:rPr>
          <w:rFonts w:cs="Arial"/>
          <w:color w:val="222222"/>
          <w:shd w:val="clear" w:color="auto" w:fill="FFFFFF"/>
        </w:rPr>
        <w:t xml:space="preserve"> árið 202</w:t>
      </w:r>
      <w:r w:rsidR="009F341A">
        <w:rPr>
          <w:rFonts w:cs="Arial"/>
          <w:color w:val="222222"/>
          <w:shd w:val="clear" w:color="auto" w:fill="FFFFFF"/>
        </w:rPr>
        <w:t>4</w:t>
      </w:r>
      <w:r w:rsidR="00126FD0" w:rsidRPr="003A79A0">
        <w:rPr>
          <w:rFonts w:cs="Arial"/>
          <w:color w:val="222222"/>
          <w:shd w:val="clear" w:color="auto" w:fill="FFFFFF"/>
        </w:rPr>
        <w:t>.</w:t>
      </w:r>
      <w:r w:rsidR="004160DC" w:rsidRPr="003A79A0">
        <w:rPr>
          <w:rFonts w:cs="Arial"/>
          <w:color w:val="222222"/>
          <w:shd w:val="clear" w:color="auto" w:fill="FFFFFF"/>
        </w:rPr>
        <w:t xml:space="preserve"> </w:t>
      </w:r>
      <w:r w:rsidR="00FB1380" w:rsidRPr="003A79A0">
        <w:rPr>
          <w:rFonts w:cs="Arial"/>
          <w:color w:val="222222"/>
          <w:shd w:val="clear" w:color="auto" w:fill="FFFFFF"/>
        </w:rPr>
        <w:t>Skólinn hélt áfram</w:t>
      </w:r>
      <w:r w:rsidR="00A879C1" w:rsidRPr="003A79A0">
        <w:rPr>
          <w:rFonts w:cs="Arial"/>
          <w:color w:val="222222"/>
          <w:shd w:val="clear" w:color="auto" w:fill="FFFFFF"/>
        </w:rPr>
        <w:t xml:space="preserve"> með grænu skrefin og </w:t>
      </w:r>
      <w:proofErr w:type="spellStart"/>
      <w:r w:rsidR="00344FCE" w:rsidRPr="003A79A0">
        <w:rPr>
          <w:rFonts w:cs="Arial"/>
          <w:color w:val="222222"/>
          <w:shd w:val="clear" w:color="auto" w:fill="FFFFFF"/>
        </w:rPr>
        <w:t>l</w:t>
      </w:r>
      <w:r w:rsidR="003A79A0" w:rsidRPr="003A79A0">
        <w:rPr>
          <w:rFonts w:cs="Arial"/>
          <w:color w:val="222222"/>
          <w:shd w:val="clear" w:color="auto" w:fill="FFFFFF"/>
        </w:rPr>
        <w:t>er</w:t>
      </w:r>
      <w:proofErr w:type="spellEnd"/>
      <w:r w:rsidR="003A79A0" w:rsidRPr="003A79A0">
        <w:rPr>
          <w:rFonts w:cs="Arial"/>
          <w:color w:val="222222"/>
          <w:shd w:val="clear" w:color="auto" w:fill="FFFFFF"/>
        </w:rPr>
        <w:t xml:space="preserve"> langt kominn með fjórða skrefið</w:t>
      </w:r>
      <w:r w:rsidR="007116BE" w:rsidRPr="003A79A0">
        <w:rPr>
          <w:rFonts w:cs="Arial"/>
          <w:color w:val="222222"/>
          <w:shd w:val="clear" w:color="auto" w:fill="FFFFFF"/>
        </w:rPr>
        <w:t>.</w:t>
      </w:r>
      <w:r w:rsidR="007116BE">
        <w:rPr>
          <w:rFonts w:cs="Arial"/>
          <w:color w:val="222222"/>
          <w:shd w:val="clear" w:color="auto" w:fill="FFFFFF"/>
        </w:rPr>
        <w:t xml:space="preserve"> </w:t>
      </w:r>
    </w:p>
    <w:p w14:paraId="2E371F79" w14:textId="46C11EDA" w:rsidR="00DA0561" w:rsidRPr="002E02BD" w:rsidRDefault="003620E5" w:rsidP="003E6A60">
      <w:pPr>
        <w:spacing w:after="0" w:line="240" w:lineRule="auto"/>
        <w:rPr>
          <w:rFonts w:cs="Arial"/>
          <w:color w:val="2E74B5" w:themeColor="accent1" w:themeShade="BF"/>
          <w:shd w:val="clear" w:color="auto" w:fill="FFFFFF"/>
        </w:rPr>
      </w:pPr>
      <w:r w:rsidRPr="003E6A60">
        <w:rPr>
          <w:rFonts w:cs="Arial"/>
          <w:color w:val="222222"/>
        </w:rPr>
        <w:br/>
      </w:r>
      <w:r w:rsidR="00E853AE" w:rsidRPr="002E02BD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Starfsmannahald 20</w:t>
      </w:r>
      <w:r w:rsidR="00A87604" w:rsidRPr="002E02BD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2</w:t>
      </w:r>
      <w:r w:rsidR="007D6A9B" w:rsidRPr="002E02BD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4</w:t>
      </w:r>
      <w:r w:rsidR="00DC18C6" w:rsidRPr="002E02BD">
        <w:rPr>
          <w:rStyle w:val="Heading2Char"/>
          <w:rFonts w:asciiTheme="minorHAnsi" w:hAnsiTheme="minorHAnsi"/>
          <w:color w:val="2E74B5" w:themeColor="accent1" w:themeShade="BF"/>
          <w:sz w:val="22"/>
          <w:szCs w:val="22"/>
        </w:rPr>
        <w:t>:</w:t>
      </w:r>
      <w:r w:rsidR="00DC18C6" w:rsidRPr="002E02BD">
        <w:rPr>
          <w:rFonts w:cs="Arial"/>
          <w:color w:val="2E74B5" w:themeColor="accent1" w:themeShade="BF"/>
          <w:shd w:val="clear" w:color="auto" w:fill="FFFFFF"/>
        </w:rPr>
        <w:t xml:space="preserve"> </w:t>
      </w:r>
    </w:p>
    <w:p w14:paraId="2E371F7A" w14:textId="7330744C" w:rsidR="00A741AC" w:rsidRPr="002E02BD" w:rsidRDefault="00A741AC" w:rsidP="003E6A60">
      <w:pPr>
        <w:spacing w:after="0" w:line="240" w:lineRule="auto"/>
        <w:rPr>
          <w:rFonts w:cs="Arial"/>
          <w:shd w:val="clear" w:color="auto" w:fill="FFFFFF"/>
        </w:rPr>
      </w:pPr>
      <w:r w:rsidRPr="002E02BD">
        <w:rPr>
          <w:rFonts w:cs="Arial"/>
          <w:shd w:val="clear" w:color="auto" w:fill="FFFFFF"/>
        </w:rPr>
        <w:t>Skólanum er stýrt af skólameistara og honum til aðstoðar er áfangastjóri í 50% starfi sem slíkur</w:t>
      </w:r>
      <w:r w:rsidR="00845E03" w:rsidRPr="002E02BD">
        <w:rPr>
          <w:rFonts w:cs="Arial"/>
          <w:shd w:val="clear" w:color="auto" w:fill="FFFFFF"/>
        </w:rPr>
        <w:t xml:space="preserve"> sem og fjármálastjóri</w:t>
      </w:r>
      <w:r w:rsidR="00853B54" w:rsidRPr="002E02BD">
        <w:rPr>
          <w:rFonts w:cs="Arial"/>
          <w:shd w:val="clear" w:color="auto" w:fill="FFFFFF"/>
        </w:rPr>
        <w:t xml:space="preserve"> (</w:t>
      </w:r>
      <w:r w:rsidR="00E90E2A" w:rsidRPr="002E02BD">
        <w:rPr>
          <w:rFonts w:cs="Arial"/>
          <w:shd w:val="clear" w:color="auto" w:fill="FFFFFF"/>
        </w:rPr>
        <w:t>60</w:t>
      </w:r>
      <w:r w:rsidR="002F0317" w:rsidRPr="002E02BD">
        <w:rPr>
          <w:rFonts w:cs="Arial"/>
          <w:shd w:val="clear" w:color="auto" w:fill="FFFFFF"/>
        </w:rPr>
        <w:t>% starf)</w:t>
      </w:r>
      <w:r w:rsidRPr="002E02BD">
        <w:rPr>
          <w:rFonts w:cs="Arial"/>
          <w:shd w:val="clear" w:color="auto" w:fill="FFFFFF"/>
        </w:rPr>
        <w:t xml:space="preserve">. </w:t>
      </w:r>
      <w:r w:rsidR="00786B34" w:rsidRPr="002E02BD">
        <w:rPr>
          <w:rFonts w:cs="Arial"/>
          <w:shd w:val="clear" w:color="auto" w:fill="FFFFFF"/>
        </w:rPr>
        <w:t xml:space="preserve">Aðrir </w:t>
      </w:r>
      <w:r w:rsidR="00786B34" w:rsidRPr="00BE53C3">
        <w:rPr>
          <w:rFonts w:cs="Arial"/>
          <w:shd w:val="clear" w:color="auto" w:fill="FFFFFF"/>
        </w:rPr>
        <w:t>k</w:t>
      </w:r>
      <w:r w:rsidRPr="00BE53C3">
        <w:rPr>
          <w:rFonts w:cs="Arial"/>
          <w:shd w:val="clear" w:color="auto" w:fill="FFFFFF"/>
        </w:rPr>
        <w:t xml:space="preserve">ennarar við skólann eru í </w:t>
      </w:r>
      <w:r w:rsidR="00EF2EF3" w:rsidRPr="00BE53C3">
        <w:rPr>
          <w:rFonts w:cs="Arial"/>
          <w:shd w:val="clear" w:color="auto" w:fill="FFFFFF"/>
        </w:rPr>
        <w:t>10</w:t>
      </w:r>
      <w:r w:rsidR="008D7503" w:rsidRPr="00BE53C3">
        <w:rPr>
          <w:rFonts w:cs="Arial"/>
          <w:shd w:val="clear" w:color="auto" w:fill="FFFFFF"/>
        </w:rPr>
        <w:t>,</w:t>
      </w:r>
      <w:r w:rsidR="00A861E0" w:rsidRPr="00BE53C3">
        <w:rPr>
          <w:rFonts w:cs="Arial"/>
          <w:shd w:val="clear" w:color="auto" w:fill="FFFFFF"/>
        </w:rPr>
        <w:t>4</w:t>
      </w:r>
      <w:r w:rsidR="00050B79" w:rsidRPr="00BE53C3">
        <w:rPr>
          <w:rFonts w:cs="Arial"/>
          <w:shd w:val="clear" w:color="auto" w:fill="FFFFFF"/>
        </w:rPr>
        <w:t xml:space="preserve"> </w:t>
      </w:r>
      <w:r w:rsidRPr="00BE53C3">
        <w:rPr>
          <w:rFonts w:cs="Arial"/>
          <w:shd w:val="clear" w:color="auto" w:fill="FFFFFF"/>
        </w:rPr>
        <w:t>stöðugild</w:t>
      </w:r>
      <w:r w:rsidR="00D33B12" w:rsidRPr="00BE53C3">
        <w:rPr>
          <w:rFonts w:cs="Arial"/>
          <w:shd w:val="clear" w:color="auto" w:fill="FFFFFF"/>
        </w:rPr>
        <w:t>um</w:t>
      </w:r>
      <w:r w:rsidRPr="00BE53C3">
        <w:rPr>
          <w:rFonts w:cs="Arial"/>
          <w:shd w:val="clear" w:color="auto" w:fill="FFFFFF"/>
        </w:rPr>
        <w:t>, v</w:t>
      </w:r>
      <w:r w:rsidR="00E853AE" w:rsidRPr="00BE53C3">
        <w:rPr>
          <w:rFonts w:cs="Arial"/>
          <w:shd w:val="clear" w:color="auto" w:fill="FFFFFF"/>
        </w:rPr>
        <w:t>erkefnastjór</w:t>
      </w:r>
      <w:r w:rsidR="00BE573E" w:rsidRPr="00BE53C3">
        <w:rPr>
          <w:rFonts w:cs="Arial"/>
          <w:shd w:val="clear" w:color="auto" w:fill="FFFFFF"/>
        </w:rPr>
        <w:t>i</w:t>
      </w:r>
      <w:r w:rsidRPr="00BE53C3">
        <w:rPr>
          <w:rFonts w:cs="Arial"/>
          <w:shd w:val="clear" w:color="auto" w:fill="FFFFFF"/>
        </w:rPr>
        <w:t xml:space="preserve"> á </w:t>
      </w:r>
      <w:r w:rsidR="00E853AE" w:rsidRPr="00BE53C3">
        <w:rPr>
          <w:rFonts w:cs="Arial"/>
          <w:shd w:val="clear" w:color="auto" w:fill="FFFFFF"/>
        </w:rPr>
        <w:t xml:space="preserve">Vopnafirði </w:t>
      </w:r>
      <w:r w:rsidRPr="00BE53C3">
        <w:rPr>
          <w:rFonts w:cs="Arial"/>
          <w:shd w:val="clear" w:color="auto" w:fill="FFFFFF"/>
        </w:rPr>
        <w:t xml:space="preserve">í 100% starfi og námsráðgjafi í </w:t>
      </w:r>
      <w:r w:rsidR="00AD455F" w:rsidRPr="00BE53C3">
        <w:rPr>
          <w:rFonts w:cs="Arial"/>
          <w:shd w:val="clear" w:color="auto" w:fill="FFFFFF"/>
        </w:rPr>
        <w:t>9</w:t>
      </w:r>
      <w:r w:rsidR="00ED675E" w:rsidRPr="00BE53C3">
        <w:rPr>
          <w:rFonts w:cs="Arial"/>
          <w:shd w:val="clear" w:color="auto" w:fill="FFFFFF"/>
        </w:rPr>
        <w:t>0</w:t>
      </w:r>
      <w:r w:rsidRPr="00BE53C3">
        <w:rPr>
          <w:rFonts w:cs="Arial"/>
          <w:shd w:val="clear" w:color="auto" w:fill="FFFFFF"/>
        </w:rPr>
        <w:t>% starfi</w:t>
      </w:r>
      <w:r w:rsidR="007654FF" w:rsidRPr="00BE53C3">
        <w:rPr>
          <w:rFonts w:cs="Arial"/>
          <w:shd w:val="clear" w:color="auto" w:fill="FFFFFF"/>
        </w:rPr>
        <w:t xml:space="preserve"> á vorönn og </w:t>
      </w:r>
      <w:r w:rsidR="00AD455F" w:rsidRPr="00BE53C3">
        <w:rPr>
          <w:rFonts w:cs="Arial"/>
          <w:shd w:val="clear" w:color="auto" w:fill="FFFFFF"/>
        </w:rPr>
        <w:t>8</w:t>
      </w:r>
      <w:r w:rsidR="007654FF" w:rsidRPr="00BE53C3">
        <w:rPr>
          <w:rFonts w:cs="Arial"/>
          <w:shd w:val="clear" w:color="auto" w:fill="FFFFFF"/>
        </w:rPr>
        <w:t>0% starfi á haustönn</w:t>
      </w:r>
      <w:r w:rsidRPr="00BE53C3">
        <w:rPr>
          <w:rFonts w:cs="Arial"/>
          <w:shd w:val="clear" w:color="auto" w:fill="FFFFFF"/>
        </w:rPr>
        <w:t xml:space="preserve">. Á árinu þurfti samt að auka stöðuhlutföll kennara í hlutastörfum </w:t>
      </w:r>
      <w:r w:rsidR="002A73DC" w:rsidRPr="00BE53C3">
        <w:rPr>
          <w:rFonts w:cs="Arial"/>
          <w:shd w:val="clear" w:color="auto" w:fill="FFFFFF"/>
        </w:rPr>
        <w:t xml:space="preserve">um </w:t>
      </w:r>
      <w:r w:rsidR="007747F4" w:rsidRPr="00BE53C3">
        <w:rPr>
          <w:rFonts w:cs="Arial"/>
          <w:shd w:val="clear" w:color="auto" w:fill="FFFFFF"/>
        </w:rPr>
        <w:t>0</w:t>
      </w:r>
      <w:r w:rsidR="002A73DC" w:rsidRPr="00BE53C3">
        <w:rPr>
          <w:rFonts w:cs="Arial"/>
          <w:shd w:val="clear" w:color="auto" w:fill="FFFFFF"/>
        </w:rPr>
        <w:t>,</w:t>
      </w:r>
      <w:r w:rsidR="00BE53C3" w:rsidRPr="00BE53C3">
        <w:rPr>
          <w:rFonts w:cs="Arial"/>
          <w:shd w:val="clear" w:color="auto" w:fill="FFFFFF"/>
        </w:rPr>
        <w:t>3</w:t>
      </w:r>
      <w:r w:rsidR="002A73DC" w:rsidRPr="00BE53C3">
        <w:rPr>
          <w:rFonts w:cs="Arial"/>
          <w:shd w:val="clear" w:color="auto" w:fill="FFFFFF"/>
        </w:rPr>
        <w:t xml:space="preserve"> stöðugildi</w:t>
      </w:r>
      <w:r w:rsidRPr="00BE53C3">
        <w:rPr>
          <w:rFonts w:cs="Arial"/>
          <w:shd w:val="clear" w:color="auto" w:fill="FFFFFF"/>
        </w:rPr>
        <w:t xml:space="preserve">. </w:t>
      </w:r>
      <w:r w:rsidR="004A3A7A" w:rsidRPr="00BE53C3">
        <w:rPr>
          <w:rFonts w:cs="Arial"/>
          <w:shd w:val="clear" w:color="auto" w:fill="FFFFFF"/>
        </w:rPr>
        <w:t>K</w:t>
      </w:r>
      <w:r w:rsidRPr="00BE53C3">
        <w:rPr>
          <w:rFonts w:cs="Arial"/>
          <w:shd w:val="clear" w:color="auto" w:fill="FFFFFF"/>
        </w:rPr>
        <w:t>erfiss</w:t>
      </w:r>
      <w:r w:rsidR="00E853AE" w:rsidRPr="00BE53C3">
        <w:rPr>
          <w:rFonts w:cs="Arial"/>
          <w:shd w:val="clear" w:color="auto" w:fill="FFFFFF"/>
        </w:rPr>
        <w:t xml:space="preserve">tjóri </w:t>
      </w:r>
      <w:r w:rsidR="004A3A7A" w:rsidRPr="00BE53C3">
        <w:rPr>
          <w:rFonts w:cs="Arial"/>
          <w:shd w:val="clear" w:color="auto" w:fill="FFFFFF"/>
        </w:rPr>
        <w:t xml:space="preserve">er </w:t>
      </w:r>
      <w:r w:rsidR="00E853AE" w:rsidRPr="00BE53C3">
        <w:rPr>
          <w:rFonts w:cs="Arial"/>
          <w:shd w:val="clear" w:color="auto" w:fill="FFFFFF"/>
        </w:rPr>
        <w:t xml:space="preserve">í 55% starfi, </w:t>
      </w:r>
      <w:r w:rsidR="00A46775" w:rsidRPr="00BE53C3">
        <w:rPr>
          <w:rFonts w:cs="Arial"/>
          <w:shd w:val="clear" w:color="auto" w:fill="FFFFFF"/>
        </w:rPr>
        <w:t>húsvörður í fullu starfi</w:t>
      </w:r>
      <w:r w:rsidR="003C37B0" w:rsidRPr="00BE53C3">
        <w:rPr>
          <w:rFonts w:cs="Arial"/>
          <w:shd w:val="clear" w:color="auto" w:fill="FFFFFF"/>
        </w:rPr>
        <w:t xml:space="preserve">, </w:t>
      </w:r>
      <w:proofErr w:type="spellStart"/>
      <w:r w:rsidR="005724AF" w:rsidRPr="00BE53C3">
        <w:rPr>
          <w:rFonts w:cs="Arial"/>
          <w:shd w:val="clear" w:color="auto" w:fill="FFFFFF"/>
        </w:rPr>
        <w:t>ræstitæknar</w:t>
      </w:r>
      <w:proofErr w:type="spellEnd"/>
      <w:r w:rsidRPr="00BE53C3">
        <w:rPr>
          <w:rFonts w:cs="Arial"/>
          <w:shd w:val="clear" w:color="auto" w:fill="FFFFFF"/>
        </w:rPr>
        <w:t xml:space="preserve"> </w:t>
      </w:r>
      <w:r w:rsidR="00E853AE" w:rsidRPr="00BE53C3">
        <w:rPr>
          <w:rFonts w:cs="Arial"/>
          <w:shd w:val="clear" w:color="auto" w:fill="FFFFFF"/>
        </w:rPr>
        <w:t xml:space="preserve">í </w:t>
      </w:r>
      <w:r w:rsidR="005724AF" w:rsidRPr="00BE53C3">
        <w:rPr>
          <w:rFonts w:cs="Arial"/>
          <w:shd w:val="clear" w:color="auto" w:fill="FFFFFF"/>
        </w:rPr>
        <w:t>tveimur stöðugildum</w:t>
      </w:r>
      <w:r w:rsidR="003C37B0" w:rsidRPr="00BE53C3">
        <w:rPr>
          <w:rFonts w:cs="Arial"/>
          <w:shd w:val="clear" w:color="auto" w:fill="FFFFFF"/>
        </w:rPr>
        <w:t xml:space="preserve"> og húsbændur í</w:t>
      </w:r>
      <w:r w:rsidR="003C37B0" w:rsidRPr="002E02BD">
        <w:rPr>
          <w:rFonts w:cs="Arial"/>
          <w:shd w:val="clear" w:color="auto" w:fill="FFFFFF"/>
        </w:rPr>
        <w:t xml:space="preserve"> </w:t>
      </w:r>
      <w:r w:rsidR="0093742E" w:rsidRPr="002E02BD">
        <w:rPr>
          <w:rFonts w:cs="Arial"/>
          <w:shd w:val="clear" w:color="auto" w:fill="FFFFFF"/>
        </w:rPr>
        <w:t>tæpu</w:t>
      </w:r>
      <w:r w:rsidR="003C37B0" w:rsidRPr="002E02BD">
        <w:rPr>
          <w:rFonts w:cs="Arial"/>
          <w:shd w:val="clear" w:color="auto" w:fill="FFFFFF"/>
        </w:rPr>
        <w:t xml:space="preserve"> </w:t>
      </w:r>
      <w:r w:rsidR="00632F8C" w:rsidRPr="002E02BD">
        <w:rPr>
          <w:rFonts w:cs="Arial"/>
          <w:shd w:val="clear" w:color="auto" w:fill="FFFFFF"/>
        </w:rPr>
        <w:t>einu og hálfu stöðugildi</w:t>
      </w:r>
      <w:r w:rsidR="005724AF" w:rsidRPr="002E02BD">
        <w:rPr>
          <w:rFonts w:cs="Arial"/>
          <w:shd w:val="clear" w:color="auto" w:fill="FFFFFF"/>
        </w:rPr>
        <w:t xml:space="preserve">. </w:t>
      </w:r>
      <w:r w:rsidR="00E853AE" w:rsidRPr="002E02BD">
        <w:rPr>
          <w:rFonts w:cs="Arial"/>
          <w:shd w:val="clear" w:color="auto" w:fill="FFFFFF"/>
        </w:rPr>
        <w:t xml:space="preserve">Skólaritari er í </w:t>
      </w:r>
      <w:r w:rsidR="00A46775" w:rsidRPr="002E02BD">
        <w:rPr>
          <w:rFonts w:cs="Arial"/>
          <w:shd w:val="clear" w:color="auto" w:fill="FFFFFF"/>
        </w:rPr>
        <w:t>50</w:t>
      </w:r>
      <w:r w:rsidR="00E853AE" w:rsidRPr="002E02BD">
        <w:rPr>
          <w:rFonts w:cs="Arial"/>
          <w:shd w:val="clear" w:color="auto" w:fill="FFFFFF"/>
        </w:rPr>
        <w:t>% starfi</w:t>
      </w:r>
      <w:r w:rsidR="00B02CD1" w:rsidRPr="002E02BD">
        <w:rPr>
          <w:rFonts w:cs="Arial"/>
          <w:shd w:val="clear" w:color="auto" w:fill="FFFFFF"/>
        </w:rPr>
        <w:t>,</w:t>
      </w:r>
      <w:r w:rsidR="00E853AE" w:rsidRPr="002E02BD">
        <w:rPr>
          <w:rFonts w:cs="Arial"/>
          <w:shd w:val="clear" w:color="auto" w:fill="FFFFFF"/>
        </w:rPr>
        <w:t xml:space="preserve"> skólasálfræðingur </w:t>
      </w:r>
      <w:r w:rsidR="00073085" w:rsidRPr="002E02BD">
        <w:rPr>
          <w:rFonts w:cs="Arial"/>
          <w:shd w:val="clear" w:color="auto" w:fill="FFFFFF"/>
        </w:rPr>
        <w:t xml:space="preserve">og </w:t>
      </w:r>
      <w:proofErr w:type="spellStart"/>
      <w:r w:rsidR="00F53150" w:rsidRPr="002E02BD">
        <w:rPr>
          <w:rFonts w:cs="Arial"/>
          <w:shd w:val="clear" w:color="auto" w:fill="FFFFFF"/>
        </w:rPr>
        <w:t>skólahjúkrunafræðingur</w:t>
      </w:r>
      <w:proofErr w:type="spellEnd"/>
      <w:r w:rsidR="00F53150" w:rsidRPr="002E02BD">
        <w:rPr>
          <w:rFonts w:cs="Arial"/>
          <w:shd w:val="clear" w:color="auto" w:fill="FFFFFF"/>
        </w:rPr>
        <w:t xml:space="preserve"> </w:t>
      </w:r>
      <w:r w:rsidR="00073085" w:rsidRPr="002E02BD">
        <w:rPr>
          <w:rFonts w:cs="Arial"/>
          <w:shd w:val="clear" w:color="auto" w:fill="FFFFFF"/>
        </w:rPr>
        <w:t xml:space="preserve">koma </w:t>
      </w:r>
      <w:r w:rsidR="00F53150" w:rsidRPr="002E02BD">
        <w:rPr>
          <w:rFonts w:cs="Arial"/>
          <w:shd w:val="clear" w:color="auto" w:fill="FFFFFF"/>
        </w:rPr>
        <w:t>einn dagpart í viku</w:t>
      </w:r>
      <w:r w:rsidR="005724AF" w:rsidRPr="002E02BD">
        <w:rPr>
          <w:rFonts w:cs="Arial"/>
          <w:shd w:val="clear" w:color="auto" w:fill="FFFFFF"/>
        </w:rPr>
        <w:t>. Hjá mötuneyti skólans er bryti (</w:t>
      </w:r>
      <w:proofErr w:type="spellStart"/>
      <w:r w:rsidR="005724AF" w:rsidRPr="002E02BD">
        <w:rPr>
          <w:rFonts w:cs="Arial"/>
          <w:shd w:val="clear" w:color="auto" w:fill="FFFFFF"/>
        </w:rPr>
        <w:t>matráður</w:t>
      </w:r>
      <w:proofErr w:type="spellEnd"/>
      <w:r w:rsidR="005724AF" w:rsidRPr="002E02BD">
        <w:rPr>
          <w:rFonts w:cs="Arial"/>
          <w:shd w:val="clear" w:color="auto" w:fill="FFFFFF"/>
        </w:rPr>
        <w:t xml:space="preserve">, kokkur) í fullu starfi og </w:t>
      </w:r>
      <w:r w:rsidR="005724AF" w:rsidRPr="000C5CF6">
        <w:rPr>
          <w:rFonts w:cs="Arial"/>
          <w:shd w:val="clear" w:color="auto" w:fill="FFFFFF"/>
        </w:rPr>
        <w:t>starfs</w:t>
      </w:r>
      <w:r w:rsidR="007C4E61" w:rsidRPr="000C5CF6">
        <w:rPr>
          <w:rFonts w:cs="Arial"/>
          <w:shd w:val="clear" w:color="auto" w:fill="FFFFFF"/>
        </w:rPr>
        <w:t>fólk</w:t>
      </w:r>
      <w:r w:rsidR="005724AF" w:rsidRPr="000C5CF6">
        <w:rPr>
          <w:rFonts w:cs="Arial"/>
          <w:shd w:val="clear" w:color="auto" w:fill="FFFFFF"/>
        </w:rPr>
        <w:t xml:space="preserve"> í </w:t>
      </w:r>
      <w:r w:rsidR="00CE42FB" w:rsidRPr="000C5CF6">
        <w:rPr>
          <w:rFonts w:cs="Arial"/>
          <w:shd w:val="clear" w:color="auto" w:fill="FFFFFF"/>
        </w:rPr>
        <w:t>2,</w:t>
      </w:r>
      <w:r w:rsidR="000C5CF6" w:rsidRPr="000C5CF6">
        <w:rPr>
          <w:rFonts w:cs="Arial"/>
          <w:shd w:val="clear" w:color="auto" w:fill="FFFFFF"/>
        </w:rPr>
        <w:t>7</w:t>
      </w:r>
      <w:r w:rsidR="005724AF" w:rsidRPr="000C5CF6">
        <w:rPr>
          <w:rFonts w:cs="Arial"/>
          <w:shd w:val="clear" w:color="auto" w:fill="FFFFFF"/>
        </w:rPr>
        <w:t xml:space="preserve"> stöðugild</w:t>
      </w:r>
      <w:r w:rsidR="00CE42FB" w:rsidRPr="000C5CF6">
        <w:rPr>
          <w:rFonts w:cs="Arial"/>
          <w:shd w:val="clear" w:color="auto" w:fill="FFFFFF"/>
        </w:rPr>
        <w:t>um</w:t>
      </w:r>
      <w:r w:rsidR="009B19C0" w:rsidRPr="000C5CF6">
        <w:rPr>
          <w:rFonts w:cs="Arial"/>
          <w:shd w:val="clear" w:color="auto" w:fill="FFFFFF"/>
        </w:rPr>
        <w:t xml:space="preserve">. </w:t>
      </w:r>
      <w:r w:rsidR="005724AF" w:rsidRPr="000C5CF6">
        <w:rPr>
          <w:rFonts w:cs="Arial"/>
          <w:shd w:val="clear" w:color="auto" w:fill="FFFFFF"/>
        </w:rPr>
        <w:t xml:space="preserve">Jafnframt starfar fjármálastjóri hjá mötuneytinu í </w:t>
      </w:r>
      <w:r w:rsidR="00E643F4" w:rsidRPr="000C5CF6">
        <w:rPr>
          <w:rFonts w:cs="Arial"/>
          <w:shd w:val="clear" w:color="auto" w:fill="FFFFFF"/>
        </w:rPr>
        <w:t>4</w:t>
      </w:r>
      <w:r w:rsidR="005724AF" w:rsidRPr="000C5CF6">
        <w:rPr>
          <w:rFonts w:cs="Arial"/>
          <w:shd w:val="clear" w:color="auto" w:fill="FFFFFF"/>
        </w:rPr>
        <w:t>0% starfi og þvottastjóri í 100% starfi.</w:t>
      </w:r>
    </w:p>
    <w:p w14:paraId="2E371F7B" w14:textId="77777777" w:rsidR="005724AF" w:rsidRPr="007D6A9B" w:rsidRDefault="005724AF" w:rsidP="003E6A60">
      <w:pPr>
        <w:spacing w:after="0" w:line="240" w:lineRule="auto"/>
        <w:rPr>
          <w:rFonts w:cs="Arial"/>
          <w:highlight w:val="yellow"/>
          <w:shd w:val="clear" w:color="auto" w:fill="FFFFFF"/>
        </w:rPr>
      </w:pPr>
    </w:p>
    <w:p w14:paraId="2E371F7C" w14:textId="3FC2C271" w:rsidR="005724AF" w:rsidRPr="00A741AC" w:rsidRDefault="005724AF" w:rsidP="003E6A60">
      <w:pPr>
        <w:spacing w:after="0" w:line="240" w:lineRule="auto"/>
        <w:rPr>
          <w:rFonts w:cs="Arial"/>
          <w:shd w:val="clear" w:color="auto" w:fill="FFFFFF"/>
        </w:rPr>
      </w:pPr>
      <w:r w:rsidRPr="007D6A9B">
        <w:rPr>
          <w:rFonts w:cs="Arial"/>
          <w:shd w:val="clear" w:color="auto" w:fill="FFFFFF"/>
        </w:rPr>
        <w:t>Árið 20</w:t>
      </w:r>
      <w:r w:rsidR="003A22F6" w:rsidRPr="007D6A9B">
        <w:rPr>
          <w:rFonts w:cs="Arial"/>
          <w:shd w:val="clear" w:color="auto" w:fill="FFFFFF"/>
        </w:rPr>
        <w:t>2</w:t>
      </w:r>
      <w:r w:rsidR="007D6A9B" w:rsidRPr="007D6A9B">
        <w:rPr>
          <w:rFonts w:cs="Arial"/>
          <w:shd w:val="clear" w:color="auto" w:fill="FFFFFF"/>
        </w:rPr>
        <w:t>4</w:t>
      </w:r>
      <w:r w:rsidRPr="007D6A9B">
        <w:rPr>
          <w:rFonts w:cs="Arial"/>
          <w:shd w:val="clear" w:color="auto" w:fill="FFFFFF"/>
        </w:rPr>
        <w:t xml:space="preserve"> unnu eftirtaldir við Framhaldsskólann á Laugum:</w:t>
      </w:r>
    </w:p>
    <w:p w14:paraId="2E371F7D" w14:textId="77777777" w:rsidR="00A741AC" w:rsidRPr="00A741AC" w:rsidRDefault="00A741AC" w:rsidP="003E6A60">
      <w:pPr>
        <w:spacing w:after="0" w:line="240" w:lineRule="auto"/>
        <w:rPr>
          <w:rFonts w:eastAsiaTheme="majorEastAsia" w:cstheme="majorBidi"/>
          <w:b/>
          <w:bCs/>
          <w:color w:val="5B9BD5" w:themeColor="accent1"/>
        </w:rPr>
      </w:pPr>
    </w:p>
    <w:p w14:paraId="2E371F7E" w14:textId="2237EC6B" w:rsidR="00DA0561" w:rsidRPr="00195C9C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E74A5A">
        <w:rPr>
          <w:rFonts w:asciiTheme="minorHAnsi" w:hAnsiTheme="minorHAnsi"/>
          <w:i/>
          <w:sz w:val="22"/>
          <w:szCs w:val="22"/>
          <w:lang w:val="is-IS"/>
        </w:rPr>
        <w:t>Skólameistar</w:t>
      </w:r>
      <w:r w:rsidR="00FD3555">
        <w:rPr>
          <w:rFonts w:asciiTheme="minorHAnsi" w:hAnsiTheme="minorHAnsi"/>
          <w:i/>
          <w:sz w:val="22"/>
          <w:szCs w:val="22"/>
          <w:lang w:val="is-IS"/>
        </w:rPr>
        <w:t>ar:</w:t>
      </w:r>
    </w:p>
    <w:p w14:paraId="06CE1153" w14:textId="159B78B8" w:rsidR="00FD3555" w:rsidRPr="00FD3555" w:rsidRDefault="002A2F18" w:rsidP="00FD3555">
      <w:pPr>
        <w:pStyle w:val="NoSpacing"/>
        <w:rPr>
          <w:rFonts w:asciiTheme="minorHAnsi" w:hAnsiTheme="minorHAnsi"/>
          <w:iCs/>
          <w:sz w:val="22"/>
          <w:szCs w:val="22"/>
          <w:lang w:val="is-IS"/>
        </w:rPr>
      </w:pPr>
      <w:r w:rsidRPr="00195C9C">
        <w:rPr>
          <w:rFonts w:asciiTheme="minorHAnsi" w:hAnsiTheme="minorHAnsi"/>
          <w:sz w:val="22"/>
          <w:szCs w:val="22"/>
          <w:lang w:val="is-IS"/>
        </w:rPr>
        <w:t>Sigurbjörn Árni Arngrímsson</w:t>
      </w:r>
      <w:r w:rsidR="00FD3555">
        <w:rPr>
          <w:rFonts w:asciiTheme="minorHAnsi" w:hAnsiTheme="minorHAnsi"/>
          <w:sz w:val="22"/>
          <w:szCs w:val="22"/>
          <w:lang w:val="is-IS"/>
        </w:rPr>
        <w:t xml:space="preserve"> </w:t>
      </w:r>
      <w:r w:rsidR="00FD3555" w:rsidRPr="00FD3555">
        <w:rPr>
          <w:rFonts w:asciiTheme="minorHAnsi" w:hAnsiTheme="minorHAnsi"/>
          <w:iCs/>
          <w:sz w:val="22"/>
          <w:szCs w:val="22"/>
          <w:lang w:val="is-IS"/>
        </w:rPr>
        <w:t>til 31. júlí 2024</w:t>
      </w:r>
    </w:p>
    <w:p w14:paraId="20F8FB60" w14:textId="0355B66E" w:rsidR="00FD3555" w:rsidRPr="00FD3555" w:rsidRDefault="00FE202E" w:rsidP="00FD3555">
      <w:pPr>
        <w:pStyle w:val="NoSpacing"/>
        <w:rPr>
          <w:rFonts w:asciiTheme="minorHAnsi" w:hAnsiTheme="minorHAnsi"/>
          <w:iCs/>
          <w:sz w:val="22"/>
          <w:szCs w:val="22"/>
          <w:lang w:val="is-IS"/>
        </w:rPr>
      </w:pPr>
      <w:r>
        <w:rPr>
          <w:rFonts w:asciiTheme="minorHAnsi" w:hAnsiTheme="minorHAnsi"/>
          <w:sz w:val="22"/>
          <w:szCs w:val="22"/>
          <w:lang w:val="is-IS"/>
        </w:rPr>
        <w:t>Benedikt Barðason</w:t>
      </w:r>
      <w:r w:rsidR="00FD3555">
        <w:rPr>
          <w:rFonts w:asciiTheme="minorHAnsi" w:hAnsiTheme="minorHAnsi"/>
          <w:sz w:val="22"/>
          <w:szCs w:val="22"/>
          <w:lang w:val="is-IS"/>
        </w:rPr>
        <w:t xml:space="preserve"> frá </w:t>
      </w:r>
      <w:r w:rsidR="00FD3555" w:rsidRPr="00FD3555">
        <w:rPr>
          <w:rFonts w:asciiTheme="minorHAnsi" w:hAnsiTheme="minorHAnsi"/>
          <w:iCs/>
          <w:sz w:val="22"/>
          <w:szCs w:val="22"/>
          <w:lang w:val="is-IS"/>
        </w:rPr>
        <w:t>1. ágúst 2024</w:t>
      </w:r>
    </w:p>
    <w:p w14:paraId="35B9D7B6" w14:textId="0AD0437B" w:rsidR="00FE202E" w:rsidRPr="00195C9C" w:rsidRDefault="00FE202E" w:rsidP="00FE202E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82" w14:textId="77777777" w:rsidR="00DA0561" w:rsidRPr="00195C9C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195C9C">
        <w:rPr>
          <w:rFonts w:asciiTheme="minorHAnsi" w:hAnsiTheme="minorHAnsi"/>
          <w:i/>
          <w:sz w:val="22"/>
          <w:szCs w:val="22"/>
          <w:lang w:val="is-IS"/>
        </w:rPr>
        <w:t>Áfangastjóri:</w:t>
      </w:r>
    </w:p>
    <w:p w14:paraId="2E371F85" w14:textId="40D0A963" w:rsidR="00DA0561" w:rsidRPr="00195C9C" w:rsidRDefault="002A2F18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195C9C">
        <w:rPr>
          <w:rFonts w:asciiTheme="minorHAnsi" w:hAnsiTheme="minorHAnsi"/>
          <w:sz w:val="22"/>
          <w:szCs w:val="22"/>
          <w:lang w:val="is-IS"/>
        </w:rPr>
        <w:t>Hallu</w:t>
      </w:r>
      <w:r w:rsidR="00E853AE" w:rsidRPr="00195C9C">
        <w:rPr>
          <w:rFonts w:asciiTheme="minorHAnsi" w:hAnsiTheme="minorHAnsi"/>
          <w:sz w:val="22"/>
          <w:szCs w:val="22"/>
          <w:lang w:val="is-IS"/>
        </w:rPr>
        <w:t>r Birkir Reynisson</w:t>
      </w:r>
    </w:p>
    <w:p w14:paraId="1FFF103C" w14:textId="77777777" w:rsidR="00E853AE" w:rsidRPr="00195C9C" w:rsidRDefault="00E853A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86" w14:textId="77777777" w:rsidR="00DA0561" w:rsidRPr="00195C9C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195C9C">
        <w:rPr>
          <w:rFonts w:asciiTheme="minorHAnsi" w:hAnsiTheme="minorHAnsi"/>
          <w:i/>
          <w:sz w:val="22"/>
          <w:szCs w:val="22"/>
          <w:lang w:val="is-IS"/>
        </w:rPr>
        <w:t>Brautarstjóri almennrar námsbrautar:</w:t>
      </w:r>
    </w:p>
    <w:p w14:paraId="11696234" w14:textId="61626303" w:rsidR="00FE58C3" w:rsidRPr="00195C9C" w:rsidRDefault="00FE58C3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>
        <w:rPr>
          <w:rFonts w:asciiTheme="minorHAnsi" w:hAnsiTheme="minorHAnsi"/>
          <w:sz w:val="22"/>
          <w:szCs w:val="22"/>
          <w:lang w:val="is-IS"/>
        </w:rPr>
        <w:t>Jóhanna Eydís Þórarinsdóttir</w:t>
      </w:r>
    </w:p>
    <w:p w14:paraId="2E371F8B" w14:textId="77777777" w:rsidR="002A2F18" w:rsidRPr="00195C9C" w:rsidRDefault="002A2F18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338C3FFF" w14:textId="0525D153" w:rsidR="00E853AE" w:rsidRPr="00195C9C" w:rsidRDefault="00E853AE" w:rsidP="00E853AE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195C9C">
        <w:rPr>
          <w:rFonts w:asciiTheme="minorHAnsi" w:hAnsiTheme="minorHAnsi"/>
          <w:i/>
          <w:sz w:val="22"/>
          <w:szCs w:val="22"/>
          <w:lang w:val="is-IS"/>
        </w:rPr>
        <w:t>Verkefnastjóri framhaldsskóladeildar á Vopnafirði:</w:t>
      </w:r>
    </w:p>
    <w:p w14:paraId="4149B5E5" w14:textId="07491017" w:rsidR="00E853AE" w:rsidRPr="00195C9C" w:rsidRDefault="00E853A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195C9C">
        <w:rPr>
          <w:rFonts w:asciiTheme="minorHAnsi" w:hAnsiTheme="minorHAnsi"/>
          <w:sz w:val="22"/>
          <w:szCs w:val="22"/>
          <w:lang w:val="is-IS"/>
        </w:rPr>
        <w:t>Bjarney Guðrún Jónsdóttir</w:t>
      </w:r>
    </w:p>
    <w:p w14:paraId="7690D4C8" w14:textId="77777777" w:rsidR="00E853AE" w:rsidRPr="00195C9C" w:rsidRDefault="00E853AE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</w:p>
    <w:p w14:paraId="2E371F8C" w14:textId="5C957D98" w:rsidR="00DA0561" w:rsidRPr="00BA6CB6" w:rsidRDefault="002A2F18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BA6CB6">
        <w:rPr>
          <w:rFonts w:asciiTheme="minorHAnsi" w:hAnsiTheme="minorHAnsi"/>
          <w:i/>
          <w:sz w:val="22"/>
          <w:szCs w:val="22"/>
          <w:lang w:val="is-IS"/>
        </w:rPr>
        <w:t>Náms</w:t>
      </w:r>
      <w:r w:rsidR="009952FF" w:rsidRPr="00BA6CB6">
        <w:rPr>
          <w:rFonts w:asciiTheme="minorHAnsi" w:hAnsiTheme="minorHAnsi"/>
          <w:i/>
          <w:sz w:val="22"/>
          <w:szCs w:val="22"/>
          <w:lang w:val="is-IS"/>
        </w:rPr>
        <w:t>- og starfsráðgjaf</w:t>
      </w:r>
      <w:r w:rsidR="005C7169">
        <w:rPr>
          <w:rFonts w:asciiTheme="minorHAnsi" w:hAnsiTheme="minorHAnsi"/>
          <w:i/>
          <w:sz w:val="22"/>
          <w:szCs w:val="22"/>
          <w:lang w:val="is-IS"/>
        </w:rPr>
        <w:t>ar:</w:t>
      </w:r>
    </w:p>
    <w:p w14:paraId="2E371F8E" w14:textId="742DB80C" w:rsidR="00DA0561" w:rsidRDefault="00DE5207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BA6CB6">
        <w:rPr>
          <w:rFonts w:asciiTheme="minorHAnsi" w:hAnsiTheme="minorHAnsi"/>
          <w:sz w:val="22"/>
          <w:szCs w:val="22"/>
          <w:lang w:val="is-IS"/>
        </w:rPr>
        <w:t>Eygló Sófusdóttir</w:t>
      </w:r>
      <w:r w:rsidR="005C7169">
        <w:rPr>
          <w:rFonts w:asciiTheme="minorHAnsi" w:hAnsiTheme="minorHAnsi"/>
          <w:sz w:val="22"/>
          <w:szCs w:val="22"/>
          <w:lang w:val="is-IS"/>
        </w:rPr>
        <w:t xml:space="preserve"> vorönn</w:t>
      </w:r>
      <w:r w:rsidR="00CB0B63">
        <w:rPr>
          <w:rFonts w:asciiTheme="minorHAnsi" w:hAnsiTheme="minorHAnsi"/>
          <w:sz w:val="22"/>
          <w:szCs w:val="22"/>
          <w:lang w:val="is-IS"/>
        </w:rPr>
        <w:t xml:space="preserve"> (í barnsburðarleyfi á haustönn)</w:t>
      </w:r>
    </w:p>
    <w:p w14:paraId="707C29E3" w14:textId="009401FC" w:rsidR="005727FC" w:rsidRDefault="005727FC" w:rsidP="005727FC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>
        <w:rPr>
          <w:rFonts w:asciiTheme="minorHAnsi" w:hAnsiTheme="minorHAnsi"/>
          <w:sz w:val="22"/>
          <w:szCs w:val="22"/>
          <w:lang w:val="is-IS"/>
        </w:rPr>
        <w:t>Sigríður Valdimarsdóttir</w:t>
      </w:r>
      <w:r w:rsidR="005C7169">
        <w:rPr>
          <w:rFonts w:asciiTheme="minorHAnsi" w:hAnsiTheme="minorHAnsi"/>
          <w:sz w:val="22"/>
          <w:szCs w:val="22"/>
          <w:lang w:val="is-IS"/>
        </w:rPr>
        <w:t xml:space="preserve"> haustönn</w:t>
      </w:r>
    </w:p>
    <w:p w14:paraId="7DDDEFF1" w14:textId="77777777" w:rsidR="00DE5207" w:rsidRPr="00BA6CB6" w:rsidRDefault="00DE5207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8F" w14:textId="77777777" w:rsidR="00DA0561" w:rsidRPr="00BA6CB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BA6CB6">
        <w:rPr>
          <w:rFonts w:asciiTheme="minorHAnsi" w:hAnsiTheme="minorHAnsi"/>
          <w:i/>
          <w:sz w:val="22"/>
          <w:szCs w:val="22"/>
          <w:lang w:val="is-IS"/>
        </w:rPr>
        <w:t>Skólahjúkrunarfræðingur:</w:t>
      </w:r>
    </w:p>
    <w:p w14:paraId="49E10056" w14:textId="4C527C7A" w:rsidR="001F388C" w:rsidRPr="00BA6CB6" w:rsidRDefault="00FE202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>
        <w:rPr>
          <w:rFonts w:asciiTheme="minorHAnsi" w:hAnsiTheme="minorHAnsi"/>
          <w:sz w:val="22"/>
          <w:szCs w:val="22"/>
          <w:lang w:val="is-IS"/>
        </w:rPr>
        <w:t>Jóna Ósk Antonsdóttir</w:t>
      </w:r>
    </w:p>
    <w:p w14:paraId="2E371F91" w14:textId="77777777" w:rsidR="00DA0561" w:rsidRPr="00BA6CB6" w:rsidRDefault="00DA0561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14CFB2A5" w14:textId="6E0024BB" w:rsidR="00E853AE" w:rsidRPr="00BA6CB6" w:rsidRDefault="00E853AE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BA6CB6">
        <w:rPr>
          <w:rFonts w:asciiTheme="minorHAnsi" w:hAnsiTheme="minorHAnsi"/>
          <w:i/>
          <w:sz w:val="22"/>
          <w:szCs w:val="22"/>
          <w:lang w:val="is-IS"/>
        </w:rPr>
        <w:t>Skólasálfræðingur</w:t>
      </w:r>
      <w:r w:rsidR="005C7169">
        <w:rPr>
          <w:rFonts w:asciiTheme="minorHAnsi" w:hAnsiTheme="minorHAnsi"/>
          <w:i/>
          <w:sz w:val="22"/>
          <w:szCs w:val="22"/>
          <w:lang w:val="is-IS"/>
        </w:rPr>
        <w:t>:</w:t>
      </w:r>
    </w:p>
    <w:p w14:paraId="75E5CB30" w14:textId="3F549A3C" w:rsidR="00E853AE" w:rsidRPr="00BA6CB6" w:rsidRDefault="00E853AE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BA6CB6">
        <w:rPr>
          <w:rFonts w:asciiTheme="minorHAnsi" w:hAnsiTheme="minorHAnsi"/>
          <w:sz w:val="22"/>
          <w:szCs w:val="22"/>
          <w:lang w:val="is-IS"/>
        </w:rPr>
        <w:t>Elín Eydís Friðriksdóttir</w:t>
      </w:r>
    </w:p>
    <w:p w14:paraId="3E92B8D2" w14:textId="77777777" w:rsidR="00E853AE" w:rsidRPr="00BA6CB6" w:rsidRDefault="00E853AE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</w:p>
    <w:p w14:paraId="2E371F92" w14:textId="7EDB843B" w:rsidR="00DA0561" w:rsidRPr="00BA6CB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BA6CB6">
        <w:rPr>
          <w:rFonts w:asciiTheme="minorHAnsi" w:hAnsiTheme="minorHAnsi"/>
          <w:i/>
          <w:sz w:val="22"/>
          <w:szCs w:val="22"/>
          <w:lang w:val="is-IS"/>
        </w:rPr>
        <w:t>Fjármálastjóri:</w:t>
      </w:r>
    </w:p>
    <w:p w14:paraId="2E371F93" w14:textId="77777777" w:rsidR="00DA0561" w:rsidRPr="00BA6CB6" w:rsidRDefault="00DA0561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BA6CB6">
        <w:rPr>
          <w:rFonts w:asciiTheme="minorHAnsi" w:hAnsiTheme="minorHAnsi"/>
          <w:sz w:val="22"/>
          <w:szCs w:val="22"/>
          <w:lang w:val="is-IS"/>
        </w:rPr>
        <w:t xml:space="preserve">Þórunn Sigtryggsdóttir </w:t>
      </w:r>
    </w:p>
    <w:p w14:paraId="2E371F94" w14:textId="77777777" w:rsidR="00DA0561" w:rsidRPr="00BA6CB6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</w:p>
    <w:p w14:paraId="2E371F95" w14:textId="2BCCE555" w:rsidR="005A5125" w:rsidRPr="00623474" w:rsidRDefault="005A5125" w:rsidP="003E6A60">
      <w:pPr>
        <w:pStyle w:val="NoSpacing"/>
        <w:rPr>
          <w:rFonts w:asciiTheme="minorHAnsi" w:hAnsiTheme="minorHAnsi"/>
          <w:i/>
          <w:sz w:val="22"/>
          <w:szCs w:val="22"/>
          <w:lang w:val="is-IS"/>
        </w:rPr>
      </w:pPr>
      <w:r w:rsidRPr="00623474">
        <w:rPr>
          <w:rFonts w:asciiTheme="minorHAnsi" w:hAnsiTheme="minorHAnsi"/>
          <w:i/>
          <w:sz w:val="22"/>
          <w:szCs w:val="22"/>
          <w:lang w:val="is-IS"/>
        </w:rPr>
        <w:t xml:space="preserve">Kerfisstjóri: </w:t>
      </w:r>
    </w:p>
    <w:p w14:paraId="2E371F96" w14:textId="77777777" w:rsidR="005A5125" w:rsidRPr="00623474" w:rsidRDefault="005A5125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  <w:r w:rsidRPr="00623474">
        <w:rPr>
          <w:rFonts w:asciiTheme="minorHAnsi" w:hAnsiTheme="minorHAnsi"/>
          <w:sz w:val="22"/>
          <w:szCs w:val="22"/>
          <w:lang w:val="is-IS"/>
        </w:rPr>
        <w:lastRenderedPageBreak/>
        <w:t>Kristinn Ingi Pétursson</w:t>
      </w:r>
    </w:p>
    <w:p w14:paraId="2E371F97" w14:textId="77777777" w:rsidR="005A5125" w:rsidRPr="00623474" w:rsidRDefault="005A5125" w:rsidP="003E6A60">
      <w:pPr>
        <w:pStyle w:val="NoSpacing"/>
        <w:rPr>
          <w:rFonts w:asciiTheme="minorHAnsi" w:hAnsiTheme="minorHAnsi"/>
          <w:sz w:val="22"/>
          <w:szCs w:val="22"/>
          <w:lang w:val="is-IS"/>
        </w:rPr>
      </w:pPr>
    </w:p>
    <w:p w14:paraId="2E371F98" w14:textId="77777777" w:rsidR="002A2F18" w:rsidRPr="00195C9C" w:rsidRDefault="002A2F18" w:rsidP="003E6A60">
      <w:pPr>
        <w:pStyle w:val="NoSpacing"/>
        <w:rPr>
          <w:rFonts w:asciiTheme="minorHAnsi" w:hAnsiTheme="minorHAnsi"/>
          <w:i/>
          <w:sz w:val="22"/>
          <w:szCs w:val="22"/>
          <w:lang w:val="da-DK"/>
        </w:rPr>
      </w:pPr>
      <w:r w:rsidRPr="00195C9C">
        <w:rPr>
          <w:rFonts w:asciiTheme="minorHAnsi" w:hAnsiTheme="minorHAnsi"/>
          <w:i/>
          <w:sz w:val="22"/>
          <w:szCs w:val="22"/>
          <w:lang w:val="da-DK"/>
        </w:rPr>
        <w:t xml:space="preserve">Bryti: </w:t>
      </w:r>
    </w:p>
    <w:p w14:paraId="2E371F99" w14:textId="77777777" w:rsidR="002A2F18" w:rsidRPr="00195C9C" w:rsidRDefault="002A2F18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195C9C">
        <w:rPr>
          <w:rFonts w:asciiTheme="minorHAnsi" w:hAnsiTheme="minorHAnsi"/>
          <w:sz w:val="22"/>
          <w:szCs w:val="22"/>
          <w:lang w:val="da-DK"/>
        </w:rPr>
        <w:t>Kristján Guðmundsson</w:t>
      </w:r>
    </w:p>
    <w:p w14:paraId="2E371F9A" w14:textId="77777777" w:rsidR="00DA0561" w:rsidRPr="00195C9C" w:rsidRDefault="00DA0561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</w:p>
    <w:p w14:paraId="2E371F9B" w14:textId="77777777" w:rsidR="00DA0561" w:rsidRPr="00726B4A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da-DK"/>
        </w:rPr>
      </w:pPr>
      <w:r w:rsidRPr="00726B4A">
        <w:rPr>
          <w:rFonts w:asciiTheme="minorHAnsi" w:hAnsiTheme="minorHAnsi"/>
          <w:i/>
          <w:sz w:val="22"/>
          <w:szCs w:val="22"/>
          <w:lang w:val="da-DK"/>
        </w:rPr>
        <w:t xml:space="preserve">Kennarar skólans: </w:t>
      </w:r>
    </w:p>
    <w:p w14:paraId="2E371F9C" w14:textId="2F99FA09" w:rsidR="00DA0561" w:rsidRPr="00726B4A" w:rsidRDefault="00DA0561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726B4A">
        <w:rPr>
          <w:rFonts w:asciiTheme="minorHAnsi" w:hAnsiTheme="minorHAnsi"/>
          <w:sz w:val="22"/>
          <w:szCs w:val="22"/>
          <w:lang w:val="da-DK"/>
        </w:rPr>
        <w:t>A</w:t>
      </w:r>
      <w:r w:rsidR="006F5233" w:rsidRPr="00726B4A">
        <w:rPr>
          <w:rFonts w:asciiTheme="minorHAnsi" w:hAnsiTheme="minorHAnsi"/>
          <w:sz w:val="22"/>
          <w:szCs w:val="22"/>
          <w:lang w:val="da-DK"/>
        </w:rPr>
        <w:t>.</w:t>
      </w:r>
      <w:r w:rsidRPr="00726B4A">
        <w:rPr>
          <w:rFonts w:asciiTheme="minorHAnsi" w:hAnsiTheme="minorHAnsi"/>
          <w:sz w:val="22"/>
          <w:szCs w:val="22"/>
          <w:lang w:val="da-DK"/>
        </w:rPr>
        <w:t xml:space="preserve"> Hnikarr Jónsson</w:t>
      </w:r>
    </w:p>
    <w:p w14:paraId="30B6EEE8" w14:textId="50F208D4" w:rsidR="004D2196" w:rsidRPr="00726B4A" w:rsidRDefault="004D2196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726B4A">
        <w:rPr>
          <w:rFonts w:asciiTheme="minorHAnsi" w:hAnsiTheme="minorHAnsi"/>
          <w:sz w:val="22"/>
          <w:szCs w:val="22"/>
          <w:lang w:val="da-DK"/>
        </w:rPr>
        <w:t>Ásta Gísladóttir</w:t>
      </w:r>
    </w:p>
    <w:p w14:paraId="2E371F9E" w14:textId="12BE7C65" w:rsidR="00DA0561" w:rsidRPr="00AB78DF" w:rsidRDefault="00DA0561" w:rsidP="003E6A60">
      <w:pPr>
        <w:pStyle w:val="NoSpacing"/>
        <w:rPr>
          <w:rFonts w:asciiTheme="minorHAnsi" w:hAnsiTheme="minorHAnsi"/>
          <w:sz w:val="22"/>
          <w:szCs w:val="22"/>
          <w:lang w:val="da-DK"/>
        </w:rPr>
      </w:pPr>
      <w:r w:rsidRPr="00AB78DF">
        <w:rPr>
          <w:rFonts w:asciiTheme="minorHAnsi" w:hAnsiTheme="minorHAnsi"/>
          <w:sz w:val="22"/>
          <w:szCs w:val="22"/>
          <w:lang w:val="da-DK"/>
        </w:rPr>
        <w:t>Birna Björnsdóttir</w:t>
      </w:r>
    </w:p>
    <w:p w14:paraId="2E371F9F" w14:textId="1C85A847" w:rsidR="0013189F" w:rsidRPr="00726B4A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Connie Maria Cuesta-Schmiedl</w:t>
      </w:r>
    </w:p>
    <w:p w14:paraId="4E955E25" w14:textId="5C1DE6CF" w:rsidR="00710DEE" w:rsidRPr="00726B4A" w:rsidRDefault="00710DEE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Freydís Anna Arngrímsdóttir</w:t>
      </w:r>
    </w:p>
    <w:p w14:paraId="7F452440" w14:textId="2B23D03F" w:rsidR="003403F4" w:rsidRPr="00726B4A" w:rsidRDefault="003403F4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Guðný Halldórsdóttir</w:t>
      </w:r>
      <w:r w:rsidR="00DE226D" w:rsidRPr="00726B4A">
        <w:rPr>
          <w:rFonts w:asciiTheme="minorHAnsi" w:hAnsiTheme="minorHAnsi"/>
          <w:sz w:val="22"/>
          <w:szCs w:val="22"/>
          <w:lang w:val="en-GB"/>
        </w:rPr>
        <w:t xml:space="preserve"> (í </w:t>
      </w:r>
      <w:proofErr w:type="spellStart"/>
      <w:r w:rsidR="00DE226D" w:rsidRPr="00726B4A">
        <w:rPr>
          <w:rFonts w:asciiTheme="minorHAnsi" w:hAnsiTheme="minorHAnsi"/>
          <w:sz w:val="22"/>
          <w:szCs w:val="22"/>
          <w:lang w:val="en-GB"/>
        </w:rPr>
        <w:t>barnsburðarleyfi</w:t>
      </w:r>
      <w:proofErr w:type="spellEnd"/>
      <w:r w:rsidR="00DE226D" w:rsidRPr="00726B4A">
        <w:rPr>
          <w:rFonts w:asciiTheme="minorHAnsi" w:hAnsiTheme="minorHAnsi"/>
          <w:sz w:val="22"/>
          <w:szCs w:val="22"/>
          <w:lang w:val="en-GB"/>
        </w:rPr>
        <w:t xml:space="preserve"> á </w:t>
      </w:r>
      <w:proofErr w:type="spellStart"/>
      <w:r w:rsidR="00DE226D" w:rsidRPr="00726B4A">
        <w:rPr>
          <w:rFonts w:asciiTheme="minorHAnsi" w:hAnsiTheme="minorHAnsi"/>
          <w:sz w:val="22"/>
          <w:szCs w:val="22"/>
          <w:lang w:val="en-GB"/>
        </w:rPr>
        <w:t>vorönn</w:t>
      </w:r>
      <w:proofErr w:type="spellEnd"/>
      <w:r w:rsidR="00DE226D" w:rsidRPr="00726B4A">
        <w:rPr>
          <w:rFonts w:asciiTheme="minorHAnsi" w:hAnsiTheme="minorHAnsi"/>
          <w:sz w:val="22"/>
          <w:szCs w:val="22"/>
          <w:lang w:val="en-GB"/>
        </w:rPr>
        <w:t>)</w:t>
      </w:r>
    </w:p>
    <w:p w14:paraId="260EC8A8" w14:textId="5EC0FC3D" w:rsidR="00C3320E" w:rsidRPr="00726B4A" w:rsidRDefault="00C3320E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Gunnhildur Hinriksdóttir</w:t>
      </w:r>
      <w:r w:rsidR="00D876AC" w:rsidRPr="00726B4A">
        <w:rPr>
          <w:rFonts w:asciiTheme="minorHAnsi" w:hAnsiTheme="minorHAnsi"/>
          <w:sz w:val="22"/>
          <w:szCs w:val="22"/>
          <w:lang w:val="en-GB"/>
        </w:rPr>
        <w:t xml:space="preserve"> (á </w:t>
      </w:r>
      <w:proofErr w:type="spellStart"/>
      <w:r w:rsidR="00D876AC" w:rsidRPr="00726B4A">
        <w:rPr>
          <w:rFonts w:asciiTheme="minorHAnsi" w:hAnsiTheme="minorHAnsi"/>
          <w:sz w:val="22"/>
          <w:szCs w:val="22"/>
          <w:lang w:val="en-GB"/>
        </w:rPr>
        <w:t>haustönn</w:t>
      </w:r>
      <w:proofErr w:type="spellEnd"/>
      <w:r w:rsidR="00D876AC" w:rsidRPr="00726B4A">
        <w:rPr>
          <w:rFonts w:asciiTheme="minorHAnsi" w:hAnsiTheme="minorHAnsi"/>
          <w:sz w:val="22"/>
          <w:szCs w:val="22"/>
          <w:lang w:val="en-GB"/>
        </w:rPr>
        <w:t>)</w:t>
      </w:r>
    </w:p>
    <w:p w14:paraId="7828EDDE" w14:textId="62387028" w:rsidR="003403F4" w:rsidRPr="00726B4A" w:rsidRDefault="003403F4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Járnbrá Björg Jónsdóttir</w:t>
      </w:r>
    </w:p>
    <w:p w14:paraId="1420D907" w14:textId="3EE6A004" w:rsidR="00F50F3F" w:rsidRPr="00726B4A" w:rsidRDefault="00F50F3F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Jóna Björk Jónsdótt</w:t>
      </w:r>
      <w:r w:rsidR="004A4A88" w:rsidRPr="00726B4A">
        <w:rPr>
          <w:rFonts w:asciiTheme="minorHAnsi" w:hAnsiTheme="minorHAnsi"/>
          <w:sz w:val="22"/>
          <w:szCs w:val="22"/>
          <w:lang w:val="en-GB"/>
        </w:rPr>
        <w:t>ir</w:t>
      </w:r>
      <w:r w:rsidR="00D876AC" w:rsidRPr="00726B4A">
        <w:rPr>
          <w:rFonts w:asciiTheme="minorHAnsi" w:hAnsiTheme="minorHAnsi"/>
          <w:sz w:val="22"/>
          <w:szCs w:val="22"/>
          <w:lang w:val="en-GB"/>
        </w:rPr>
        <w:t xml:space="preserve"> (á </w:t>
      </w:r>
      <w:proofErr w:type="spellStart"/>
      <w:r w:rsidR="00D876AC" w:rsidRPr="00726B4A">
        <w:rPr>
          <w:rFonts w:asciiTheme="minorHAnsi" w:hAnsiTheme="minorHAnsi"/>
          <w:sz w:val="22"/>
          <w:szCs w:val="22"/>
          <w:lang w:val="en-GB"/>
        </w:rPr>
        <w:t>vorönn</w:t>
      </w:r>
      <w:proofErr w:type="spellEnd"/>
      <w:r w:rsidR="00D876AC" w:rsidRPr="00726B4A">
        <w:rPr>
          <w:rFonts w:asciiTheme="minorHAnsi" w:hAnsiTheme="minorHAnsi"/>
          <w:sz w:val="22"/>
          <w:szCs w:val="22"/>
          <w:lang w:val="en-GB"/>
        </w:rPr>
        <w:t>)</w:t>
      </w:r>
    </w:p>
    <w:p w14:paraId="57167CD9" w14:textId="4EE9528B" w:rsidR="00F50F3F" w:rsidRPr="00726B4A" w:rsidRDefault="00F50F3F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 xml:space="preserve">Margrét Guðmundsdóttir </w:t>
      </w:r>
    </w:p>
    <w:p w14:paraId="2E371FA3" w14:textId="06800413" w:rsidR="00DA0561" w:rsidRPr="00726B4A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>Olga Hjaltalín Ingólfsdóttir</w:t>
      </w:r>
    </w:p>
    <w:p w14:paraId="2E371FA4" w14:textId="775667E7" w:rsidR="00DA0561" w:rsidRPr="00726B4A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 xml:space="preserve">Ragna Heiðbjört </w:t>
      </w:r>
      <w:r w:rsidR="00FD3555" w:rsidRPr="00726B4A">
        <w:rPr>
          <w:rFonts w:asciiTheme="minorHAnsi" w:hAnsiTheme="minorHAnsi"/>
          <w:sz w:val="22"/>
          <w:szCs w:val="22"/>
          <w:lang w:val="en-GB"/>
        </w:rPr>
        <w:t>Ingunnardóttir</w:t>
      </w:r>
    </w:p>
    <w:p w14:paraId="39A39FFE" w14:textId="37F4CF29" w:rsidR="00214E28" w:rsidRPr="00197C8E" w:rsidRDefault="00214E28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726B4A">
        <w:rPr>
          <w:rFonts w:asciiTheme="minorHAnsi" w:hAnsiTheme="minorHAnsi"/>
          <w:sz w:val="22"/>
          <w:szCs w:val="22"/>
          <w:lang w:val="en-GB"/>
        </w:rPr>
        <w:t xml:space="preserve">Sigurlaug L. Svavarsdóttir </w:t>
      </w:r>
    </w:p>
    <w:p w14:paraId="2E371FAA" w14:textId="77777777" w:rsidR="00DA0561" w:rsidRPr="00197C8E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</w:p>
    <w:p w14:paraId="1B6218C7" w14:textId="5C5313B8" w:rsidR="002F71C7" w:rsidRPr="00197C8E" w:rsidRDefault="002F71C7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Bókavörður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>:</w:t>
      </w:r>
    </w:p>
    <w:p w14:paraId="5DFF2BCE" w14:textId="4DDB5D37" w:rsidR="002F71C7" w:rsidRPr="00197C8E" w:rsidRDefault="00116EC1" w:rsidP="002F71C7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Birna Björnsdóttir</w:t>
      </w:r>
    </w:p>
    <w:p w14:paraId="7A287373" w14:textId="77777777" w:rsidR="002F71C7" w:rsidRPr="00197C8E" w:rsidRDefault="002F71C7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</w:p>
    <w:p w14:paraId="2E371FAB" w14:textId="6165C6E0" w:rsidR="002A2F18" w:rsidRPr="00197C8E" w:rsidRDefault="00544BE1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Skólaritari</w:t>
      </w:r>
      <w:proofErr w:type="spellEnd"/>
      <w:r w:rsidR="005C7169" w:rsidRPr="00197C8E">
        <w:rPr>
          <w:rFonts w:asciiTheme="minorHAnsi" w:hAnsiTheme="minorHAnsi"/>
          <w:i/>
          <w:sz w:val="22"/>
          <w:szCs w:val="22"/>
          <w:lang w:val="en-GB"/>
        </w:rPr>
        <w:t>:</w:t>
      </w:r>
    </w:p>
    <w:p w14:paraId="7F5A278D" w14:textId="2000FDB4" w:rsidR="00AC193A" w:rsidRPr="00197C8E" w:rsidRDefault="00AC193A" w:rsidP="00B86233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Sólborg Matthíasdóttir</w:t>
      </w:r>
    </w:p>
    <w:p w14:paraId="2E371FAD" w14:textId="77777777" w:rsidR="002A2F18" w:rsidRPr="00197C8E" w:rsidRDefault="002A2F18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</w:p>
    <w:p w14:paraId="2E371FAE" w14:textId="77777777" w:rsidR="00DA0561" w:rsidRPr="00197C8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Starfsfólk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mötneytis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 xml:space="preserve">: </w:t>
      </w:r>
    </w:p>
    <w:p w14:paraId="72EC18D1" w14:textId="0ECCB568" w:rsidR="00441CE2" w:rsidRPr="00197C8E" w:rsidRDefault="00441CE2" w:rsidP="00F5665C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Dagný Sigríður </w:t>
      </w:r>
      <w:r w:rsidR="000F199F" w:rsidRPr="00197C8E">
        <w:rPr>
          <w:rFonts w:asciiTheme="minorHAnsi" w:hAnsiTheme="minorHAnsi"/>
          <w:sz w:val="22"/>
          <w:szCs w:val="22"/>
          <w:lang w:val="en-GB"/>
        </w:rPr>
        <w:t xml:space="preserve">Sigurjónsdóttir </w:t>
      </w:r>
    </w:p>
    <w:p w14:paraId="67B14310" w14:textId="1A1D3D6E" w:rsidR="004701DE" w:rsidRPr="00197C8E" w:rsidRDefault="004701DE" w:rsidP="00F5665C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Elín Hólmfríður </w:t>
      </w:r>
      <w:r w:rsidR="00F220AC" w:rsidRPr="00197C8E">
        <w:rPr>
          <w:rFonts w:asciiTheme="minorHAnsi" w:hAnsiTheme="minorHAnsi"/>
          <w:sz w:val="22"/>
          <w:szCs w:val="22"/>
          <w:lang w:val="en-GB"/>
        </w:rPr>
        <w:t>Gunnlaugsdóttir</w:t>
      </w:r>
    </w:p>
    <w:p w14:paraId="159C77D5" w14:textId="353BCE38" w:rsidR="008B7C43" w:rsidRPr="0087149A" w:rsidRDefault="008B7C43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87149A">
        <w:rPr>
          <w:rFonts w:asciiTheme="minorHAnsi" w:hAnsiTheme="minorHAnsi"/>
          <w:sz w:val="22"/>
          <w:szCs w:val="22"/>
          <w:lang w:val="en-GB"/>
        </w:rPr>
        <w:t>S. Haraldur Bóasson</w:t>
      </w:r>
    </w:p>
    <w:p w14:paraId="2E371FB1" w14:textId="710381E7" w:rsidR="00DA0561" w:rsidRPr="00197C8E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Sigríður Sveinbjörnsdóttir</w:t>
      </w:r>
    </w:p>
    <w:p w14:paraId="03BC29CE" w14:textId="77777777" w:rsidR="008B7C43" w:rsidRPr="00197C8E" w:rsidRDefault="008B7C43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</w:p>
    <w:p w14:paraId="2E371FB4" w14:textId="4C1DD032" w:rsidR="00DA0561" w:rsidRPr="00197C8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Þvottahús</w:t>
      </w:r>
      <w:r w:rsidR="005C7169" w:rsidRPr="00197C8E">
        <w:rPr>
          <w:rFonts w:asciiTheme="minorHAnsi" w:hAnsiTheme="minorHAnsi"/>
          <w:i/>
          <w:sz w:val="22"/>
          <w:szCs w:val="22"/>
          <w:lang w:val="en-GB"/>
        </w:rPr>
        <w:t>stjóri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 xml:space="preserve">: </w:t>
      </w:r>
    </w:p>
    <w:p w14:paraId="7526BE02" w14:textId="3E591817" w:rsidR="00D815C0" w:rsidRPr="00197C8E" w:rsidRDefault="00D815C0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Hjördís Sverrisdót</w:t>
      </w:r>
      <w:r w:rsidR="000302DA" w:rsidRPr="00197C8E">
        <w:rPr>
          <w:rFonts w:asciiTheme="minorHAnsi" w:hAnsiTheme="minorHAnsi"/>
          <w:sz w:val="22"/>
          <w:szCs w:val="22"/>
          <w:lang w:val="en-GB"/>
        </w:rPr>
        <w:t>tir</w:t>
      </w:r>
    </w:p>
    <w:p w14:paraId="2E371FB6" w14:textId="77777777" w:rsidR="00DA0561" w:rsidRPr="00197C8E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E371FB7" w14:textId="77777777" w:rsidR="00DA0561" w:rsidRPr="00197C8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Húsbændur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 xml:space="preserve">: </w:t>
      </w:r>
    </w:p>
    <w:p w14:paraId="0C503C49" w14:textId="6F41D660" w:rsidR="00545C41" w:rsidRPr="00197C8E" w:rsidRDefault="00545C4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Inga </w:t>
      </w:r>
      <w:r w:rsidR="0088356E" w:rsidRPr="00197C8E">
        <w:rPr>
          <w:rFonts w:asciiTheme="minorHAnsi" w:hAnsiTheme="minorHAnsi"/>
          <w:sz w:val="22"/>
          <w:szCs w:val="22"/>
          <w:lang w:val="en-GB"/>
        </w:rPr>
        <w:t>Þórey Ingólfsdótti</w:t>
      </w:r>
      <w:r w:rsidR="008D4540">
        <w:rPr>
          <w:rFonts w:asciiTheme="minorHAnsi" w:hAnsiTheme="minorHAnsi"/>
          <w:sz w:val="22"/>
          <w:szCs w:val="22"/>
          <w:lang w:val="en-GB"/>
        </w:rPr>
        <w:t>r</w:t>
      </w:r>
    </w:p>
    <w:p w14:paraId="2E371FBD" w14:textId="55B07D62" w:rsidR="00DA0561" w:rsidRPr="00197C8E" w:rsidRDefault="005A5125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Jón Sverrir </w:t>
      </w:r>
      <w:proofErr w:type="spellStart"/>
      <w:r w:rsidRPr="00197C8E">
        <w:rPr>
          <w:rFonts w:asciiTheme="minorHAnsi" w:hAnsiTheme="minorHAnsi"/>
          <w:sz w:val="22"/>
          <w:szCs w:val="22"/>
          <w:lang w:val="en-GB"/>
        </w:rPr>
        <w:t>Sigtryggson</w:t>
      </w:r>
      <w:proofErr w:type="spellEnd"/>
    </w:p>
    <w:p w14:paraId="5F77DE14" w14:textId="34904397" w:rsidR="00CF11DC" w:rsidRPr="00197C8E" w:rsidRDefault="00CF11DC" w:rsidP="00CF11DC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S. Hlynur H. Snæbjörnsson</w:t>
      </w:r>
    </w:p>
    <w:p w14:paraId="2E371FBE" w14:textId="77777777" w:rsidR="00DA0561" w:rsidRPr="00197C8E" w:rsidRDefault="00DA056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</w:p>
    <w:p w14:paraId="2E371FBF" w14:textId="6D290F39" w:rsidR="00DA0561" w:rsidRPr="00197C8E" w:rsidRDefault="00DA0561" w:rsidP="003E6A60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Húsv</w:t>
      </w:r>
      <w:r w:rsidR="004D1014" w:rsidRPr="00197C8E">
        <w:rPr>
          <w:rFonts w:asciiTheme="minorHAnsi" w:hAnsiTheme="minorHAnsi"/>
          <w:i/>
          <w:sz w:val="22"/>
          <w:szCs w:val="22"/>
          <w:lang w:val="en-GB"/>
        </w:rPr>
        <w:t>örður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 xml:space="preserve">: </w:t>
      </w:r>
    </w:p>
    <w:p w14:paraId="2E371FC2" w14:textId="5C9EC858" w:rsidR="00621A7D" w:rsidRPr="00197C8E" w:rsidRDefault="00544BE1" w:rsidP="003E6A60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Kristján Snæbjörnsson</w:t>
      </w:r>
      <w:r w:rsidR="009E1170" w:rsidRPr="00197C8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D4540">
        <w:rPr>
          <w:rFonts w:asciiTheme="minorHAnsi" w:hAnsiTheme="minorHAnsi"/>
          <w:sz w:val="22"/>
          <w:szCs w:val="22"/>
          <w:lang w:val="en-GB"/>
        </w:rPr>
        <w:t xml:space="preserve">(á </w:t>
      </w:r>
      <w:proofErr w:type="spellStart"/>
      <w:r w:rsidR="009E1170" w:rsidRPr="00197C8E">
        <w:rPr>
          <w:rFonts w:asciiTheme="minorHAnsi" w:hAnsiTheme="minorHAnsi"/>
          <w:sz w:val="22"/>
          <w:szCs w:val="22"/>
          <w:lang w:val="en-GB"/>
        </w:rPr>
        <w:t>vorönn</w:t>
      </w:r>
      <w:proofErr w:type="spellEnd"/>
      <w:r w:rsidR="008D4540">
        <w:rPr>
          <w:rFonts w:asciiTheme="minorHAnsi" w:hAnsiTheme="minorHAnsi"/>
          <w:sz w:val="22"/>
          <w:szCs w:val="22"/>
          <w:lang w:val="en-GB"/>
        </w:rPr>
        <w:t>)</w:t>
      </w:r>
    </w:p>
    <w:p w14:paraId="2E371FC3" w14:textId="7917044B" w:rsidR="00DA0561" w:rsidRPr="00197C8E" w:rsidRDefault="009E1170" w:rsidP="005724AF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Brynjar Þór Ríkharðsson </w:t>
      </w:r>
      <w:r w:rsidR="008D4540">
        <w:rPr>
          <w:rFonts w:asciiTheme="minorHAnsi" w:hAnsiTheme="minorHAnsi"/>
          <w:sz w:val="22"/>
          <w:szCs w:val="22"/>
          <w:lang w:val="en-GB"/>
        </w:rPr>
        <w:t xml:space="preserve">(á </w:t>
      </w:r>
      <w:proofErr w:type="spellStart"/>
      <w:r w:rsidRPr="00197C8E">
        <w:rPr>
          <w:rFonts w:asciiTheme="minorHAnsi" w:hAnsiTheme="minorHAnsi"/>
          <w:sz w:val="22"/>
          <w:szCs w:val="22"/>
          <w:lang w:val="en-GB"/>
        </w:rPr>
        <w:t>haustönn</w:t>
      </w:r>
      <w:proofErr w:type="spellEnd"/>
      <w:r w:rsidR="008D4540">
        <w:rPr>
          <w:rFonts w:asciiTheme="minorHAnsi" w:hAnsiTheme="minorHAnsi"/>
          <w:sz w:val="22"/>
          <w:szCs w:val="22"/>
          <w:lang w:val="en-GB"/>
        </w:rPr>
        <w:t>)</w:t>
      </w:r>
    </w:p>
    <w:p w14:paraId="27E3C59F" w14:textId="77777777" w:rsidR="009E1170" w:rsidRPr="00197C8E" w:rsidRDefault="009E1170" w:rsidP="005724AF">
      <w:pPr>
        <w:pStyle w:val="NoSpacing"/>
        <w:rPr>
          <w:rFonts w:asciiTheme="minorHAnsi" w:hAnsiTheme="minorHAnsi"/>
          <w:sz w:val="22"/>
          <w:szCs w:val="22"/>
          <w:lang w:val="en-GB"/>
        </w:rPr>
      </w:pPr>
    </w:p>
    <w:p w14:paraId="2E371FC4" w14:textId="77777777" w:rsidR="00DA0561" w:rsidRPr="00197C8E" w:rsidRDefault="00DA0561" w:rsidP="005724AF">
      <w:pPr>
        <w:pStyle w:val="NoSpacing"/>
        <w:rPr>
          <w:rFonts w:asciiTheme="minorHAnsi" w:hAnsiTheme="minorHAnsi"/>
          <w:i/>
          <w:sz w:val="22"/>
          <w:szCs w:val="22"/>
          <w:lang w:val="en-GB"/>
        </w:rPr>
      </w:pPr>
      <w:proofErr w:type="spellStart"/>
      <w:r w:rsidRPr="00197C8E">
        <w:rPr>
          <w:rFonts w:asciiTheme="minorHAnsi" w:hAnsiTheme="minorHAnsi"/>
          <w:i/>
          <w:sz w:val="22"/>
          <w:szCs w:val="22"/>
          <w:lang w:val="en-GB"/>
        </w:rPr>
        <w:t>Ræstingar</w:t>
      </w:r>
      <w:proofErr w:type="spellEnd"/>
      <w:r w:rsidRPr="00197C8E">
        <w:rPr>
          <w:rFonts w:asciiTheme="minorHAnsi" w:hAnsiTheme="minorHAnsi"/>
          <w:i/>
          <w:sz w:val="22"/>
          <w:szCs w:val="22"/>
          <w:lang w:val="en-GB"/>
        </w:rPr>
        <w:t xml:space="preserve">: </w:t>
      </w:r>
    </w:p>
    <w:p w14:paraId="2E371FC6" w14:textId="5EFA6FF2" w:rsidR="00DA0561" w:rsidRPr="00197C8E" w:rsidRDefault="00DA0561" w:rsidP="005724AF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 xml:space="preserve">Eva Björg Jónsdóttir </w:t>
      </w:r>
    </w:p>
    <w:p w14:paraId="1901D398" w14:textId="642457A8" w:rsidR="00544BE1" w:rsidRPr="00197C8E" w:rsidRDefault="00544BE1" w:rsidP="005724AF">
      <w:pPr>
        <w:pStyle w:val="NoSpacing"/>
        <w:rPr>
          <w:rFonts w:asciiTheme="minorHAnsi" w:hAnsiTheme="minorHAnsi"/>
          <w:sz w:val="22"/>
          <w:szCs w:val="22"/>
          <w:lang w:val="en-GB"/>
        </w:rPr>
      </w:pPr>
      <w:r w:rsidRPr="00197C8E">
        <w:rPr>
          <w:rFonts w:asciiTheme="minorHAnsi" w:hAnsiTheme="minorHAnsi"/>
          <w:sz w:val="22"/>
          <w:szCs w:val="22"/>
          <w:lang w:val="en-GB"/>
        </w:rPr>
        <w:t>Kristjana Kristjánsdóttir</w:t>
      </w:r>
    </w:p>
    <w:p w14:paraId="2E371FC7" w14:textId="35E7EE51" w:rsidR="0076579F" w:rsidRPr="00197C8E" w:rsidRDefault="0076579F">
      <w:pPr>
        <w:rPr>
          <w:rFonts w:eastAsia="Times New Roman" w:cs="Times New Roman"/>
          <w:lang w:val="en-GB"/>
        </w:rPr>
      </w:pPr>
      <w:r w:rsidRPr="00197C8E">
        <w:rPr>
          <w:rFonts w:eastAsia="Times New Roman" w:cs="Times New Roman"/>
          <w:lang w:val="en-GB"/>
        </w:rPr>
        <w:br w:type="page"/>
      </w:r>
    </w:p>
    <w:p w14:paraId="1DAE7271" w14:textId="77777777" w:rsidR="00F63D48" w:rsidRPr="00197C8E" w:rsidRDefault="00F63D48">
      <w:pPr>
        <w:rPr>
          <w:rFonts w:eastAsia="Times New Roman" w:cs="Times New Roman"/>
          <w:lang w:val="en-GB"/>
        </w:rPr>
      </w:pPr>
    </w:p>
    <w:p w14:paraId="2E371FC8" w14:textId="77777777" w:rsidR="00F63D48" w:rsidRPr="00195C9C" w:rsidRDefault="00F63D48" w:rsidP="005724AF">
      <w:pPr>
        <w:pStyle w:val="NoSpacing"/>
        <w:rPr>
          <w:rFonts w:asciiTheme="minorHAnsi" w:hAnsiTheme="minorHAnsi"/>
          <w:b/>
          <w:color w:val="2E74B5" w:themeColor="accent1" w:themeShade="BF"/>
          <w:sz w:val="22"/>
          <w:szCs w:val="22"/>
          <w:lang w:val="da-DK"/>
        </w:rPr>
      </w:pPr>
      <w:r w:rsidRPr="00AE4607">
        <w:rPr>
          <w:rFonts w:asciiTheme="minorHAnsi" w:hAnsiTheme="minorHAnsi"/>
          <w:b/>
          <w:color w:val="2E74B5" w:themeColor="accent1" w:themeShade="BF"/>
          <w:sz w:val="22"/>
          <w:szCs w:val="22"/>
          <w:lang w:val="da-DK"/>
        </w:rPr>
        <w:t>Fjármál og rekstur</w:t>
      </w:r>
    </w:p>
    <w:p w14:paraId="7263374A" w14:textId="77777777" w:rsidR="007E242B" w:rsidRDefault="007E242B" w:rsidP="00DC6130">
      <w:pPr>
        <w:jc w:val="center"/>
        <w:rPr>
          <w:b/>
        </w:rPr>
      </w:pPr>
    </w:p>
    <w:p w14:paraId="2E371FC9" w14:textId="0D96EF33" w:rsidR="00DC6130" w:rsidRDefault="00DC6130" w:rsidP="00DC6130">
      <w:pPr>
        <w:jc w:val="center"/>
        <w:rPr>
          <w:b/>
        </w:rPr>
      </w:pPr>
      <w:proofErr w:type="spellStart"/>
      <w:r>
        <w:rPr>
          <w:b/>
        </w:rPr>
        <w:t>Rekstarreikningur</w:t>
      </w:r>
      <w:proofErr w:type="spellEnd"/>
    </w:p>
    <w:p w14:paraId="5A3A3FE8" w14:textId="3E15066E" w:rsidR="005E74EB" w:rsidRDefault="005E74EB" w:rsidP="00DC6130">
      <w:pPr>
        <w:jc w:val="center"/>
        <w:rPr>
          <w:b/>
        </w:rPr>
      </w:pPr>
    </w:p>
    <w:p w14:paraId="2E372022" w14:textId="0C238D93" w:rsidR="00DC6130" w:rsidRPr="006229CC" w:rsidRDefault="00C87349" w:rsidP="00DC6130">
      <w:pPr>
        <w:rPr>
          <w:rFonts w:eastAsia="Times New Roman" w:cs="Times New Roman"/>
          <w:b/>
          <w:lang w:val="da-DK"/>
        </w:rPr>
      </w:pPr>
      <w:r w:rsidRPr="00C87349">
        <w:rPr>
          <w:b/>
          <w:noProof/>
        </w:rPr>
        <w:drawing>
          <wp:inline distT="0" distB="0" distL="0" distR="0" wp14:anchorId="4AFAEA70" wp14:editId="502A15C2">
            <wp:extent cx="5972810" cy="5266690"/>
            <wp:effectExtent l="0" t="0" r="8890" b="0"/>
            <wp:docPr id="249723006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23006" name="Picture 1" descr="A screenshot of a documen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130">
        <w:rPr>
          <w:b/>
        </w:rPr>
        <w:br w:type="page"/>
      </w:r>
    </w:p>
    <w:p w14:paraId="2E372023" w14:textId="724B8AA9" w:rsidR="00F63D48" w:rsidRDefault="00F63D48" w:rsidP="00F63D48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F63D48">
        <w:rPr>
          <w:rFonts w:asciiTheme="minorHAnsi" w:hAnsiTheme="minorHAnsi"/>
          <w:b/>
          <w:sz w:val="22"/>
          <w:szCs w:val="22"/>
        </w:rPr>
        <w:lastRenderedPageBreak/>
        <w:t>Efnahagsreikningur</w:t>
      </w:r>
      <w:proofErr w:type="spellEnd"/>
    </w:p>
    <w:p w14:paraId="57136E7A" w14:textId="77777777" w:rsidR="00E76947" w:rsidRDefault="00E76947" w:rsidP="00F63D48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</w:p>
    <w:p w14:paraId="48EC50B6" w14:textId="47A47F74" w:rsidR="001076F3" w:rsidRPr="00F63D48" w:rsidRDefault="001076F3" w:rsidP="00F63D48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</w:p>
    <w:p w14:paraId="2E3720D6" w14:textId="77777777" w:rsidR="00DA0561" w:rsidRDefault="00DA0561" w:rsidP="005724AF">
      <w:pPr>
        <w:spacing w:after="0" w:line="240" w:lineRule="auto"/>
        <w:rPr>
          <w:rStyle w:val="apple-converted-space"/>
          <w:rFonts w:cs="Arial"/>
          <w:color w:val="222222"/>
          <w:shd w:val="clear" w:color="auto" w:fill="FFFFFF"/>
        </w:rPr>
      </w:pPr>
    </w:p>
    <w:p w14:paraId="2E3720D7" w14:textId="69BD5A89" w:rsidR="000A6AAD" w:rsidRPr="003E6A60" w:rsidRDefault="0079012D">
      <w:r w:rsidRPr="0079012D">
        <w:rPr>
          <w:noProof/>
        </w:rPr>
        <w:drawing>
          <wp:inline distT="0" distB="0" distL="0" distR="0" wp14:anchorId="204732C8" wp14:editId="1476F2BD">
            <wp:extent cx="5972810" cy="5253990"/>
            <wp:effectExtent l="0" t="0" r="8890" b="3810"/>
            <wp:docPr id="1817146002" name="Picture 1" descr="A document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46002" name="Picture 1" descr="A document with numbers and line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AAD" w:rsidRPr="003E6A60">
        <w:br w:type="page"/>
      </w:r>
    </w:p>
    <w:p w14:paraId="2E3720D8" w14:textId="36859368" w:rsidR="00DD2F45" w:rsidRDefault="00DD2F45" w:rsidP="003078A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E74B5" w:themeColor="accent1" w:themeShade="BF"/>
          <w:lang w:eastAsia="is-IS"/>
        </w:rPr>
      </w:pPr>
      <w:r w:rsidRPr="001611CD">
        <w:rPr>
          <w:rFonts w:eastAsia="Times New Roman" w:cs="Arial"/>
          <w:b/>
          <w:bCs/>
          <w:color w:val="2E74B5" w:themeColor="accent1" w:themeShade="BF"/>
          <w:lang w:eastAsia="is-IS"/>
        </w:rPr>
        <w:lastRenderedPageBreak/>
        <w:t>Skýringar á rek</w:t>
      </w:r>
      <w:r w:rsidR="003078A8" w:rsidRPr="001611CD">
        <w:rPr>
          <w:rFonts w:eastAsia="Times New Roman" w:cs="Arial"/>
          <w:b/>
          <w:bCs/>
          <w:color w:val="2E74B5" w:themeColor="accent1" w:themeShade="BF"/>
          <w:lang w:eastAsia="is-IS"/>
        </w:rPr>
        <w:t>strar- og efnahagsreikningi 20</w:t>
      </w:r>
      <w:r w:rsidR="0039297B" w:rsidRPr="001611CD">
        <w:rPr>
          <w:rFonts w:eastAsia="Times New Roman" w:cs="Arial"/>
          <w:b/>
          <w:bCs/>
          <w:color w:val="2E74B5" w:themeColor="accent1" w:themeShade="BF"/>
          <w:lang w:eastAsia="is-IS"/>
        </w:rPr>
        <w:t>2</w:t>
      </w:r>
      <w:r w:rsidR="004E61E3">
        <w:rPr>
          <w:rFonts w:eastAsia="Times New Roman" w:cs="Arial"/>
          <w:b/>
          <w:bCs/>
          <w:color w:val="2E74B5" w:themeColor="accent1" w:themeShade="BF"/>
          <w:lang w:eastAsia="is-IS"/>
        </w:rPr>
        <w:t>4</w:t>
      </w:r>
    </w:p>
    <w:p w14:paraId="2EF3144A" w14:textId="77777777" w:rsidR="00E43C97" w:rsidRPr="00B752F4" w:rsidRDefault="00E43C97" w:rsidP="003078A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E74B5" w:themeColor="accent1" w:themeShade="BF"/>
          <w:lang w:eastAsia="is-IS"/>
        </w:rPr>
      </w:pPr>
    </w:p>
    <w:p w14:paraId="23BBD528" w14:textId="29EF9FE6" w:rsidR="006A69C3" w:rsidRPr="009F4D53" w:rsidRDefault="00DD2F45" w:rsidP="00BC5853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B752F4">
        <w:rPr>
          <w:rFonts w:eastAsia="Times New Roman" w:cs="Arial"/>
          <w:lang w:eastAsia="is-IS"/>
        </w:rPr>
        <w:t>Fjárveiti</w:t>
      </w:r>
      <w:r w:rsidR="00313E74" w:rsidRPr="00B752F4">
        <w:rPr>
          <w:rFonts w:eastAsia="Times New Roman" w:cs="Arial"/>
          <w:lang w:eastAsia="is-IS"/>
        </w:rPr>
        <w:t>ngar á fjárlögum fyrir árið 20</w:t>
      </w:r>
      <w:r w:rsidR="004E2376" w:rsidRPr="00B752F4">
        <w:rPr>
          <w:rFonts w:eastAsia="Times New Roman" w:cs="Arial"/>
          <w:lang w:eastAsia="is-IS"/>
        </w:rPr>
        <w:t>2</w:t>
      </w:r>
      <w:r w:rsidR="0079012D">
        <w:rPr>
          <w:rFonts w:eastAsia="Times New Roman" w:cs="Arial"/>
          <w:lang w:eastAsia="is-IS"/>
        </w:rPr>
        <w:t>4</w:t>
      </w:r>
      <w:r w:rsidRPr="00B752F4">
        <w:rPr>
          <w:rFonts w:eastAsia="Times New Roman" w:cs="Arial"/>
          <w:lang w:eastAsia="is-IS"/>
        </w:rPr>
        <w:t xml:space="preserve"> til Framhalds</w:t>
      </w:r>
      <w:r w:rsidR="00BC5853" w:rsidRPr="00B752F4">
        <w:rPr>
          <w:rFonts w:eastAsia="Times New Roman" w:cs="Arial"/>
          <w:lang w:eastAsia="is-IS"/>
        </w:rPr>
        <w:t xml:space="preserve">skólans á Laugum </w:t>
      </w:r>
      <w:r w:rsidR="00B4175E" w:rsidRPr="00B752F4">
        <w:rPr>
          <w:rFonts w:eastAsia="Times New Roman" w:cs="Arial"/>
          <w:lang w:eastAsia="is-IS"/>
        </w:rPr>
        <w:t>námu</w:t>
      </w:r>
      <w:r w:rsidR="00BC5853" w:rsidRPr="00B752F4">
        <w:rPr>
          <w:rFonts w:eastAsia="Times New Roman" w:cs="Arial"/>
          <w:lang w:eastAsia="is-IS"/>
        </w:rPr>
        <w:t xml:space="preserve"> samtals </w:t>
      </w:r>
      <w:r w:rsidR="00427849">
        <w:rPr>
          <w:rFonts w:eastAsia="Times New Roman" w:cs="Arial"/>
          <w:lang w:eastAsia="is-IS"/>
        </w:rPr>
        <w:t>443,7</w:t>
      </w:r>
      <w:r w:rsidR="003856AA">
        <w:rPr>
          <w:rFonts w:eastAsia="Times New Roman" w:cs="Arial"/>
          <w:lang w:eastAsia="is-IS"/>
        </w:rPr>
        <w:t xml:space="preserve"> </w:t>
      </w:r>
      <w:hyperlink r:id="rId14" w:tgtFrame="_blank" w:history="1">
        <w:r w:rsidRPr="00B752F4">
          <w:rPr>
            <w:rFonts w:eastAsia="Times New Roman" w:cs="Arial"/>
            <w:lang w:eastAsia="is-IS"/>
          </w:rPr>
          <w:t>m.kr</w:t>
        </w:r>
      </w:hyperlink>
      <w:r w:rsidR="00BC5853" w:rsidRPr="00B752F4">
        <w:rPr>
          <w:rFonts w:eastAsia="Times New Roman" w:cs="Arial"/>
          <w:lang w:eastAsia="is-IS"/>
        </w:rPr>
        <w:t xml:space="preserve">. Þar </w:t>
      </w:r>
      <w:r w:rsidR="00D527A3" w:rsidRPr="00B752F4">
        <w:rPr>
          <w:rFonts w:eastAsia="Times New Roman" w:cs="Arial"/>
          <w:lang w:eastAsia="is-IS"/>
        </w:rPr>
        <w:t xml:space="preserve">af voru </w:t>
      </w:r>
      <w:r w:rsidR="00FE5F3C">
        <w:rPr>
          <w:rFonts w:eastAsia="Times New Roman" w:cs="Arial"/>
          <w:lang w:eastAsia="is-IS"/>
        </w:rPr>
        <w:t>12,7</w:t>
      </w:r>
      <w:r w:rsidR="00B44C0A" w:rsidRPr="00B752F4">
        <w:rPr>
          <w:rFonts w:eastAsia="Times New Roman" w:cs="Arial"/>
          <w:lang w:eastAsia="is-IS"/>
        </w:rPr>
        <w:t xml:space="preserve"> m.kr. </w:t>
      </w:r>
      <w:r w:rsidR="00B44C0A" w:rsidRPr="007A06F4">
        <w:rPr>
          <w:rFonts w:eastAsia="Times New Roman" w:cs="Arial"/>
          <w:lang w:eastAsia="is-IS"/>
        </w:rPr>
        <w:t>flokkaðar sem fjárfestingarheimild</w:t>
      </w:r>
      <w:r w:rsidR="00FE5F3C">
        <w:rPr>
          <w:rFonts w:eastAsia="Times New Roman" w:cs="Arial"/>
          <w:lang w:eastAsia="is-IS"/>
        </w:rPr>
        <w:t xml:space="preserve">. </w:t>
      </w:r>
      <w:r w:rsidR="00302188">
        <w:rPr>
          <w:rFonts w:eastAsia="Times New Roman" w:cs="Arial"/>
          <w:lang w:eastAsia="is-IS"/>
        </w:rPr>
        <w:t>Því eru</w:t>
      </w:r>
      <w:r w:rsidR="00B44C0A" w:rsidRPr="007A06F4">
        <w:rPr>
          <w:rFonts w:eastAsia="Times New Roman" w:cs="Arial"/>
          <w:lang w:eastAsia="is-IS"/>
        </w:rPr>
        <w:t xml:space="preserve"> f</w:t>
      </w:r>
      <w:r w:rsidR="0062783B" w:rsidRPr="007A06F4">
        <w:rPr>
          <w:rFonts w:eastAsia="Times New Roman" w:cs="Arial"/>
          <w:lang w:eastAsia="is-IS"/>
        </w:rPr>
        <w:t xml:space="preserve">járheimildir ársins því </w:t>
      </w:r>
      <w:r w:rsidR="00A061F0">
        <w:rPr>
          <w:rFonts w:eastAsia="Times New Roman" w:cs="Arial"/>
          <w:lang w:eastAsia="is-IS"/>
        </w:rPr>
        <w:t>431</w:t>
      </w:r>
      <w:r w:rsidR="004E7EB2">
        <w:rPr>
          <w:rFonts w:eastAsia="Times New Roman" w:cs="Arial"/>
          <w:lang w:eastAsia="is-IS"/>
        </w:rPr>
        <w:t xml:space="preserve"> </w:t>
      </w:r>
      <w:r w:rsidR="00457CD5" w:rsidRPr="007A06F4">
        <w:rPr>
          <w:rFonts w:eastAsia="Times New Roman" w:cs="Arial"/>
          <w:lang w:eastAsia="is-IS"/>
        </w:rPr>
        <w:t>m.kr.</w:t>
      </w:r>
      <w:r w:rsidR="00244655" w:rsidRPr="007A06F4">
        <w:rPr>
          <w:rFonts w:eastAsia="Times New Roman" w:cs="Arial"/>
          <w:lang w:eastAsia="is-IS"/>
        </w:rPr>
        <w:t xml:space="preserve"> </w:t>
      </w:r>
      <w:r w:rsidR="00EB3A9F" w:rsidRPr="007A06F4">
        <w:rPr>
          <w:rFonts w:eastAsia="Times New Roman" w:cs="Arial"/>
          <w:lang w:eastAsia="is-IS"/>
        </w:rPr>
        <w:t xml:space="preserve">Tekjufærsla frestaðra tekna var </w:t>
      </w:r>
      <w:r w:rsidR="003C61FD">
        <w:rPr>
          <w:rFonts w:eastAsia="Times New Roman" w:cs="Arial"/>
          <w:lang w:eastAsia="is-IS"/>
        </w:rPr>
        <w:t>7,4</w:t>
      </w:r>
      <w:r w:rsidR="00694D67" w:rsidRPr="007A06F4">
        <w:rPr>
          <w:rFonts w:eastAsia="Times New Roman" w:cs="Arial"/>
          <w:lang w:eastAsia="is-IS"/>
        </w:rPr>
        <w:t xml:space="preserve"> m</w:t>
      </w:r>
      <w:r w:rsidR="00B936E8" w:rsidRPr="007A06F4">
        <w:rPr>
          <w:rFonts w:eastAsia="Times New Roman" w:cs="Arial"/>
          <w:lang w:eastAsia="is-IS"/>
        </w:rPr>
        <w:t>.kr</w:t>
      </w:r>
      <w:r w:rsidR="00C21DDF" w:rsidRPr="007A06F4">
        <w:rPr>
          <w:rFonts w:eastAsia="Times New Roman" w:cs="Arial"/>
          <w:lang w:eastAsia="is-IS"/>
        </w:rPr>
        <w:t>.</w:t>
      </w:r>
      <w:r w:rsidR="00A408B8" w:rsidRPr="007A06F4">
        <w:rPr>
          <w:rFonts w:eastAsia="Times New Roman" w:cs="Arial"/>
          <w:lang w:eastAsia="is-IS"/>
        </w:rPr>
        <w:t xml:space="preserve"> </w:t>
      </w:r>
      <w:r w:rsidR="00244655" w:rsidRPr="007A06F4">
        <w:rPr>
          <w:rFonts w:eastAsia="Times New Roman" w:cs="Arial"/>
          <w:lang w:eastAsia="is-IS"/>
        </w:rPr>
        <w:t xml:space="preserve">Aðrar tekjur </w:t>
      </w:r>
      <w:r w:rsidR="008A23F4" w:rsidRPr="007A06F4">
        <w:rPr>
          <w:rFonts w:eastAsia="Times New Roman" w:cs="Arial"/>
          <w:lang w:eastAsia="is-IS"/>
        </w:rPr>
        <w:t xml:space="preserve">voru </w:t>
      </w:r>
      <w:r w:rsidR="00025844">
        <w:rPr>
          <w:rFonts w:eastAsia="Times New Roman" w:cs="Arial"/>
          <w:lang w:eastAsia="is-IS"/>
        </w:rPr>
        <w:t>42,</w:t>
      </w:r>
      <w:r w:rsidR="00412C71">
        <w:rPr>
          <w:rFonts w:eastAsia="Times New Roman" w:cs="Arial"/>
          <w:lang w:eastAsia="is-IS"/>
        </w:rPr>
        <w:t>1</w:t>
      </w:r>
      <w:r w:rsidR="00360AF1" w:rsidRPr="007A06F4">
        <w:rPr>
          <w:rFonts w:eastAsia="Times New Roman" w:cs="Arial"/>
          <w:lang w:eastAsia="is-IS"/>
        </w:rPr>
        <w:t xml:space="preserve"> m.kr</w:t>
      </w:r>
      <w:r w:rsidR="00025844">
        <w:rPr>
          <w:rFonts w:eastAsia="Times New Roman" w:cs="Arial"/>
          <w:lang w:eastAsia="is-IS"/>
        </w:rPr>
        <w:t>.</w:t>
      </w:r>
      <w:r w:rsidR="00AC69B9" w:rsidRPr="007A06F4">
        <w:rPr>
          <w:rFonts w:eastAsia="Times New Roman" w:cs="Arial"/>
          <w:lang w:eastAsia="is-IS"/>
        </w:rPr>
        <w:t xml:space="preserve"> Heildartekjur </w:t>
      </w:r>
      <w:r w:rsidR="00583C05" w:rsidRPr="007A06F4">
        <w:rPr>
          <w:rFonts w:eastAsia="Times New Roman" w:cs="Arial"/>
          <w:lang w:eastAsia="is-IS"/>
        </w:rPr>
        <w:t>skólans á ár</w:t>
      </w:r>
      <w:r w:rsidR="00743592" w:rsidRPr="007A06F4">
        <w:rPr>
          <w:rFonts w:eastAsia="Times New Roman" w:cs="Arial"/>
          <w:lang w:eastAsia="is-IS"/>
        </w:rPr>
        <w:t xml:space="preserve">inu voru </w:t>
      </w:r>
      <w:r w:rsidR="00367E31" w:rsidRPr="007A06F4">
        <w:rPr>
          <w:rFonts w:eastAsia="Times New Roman" w:cs="Arial"/>
          <w:lang w:eastAsia="is-IS"/>
        </w:rPr>
        <w:t xml:space="preserve">því </w:t>
      </w:r>
      <w:r w:rsidR="00412C71">
        <w:rPr>
          <w:rFonts w:eastAsia="Times New Roman" w:cs="Arial"/>
          <w:lang w:eastAsia="is-IS"/>
        </w:rPr>
        <w:t>493</w:t>
      </w:r>
      <w:r w:rsidR="00CB2B73" w:rsidRPr="007A06F4">
        <w:rPr>
          <w:rFonts w:eastAsia="Times New Roman" w:cs="Arial"/>
          <w:lang w:eastAsia="is-IS"/>
        </w:rPr>
        <w:t>,</w:t>
      </w:r>
      <w:r w:rsidR="00412C71">
        <w:rPr>
          <w:rFonts w:eastAsia="Times New Roman" w:cs="Arial"/>
          <w:lang w:eastAsia="is-IS"/>
        </w:rPr>
        <w:t>3</w:t>
      </w:r>
      <w:r w:rsidR="00CB2B73" w:rsidRPr="007A06F4">
        <w:rPr>
          <w:rFonts w:eastAsia="Times New Roman" w:cs="Arial"/>
          <w:lang w:eastAsia="is-IS"/>
        </w:rPr>
        <w:t xml:space="preserve"> </w:t>
      </w:r>
      <w:r w:rsidR="00367E31" w:rsidRPr="007A06F4">
        <w:rPr>
          <w:rFonts w:eastAsia="Times New Roman" w:cs="Arial"/>
          <w:lang w:eastAsia="is-IS"/>
        </w:rPr>
        <w:t xml:space="preserve">m.kr. </w:t>
      </w:r>
      <w:r w:rsidR="00331B8D" w:rsidRPr="007A06F4">
        <w:rPr>
          <w:rFonts w:eastAsia="Times New Roman" w:cs="Arial"/>
          <w:lang w:eastAsia="is-IS"/>
        </w:rPr>
        <w:t xml:space="preserve">og jukust um </w:t>
      </w:r>
      <w:r w:rsidR="006C4F79">
        <w:rPr>
          <w:rFonts w:eastAsia="Times New Roman" w:cs="Arial"/>
          <w:lang w:eastAsia="is-IS"/>
        </w:rPr>
        <w:t>6,5</w:t>
      </w:r>
      <w:r w:rsidR="00331B8D" w:rsidRPr="007A06F4">
        <w:rPr>
          <w:rFonts w:eastAsia="Times New Roman" w:cs="Arial"/>
          <w:lang w:eastAsia="is-IS"/>
        </w:rPr>
        <w:t>% á milli ára</w:t>
      </w:r>
      <w:r w:rsidR="0039297B" w:rsidRPr="007A06F4">
        <w:rPr>
          <w:rFonts w:eastAsia="Times New Roman" w:cs="Arial"/>
          <w:lang w:eastAsia="is-IS"/>
        </w:rPr>
        <w:t xml:space="preserve">. </w:t>
      </w:r>
    </w:p>
    <w:p w14:paraId="5FE4A408" w14:textId="77777777" w:rsidR="006A69C3" w:rsidRPr="009F4D53" w:rsidRDefault="006A69C3" w:rsidP="00BC5853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</w:p>
    <w:p w14:paraId="2E3720DD" w14:textId="6FAAC44D" w:rsidR="00DD2F45" w:rsidRPr="00FF56A9" w:rsidRDefault="00DD2F45" w:rsidP="00083CEB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9F4D53">
        <w:rPr>
          <w:rFonts w:eastAsia="Times New Roman" w:cs="Arial"/>
          <w:lang w:eastAsia="is-IS"/>
        </w:rPr>
        <w:t>Rekst</w:t>
      </w:r>
      <w:r w:rsidR="00BC5853" w:rsidRPr="009F4D53">
        <w:rPr>
          <w:rFonts w:eastAsia="Times New Roman" w:cs="Arial"/>
          <w:lang w:eastAsia="is-IS"/>
        </w:rPr>
        <w:t xml:space="preserve">rargjöld ársins voru samtals </w:t>
      </w:r>
      <w:r w:rsidR="00FE5EAB">
        <w:rPr>
          <w:rFonts w:eastAsia="Times New Roman" w:cs="Arial"/>
          <w:lang w:eastAsia="is-IS"/>
        </w:rPr>
        <w:t>500,6</w:t>
      </w:r>
      <w:r w:rsidR="00E67A1B" w:rsidRPr="009F4D53">
        <w:rPr>
          <w:rFonts w:eastAsia="Times New Roman" w:cs="Arial"/>
          <w:lang w:eastAsia="is-IS"/>
        </w:rPr>
        <w:t xml:space="preserve"> </w:t>
      </w:r>
      <w:proofErr w:type="spellStart"/>
      <w:r w:rsidR="00EF56A8">
        <w:rPr>
          <w:rFonts w:eastAsia="Times New Roman" w:cs="Arial"/>
          <w:lang w:eastAsia="is-IS"/>
        </w:rPr>
        <w:t>m.k</w:t>
      </w:r>
      <w:proofErr w:type="spellEnd"/>
      <w:r w:rsidR="00EF56A8">
        <w:rPr>
          <w:rFonts w:eastAsia="Times New Roman" w:cs="Arial"/>
          <w:lang w:eastAsia="is-IS"/>
        </w:rPr>
        <w:t xml:space="preserve">. </w:t>
      </w:r>
      <w:r w:rsidR="000518E8" w:rsidRPr="009F4D53">
        <w:rPr>
          <w:rFonts w:eastAsia="Times New Roman" w:cs="Arial"/>
          <w:lang w:eastAsia="is-IS"/>
        </w:rPr>
        <w:t xml:space="preserve">og hækkuðu um </w:t>
      </w:r>
      <w:r w:rsidR="00BB26C6">
        <w:rPr>
          <w:rFonts w:eastAsia="Times New Roman" w:cs="Arial"/>
          <w:lang w:eastAsia="is-IS"/>
        </w:rPr>
        <w:t>6,95</w:t>
      </w:r>
      <w:r w:rsidR="006F0B24" w:rsidRPr="009F4D53">
        <w:rPr>
          <w:rFonts w:eastAsia="Times New Roman" w:cs="Arial"/>
          <w:lang w:eastAsia="is-IS"/>
        </w:rPr>
        <w:t>%</w:t>
      </w:r>
      <w:r w:rsidR="0042103F" w:rsidRPr="009F4D53">
        <w:rPr>
          <w:rFonts w:eastAsia="Times New Roman" w:cs="Arial"/>
          <w:lang w:eastAsia="is-IS"/>
        </w:rPr>
        <w:t xml:space="preserve">. </w:t>
      </w:r>
      <w:r w:rsidR="00A12725" w:rsidRPr="009F4D53">
        <w:rPr>
          <w:rFonts w:eastAsia="Times New Roman" w:cs="Arial"/>
          <w:lang w:eastAsia="is-IS"/>
        </w:rPr>
        <w:t xml:space="preserve">Laun hækkuðu um </w:t>
      </w:r>
      <w:r w:rsidR="00911875">
        <w:rPr>
          <w:rFonts w:eastAsia="Times New Roman" w:cs="Arial"/>
          <w:lang w:eastAsia="is-IS"/>
        </w:rPr>
        <w:t>14,7</w:t>
      </w:r>
      <w:r w:rsidR="00C016EE" w:rsidRPr="009F4D53">
        <w:rPr>
          <w:rFonts w:eastAsia="Times New Roman" w:cs="Arial"/>
          <w:lang w:eastAsia="is-IS"/>
        </w:rPr>
        <w:t xml:space="preserve"> m.kr. </w:t>
      </w:r>
      <w:r w:rsidR="00967B54" w:rsidRPr="009F4D53">
        <w:rPr>
          <w:rFonts w:eastAsia="Times New Roman" w:cs="Arial"/>
          <w:lang w:eastAsia="is-IS"/>
        </w:rPr>
        <w:t xml:space="preserve">eða </w:t>
      </w:r>
      <w:r w:rsidR="002704F7">
        <w:rPr>
          <w:rFonts w:eastAsia="Times New Roman" w:cs="Arial"/>
          <w:lang w:eastAsia="is-IS"/>
        </w:rPr>
        <w:t>5,7</w:t>
      </w:r>
      <w:r w:rsidR="00C016EE" w:rsidRPr="009F4D53">
        <w:rPr>
          <w:rFonts w:eastAsia="Times New Roman" w:cs="Arial"/>
          <w:lang w:eastAsia="is-IS"/>
        </w:rPr>
        <w:t>%</w:t>
      </w:r>
      <w:r w:rsidR="00967B54" w:rsidRPr="009F4D53">
        <w:rPr>
          <w:rFonts w:eastAsia="Times New Roman" w:cs="Arial"/>
          <w:lang w:eastAsia="is-IS"/>
        </w:rPr>
        <w:t xml:space="preserve"> </w:t>
      </w:r>
      <w:r w:rsidR="00F05EAD">
        <w:rPr>
          <w:rFonts w:eastAsia="Times New Roman" w:cs="Arial"/>
          <w:lang w:eastAsia="is-IS"/>
        </w:rPr>
        <w:t xml:space="preserve">aðallega </w:t>
      </w:r>
      <w:r w:rsidR="00967B54" w:rsidRPr="009F4D53">
        <w:rPr>
          <w:rFonts w:eastAsia="Times New Roman" w:cs="Arial"/>
          <w:lang w:eastAsia="is-IS"/>
        </w:rPr>
        <w:t>vegna kjarasamninga</w:t>
      </w:r>
      <w:r w:rsidR="00A22985">
        <w:rPr>
          <w:rFonts w:eastAsia="Times New Roman" w:cs="Arial"/>
          <w:lang w:eastAsia="is-IS"/>
        </w:rPr>
        <w:t xml:space="preserve"> </w:t>
      </w:r>
      <w:r w:rsidR="00BB5A75">
        <w:rPr>
          <w:rFonts w:eastAsia="Times New Roman" w:cs="Arial"/>
          <w:lang w:eastAsia="is-IS"/>
        </w:rPr>
        <w:t xml:space="preserve">og </w:t>
      </w:r>
      <w:r w:rsidR="00AC24B8">
        <w:rPr>
          <w:rFonts w:eastAsia="Times New Roman" w:cs="Arial"/>
          <w:lang w:eastAsia="is-IS"/>
        </w:rPr>
        <w:t>námsorlofs</w:t>
      </w:r>
      <w:r w:rsidR="00BB5A75">
        <w:rPr>
          <w:rFonts w:eastAsia="Times New Roman" w:cs="Arial"/>
          <w:lang w:eastAsia="is-IS"/>
        </w:rPr>
        <w:t>.</w:t>
      </w:r>
      <w:r w:rsidR="00A22985">
        <w:rPr>
          <w:rFonts w:eastAsia="Times New Roman" w:cs="Arial"/>
          <w:lang w:eastAsia="is-IS"/>
        </w:rPr>
        <w:t xml:space="preserve"> </w:t>
      </w:r>
      <w:r w:rsidR="00BB5A75" w:rsidRPr="00137DBF">
        <w:rPr>
          <w:rFonts w:eastAsia="Times New Roman" w:cs="Arial"/>
          <w:lang w:eastAsia="is-IS"/>
        </w:rPr>
        <w:t>A</w:t>
      </w:r>
      <w:r w:rsidR="00650F30" w:rsidRPr="00137DBF">
        <w:rPr>
          <w:rFonts w:eastAsia="Times New Roman" w:cs="Arial"/>
          <w:lang w:eastAsia="is-IS"/>
        </w:rPr>
        <w:t xml:space="preserve">nnar </w:t>
      </w:r>
      <w:proofErr w:type="spellStart"/>
      <w:r w:rsidR="00650F30" w:rsidRPr="00137DBF">
        <w:rPr>
          <w:rFonts w:eastAsia="Times New Roman" w:cs="Arial"/>
          <w:lang w:eastAsia="is-IS"/>
        </w:rPr>
        <w:t>rekstarkostnaður</w:t>
      </w:r>
      <w:proofErr w:type="spellEnd"/>
      <w:r w:rsidR="00650F30" w:rsidRPr="00137DBF">
        <w:rPr>
          <w:rFonts w:eastAsia="Times New Roman" w:cs="Arial"/>
          <w:lang w:eastAsia="is-IS"/>
        </w:rPr>
        <w:t xml:space="preserve"> </w:t>
      </w:r>
      <w:r w:rsidR="00EF56A8" w:rsidRPr="00137DBF">
        <w:rPr>
          <w:rFonts w:eastAsia="Times New Roman" w:cs="Arial"/>
          <w:lang w:eastAsia="is-IS"/>
        </w:rPr>
        <w:t>h</w:t>
      </w:r>
      <w:r w:rsidR="00650F30" w:rsidRPr="00137DBF">
        <w:rPr>
          <w:rFonts w:eastAsia="Times New Roman" w:cs="Arial"/>
          <w:lang w:eastAsia="is-IS"/>
        </w:rPr>
        <w:t xml:space="preserve">ækkaði hins vegar um  </w:t>
      </w:r>
      <w:r w:rsidR="00AC24B8">
        <w:rPr>
          <w:rFonts w:eastAsia="Times New Roman" w:cs="Arial"/>
          <w:lang w:eastAsia="is-IS"/>
        </w:rPr>
        <w:t>16,5</w:t>
      </w:r>
      <w:r w:rsidR="00835A5F" w:rsidRPr="00137DBF">
        <w:rPr>
          <w:rFonts w:eastAsia="Times New Roman" w:cs="Arial"/>
          <w:lang w:eastAsia="is-IS"/>
        </w:rPr>
        <w:t xml:space="preserve"> </w:t>
      </w:r>
      <w:r w:rsidR="00650F30" w:rsidRPr="00137DBF">
        <w:rPr>
          <w:rFonts w:eastAsia="Times New Roman" w:cs="Arial"/>
          <w:lang w:eastAsia="is-IS"/>
        </w:rPr>
        <w:t>m.kr.</w:t>
      </w:r>
      <w:r w:rsidR="005268C0" w:rsidRPr="00137DBF">
        <w:rPr>
          <w:rFonts w:eastAsia="Times New Roman" w:cs="Arial"/>
          <w:lang w:eastAsia="is-IS"/>
        </w:rPr>
        <w:t xml:space="preserve"> eða </w:t>
      </w:r>
      <w:r w:rsidR="00FF56A9">
        <w:rPr>
          <w:rFonts w:eastAsia="Times New Roman" w:cs="Arial"/>
          <w:lang w:eastAsia="is-IS"/>
        </w:rPr>
        <w:t>8,1</w:t>
      </w:r>
      <w:r w:rsidR="005268C0" w:rsidRPr="00137DBF">
        <w:rPr>
          <w:rFonts w:eastAsia="Times New Roman" w:cs="Arial"/>
          <w:lang w:eastAsia="is-IS"/>
        </w:rPr>
        <w:t>%</w:t>
      </w:r>
      <w:r w:rsidR="00342D07" w:rsidRPr="00137DBF">
        <w:rPr>
          <w:rFonts w:eastAsia="Times New Roman" w:cs="Arial"/>
          <w:lang w:eastAsia="is-IS"/>
        </w:rPr>
        <w:t>.</w:t>
      </w:r>
      <w:r w:rsidR="00650F30" w:rsidRPr="005D625F">
        <w:rPr>
          <w:rFonts w:eastAsia="Times New Roman" w:cs="Arial"/>
          <w:lang w:eastAsia="is-IS"/>
        </w:rPr>
        <w:t xml:space="preserve"> </w:t>
      </w:r>
      <w:r w:rsidR="00F904CB" w:rsidRPr="005D625F">
        <w:rPr>
          <w:rFonts w:eastAsia="Times New Roman" w:cs="Arial"/>
          <w:lang w:eastAsia="is-IS"/>
        </w:rPr>
        <w:t>Þar munaði mest um að</w:t>
      </w:r>
      <w:r w:rsidR="00C677B0" w:rsidRPr="005D625F">
        <w:rPr>
          <w:rFonts w:eastAsia="Times New Roman" w:cs="Arial"/>
          <w:lang w:eastAsia="is-IS"/>
        </w:rPr>
        <w:t xml:space="preserve"> húsaleiga jókst um </w:t>
      </w:r>
      <w:r w:rsidR="00A96418">
        <w:rPr>
          <w:rFonts w:eastAsia="Times New Roman" w:cs="Arial"/>
          <w:lang w:eastAsia="is-IS"/>
        </w:rPr>
        <w:t>17</w:t>
      </w:r>
      <w:r w:rsidR="00D24DAB" w:rsidRPr="005D625F">
        <w:rPr>
          <w:rFonts w:eastAsia="Times New Roman" w:cs="Arial"/>
          <w:lang w:eastAsia="is-IS"/>
        </w:rPr>
        <w:t xml:space="preserve"> </w:t>
      </w:r>
      <w:r w:rsidR="00C677B0" w:rsidRPr="005D625F">
        <w:rPr>
          <w:rFonts w:eastAsia="Times New Roman" w:cs="Arial"/>
          <w:lang w:eastAsia="is-IS"/>
        </w:rPr>
        <w:t xml:space="preserve">m.kr. </w:t>
      </w:r>
      <w:r w:rsidR="005B27FF">
        <w:rPr>
          <w:rFonts w:eastAsia="Times New Roman" w:cs="Arial"/>
          <w:lang w:eastAsia="is-IS"/>
        </w:rPr>
        <w:t>vegna verðhækkana og nýs húsaleigusamnings við Tröllastein ehf.</w:t>
      </w:r>
      <w:r w:rsidR="00C677B0" w:rsidRPr="005D625F">
        <w:rPr>
          <w:rFonts w:eastAsia="Times New Roman" w:cs="Arial"/>
          <w:lang w:eastAsia="is-IS"/>
        </w:rPr>
        <w:t xml:space="preserve"> </w:t>
      </w:r>
      <w:r w:rsidR="00F904CB" w:rsidRPr="005D625F">
        <w:rPr>
          <w:rFonts w:eastAsia="Times New Roman" w:cs="Arial"/>
          <w:lang w:eastAsia="is-IS"/>
        </w:rPr>
        <w:t xml:space="preserve"> </w:t>
      </w:r>
    </w:p>
    <w:p w14:paraId="2E3720E0" w14:textId="77777777" w:rsidR="00083CEB" w:rsidRPr="009F4D53" w:rsidRDefault="00083CEB" w:rsidP="00083CEB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</w:p>
    <w:p w14:paraId="7731AC5A" w14:textId="3E1625B2" w:rsidR="00CC2F40" w:rsidRPr="009F4D53" w:rsidRDefault="003E192D" w:rsidP="00CC2F40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9F4D53">
        <w:rPr>
          <w:rFonts w:eastAsia="Times New Roman" w:cs="Arial"/>
          <w:lang w:eastAsia="is-IS"/>
        </w:rPr>
        <w:t>Höfuðstóll eða ónotuð fjárheimild</w:t>
      </w:r>
      <w:r w:rsidR="008F023A" w:rsidRPr="009F4D53">
        <w:rPr>
          <w:rFonts w:eastAsia="Times New Roman" w:cs="Arial"/>
          <w:lang w:eastAsia="is-IS"/>
        </w:rPr>
        <w:t xml:space="preserve"> Framhaldsskólans á Laugum nam </w:t>
      </w:r>
      <w:r w:rsidR="008B5AB8">
        <w:rPr>
          <w:rFonts w:eastAsia="Times New Roman" w:cs="Arial"/>
          <w:lang w:eastAsia="is-IS"/>
        </w:rPr>
        <w:t>-</w:t>
      </w:r>
      <w:r w:rsidR="006A0E86">
        <w:rPr>
          <w:rFonts w:eastAsia="Times New Roman" w:cs="Arial"/>
          <w:lang w:eastAsia="is-IS"/>
        </w:rPr>
        <w:t>2,5</w:t>
      </w:r>
      <w:r w:rsidR="00EF67C1">
        <w:rPr>
          <w:rFonts w:eastAsia="Times New Roman" w:cs="Arial"/>
          <w:lang w:eastAsia="is-IS"/>
        </w:rPr>
        <w:t xml:space="preserve"> m.</w:t>
      </w:r>
      <w:r w:rsidR="00DD2F45" w:rsidRPr="00A35EE0">
        <w:rPr>
          <w:rFonts w:eastAsia="Times New Roman" w:cs="Arial"/>
          <w:lang w:eastAsia="is-IS"/>
        </w:rPr>
        <w:t>kr. í árslok 20</w:t>
      </w:r>
      <w:r w:rsidR="0045510A" w:rsidRPr="00A35EE0">
        <w:rPr>
          <w:rFonts w:eastAsia="Times New Roman" w:cs="Arial"/>
          <w:lang w:eastAsia="is-IS"/>
        </w:rPr>
        <w:t>2</w:t>
      </w:r>
      <w:r w:rsidR="006A0E86">
        <w:rPr>
          <w:rFonts w:eastAsia="Times New Roman" w:cs="Arial"/>
          <w:lang w:eastAsia="is-IS"/>
        </w:rPr>
        <w:t>4</w:t>
      </w:r>
      <w:r w:rsidR="00DD2F45" w:rsidRPr="00A35EE0">
        <w:rPr>
          <w:rFonts w:eastAsia="Times New Roman" w:cs="Arial"/>
          <w:lang w:eastAsia="is-IS"/>
        </w:rPr>
        <w:t>.</w:t>
      </w:r>
      <w:r w:rsidR="00A33126" w:rsidRPr="00A35EE0">
        <w:rPr>
          <w:rFonts w:eastAsia="Times New Roman" w:cs="Arial"/>
          <w:lang w:eastAsia="is-IS"/>
        </w:rPr>
        <w:t xml:space="preserve"> </w:t>
      </w:r>
      <w:r w:rsidR="00984570" w:rsidRPr="00A35EE0">
        <w:rPr>
          <w:rFonts w:eastAsia="Times New Roman" w:cs="Arial"/>
          <w:lang w:eastAsia="is-IS"/>
        </w:rPr>
        <w:t xml:space="preserve">Staða Framhaldsskólans á Laugum á viðskiptareikningi við ríkissjóð var </w:t>
      </w:r>
      <w:r w:rsidR="00BD5B00">
        <w:rPr>
          <w:rFonts w:eastAsia="Times New Roman" w:cs="Arial"/>
          <w:lang w:eastAsia="is-IS"/>
        </w:rPr>
        <w:t>9,4</w:t>
      </w:r>
      <w:r w:rsidR="00984570" w:rsidRPr="00A35EE0">
        <w:rPr>
          <w:rFonts w:eastAsia="Times New Roman" w:cs="Arial"/>
          <w:lang w:eastAsia="is-IS"/>
        </w:rPr>
        <w:t xml:space="preserve"> m.kr í </w:t>
      </w:r>
      <w:r w:rsidR="00CC2F40" w:rsidRPr="00A35EE0">
        <w:rPr>
          <w:rFonts w:eastAsia="Times New Roman" w:cs="Arial"/>
          <w:lang w:eastAsia="is-IS"/>
        </w:rPr>
        <w:t>lok árs 20</w:t>
      </w:r>
      <w:r w:rsidR="002A2087" w:rsidRPr="00A35EE0">
        <w:rPr>
          <w:rFonts w:eastAsia="Times New Roman" w:cs="Arial"/>
          <w:lang w:eastAsia="is-IS"/>
        </w:rPr>
        <w:t>2</w:t>
      </w:r>
      <w:r w:rsidR="00BD5B00">
        <w:rPr>
          <w:rFonts w:eastAsia="Times New Roman" w:cs="Arial"/>
          <w:lang w:eastAsia="is-IS"/>
        </w:rPr>
        <w:t>4</w:t>
      </w:r>
      <w:r w:rsidR="00CC2F40" w:rsidRPr="00A35EE0">
        <w:rPr>
          <w:rFonts w:eastAsia="Times New Roman" w:cs="Arial"/>
          <w:lang w:eastAsia="is-IS"/>
        </w:rPr>
        <w:t>.</w:t>
      </w:r>
    </w:p>
    <w:p w14:paraId="2E3720E3" w14:textId="20AFFBAF" w:rsidR="00DD2F45" w:rsidRPr="009F4D53" w:rsidRDefault="00DD2F45" w:rsidP="003078A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is-IS"/>
        </w:rPr>
      </w:pPr>
    </w:p>
    <w:p w14:paraId="1A572831" w14:textId="77777777" w:rsidR="00CC2F40" w:rsidRPr="009F4D53" w:rsidRDefault="00CC2F40" w:rsidP="003078A8">
      <w:pPr>
        <w:shd w:val="clear" w:color="auto" w:fill="FFFFFF"/>
        <w:spacing w:after="0" w:line="240" w:lineRule="auto"/>
        <w:ind w:firstLine="708"/>
        <w:rPr>
          <w:rFonts w:eastAsia="Times New Roman" w:cs="Arial"/>
          <w:lang w:eastAsia="is-IS"/>
        </w:rPr>
      </w:pPr>
    </w:p>
    <w:p w14:paraId="2E3720E4" w14:textId="20BA0DDB" w:rsidR="00DD2F45" w:rsidRPr="009F4D53" w:rsidRDefault="0056594C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9F4D53">
        <w:rPr>
          <w:rFonts w:eastAsia="Times New Roman" w:cs="Arial"/>
          <w:lang w:eastAsia="is-IS"/>
        </w:rPr>
        <w:t xml:space="preserve">Laugum, </w:t>
      </w:r>
      <w:r w:rsidR="002103F9">
        <w:rPr>
          <w:rFonts w:eastAsia="Times New Roman" w:cs="Arial"/>
          <w:lang w:eastAsia="is-IS"/>
        </w:rPr>
        <w:t>4</w:t>
      </w:r>
      <w:r w:rsidRPr="009F4D53">
        <w:rPr>
          <w:rFonts w:eastAsia="Times New Roman" w:cs="Arial"/>
          <w:lang w:eastAsia="is-IS"/>
        </w:rPr>
        <w:t xml:space="preserve">. </w:t>
      </w:r>
      <w:r w:rsidR="002103F9">
        <w:rPr>
          <w:rFonts w:eastAsia="Times New Roman" w:cs="Arial"/>
          <w:lang w:eastAsia="is-IS"/>
        </w:rPr>
        <w:t>desember</w:t>
      </w:r>
      <w:r w:rsidRPr="009F4D53">
        <w:rPr>
          <w:rFonts w:eastAsia="Times New Roman" w:cs="Arial"/>
          <w:lang w:eastAsia="is-IS"/>
        </w:rPr>
        <w:t xml:space="preserve"> 20</w:t>
      </w:r>
      <w:r w:rsidR="00016F20" w:rsidRPr="009F4D53">
        <w:rPr>
          <w:rFonts w:eastAsia="Times New Roman" w:cs="Arial"/>
          <w:lang w:eastAsia="is-IS"/>
        </w:rPr>
        <w:t>2</w:t>
      </w:r>
      <w:r w:rsidR="002103F9">
        <w:rPr>
          <w:rFonts w:eastAsia="Times New Roman" w:cs="Arial"/>
          <w:lang w:eastAsia="is-IS"/>
        </w:rPr>
        <w:t>5</w:t>
      </w:r>
    </w:p>
    <w:p w14:paraId="2E3720E5" w14:textId="77777777" w:rsidR="00F612FF" w:rsidRPr="009F4D53" w:rsidRDefault="00F612FF" w:rsidP="003078A8">
      <w:pPr>
        <w:shd w:val="clear" w:color="auto" w:fill="FFFFFF"/>
        <w:spacing w:after="0" w:line="240" w:lineRule="auto"/>
        <w:rPr>
          <w:rFonts w:eastAsia="Times New Roman" w:cs="Arial"/>
          <w:color w:val="8496B0" w:themeColor="text2" w:themeTint="99"/>
          <w:lang w:eastAsia="is-IS"/>
        </w:rPr>
      </w:pPr>
      <w:r w:rsidRPr="009F4D53">
        <w:rPr>
          <w:rFonts w:eastAsia="Times New Roman" w:cs="Arial"/>
          <w:color w:val="8496B0" w:themeColor="text2" w:themeTint="99"/>
          <w:lang w:eastAsia="is-IS"/>
        </w:rPr>
        <w:t> </w:t>
      </w:r>
    </w:p>
    <w:p w14:paraId="2E3720E6" w14:textId="499E1B52" w:rsidR="00F612FF" w:rsidRDefault="00AE4607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>
        <w:rPr>
          <w:rFonts w:eastAsia="Times New Roman" w:cs="Arial"/>
          <w:lang w:eastAsia="is-IS"/>
        </w:rPr>
        <w:t>Benedikt Barðason</w:t>
      </w:r>
      <w:r w:rsidR="00F612FF" w:rsidRPr="009F4D53">
        <w:rPr>
          <w:rFonts w:eastAsia="Times New Roman" w:cs="Arial"/>
          <w:lang w:eastAsia="is-IS"/>
        </w:rPr>
        <w:t xml:space="preserve"> </w:t>
      </w:r>
      <w:r>
        <w:rPr>
          <w:rFonts w:eastAsia="Times New Roman" w:cs="Arial"/>
          <w:lang w:eastAsia="is-IS"/>
        </w:rPr>
        <w:t xml:space="preserve">settur </w:t>
      </w:r>
      <w:r w:rsidR="00F612FF" w:rsidRPr="009F4D53">
        <w:rPr>
          <w:rFonts w:eastAsia="Times New Roman" w:cs="Arial"/>
          <w:lang w:eastAsia="is-IS"/>
        </w:rPr>
        <w:t>skólameistari</w:t>
      </w:r>
    </w:p>
    <w:p w14:paraId="7E08452B" w14:textId="179DED52" w:rsidR="002103F9" w:rsidRPr="009F4D53" w:rsidRDefault="002103F9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>
        <w:rPr>
          <w:rFonts w:eastAsia="Times New Roman" w:cs="Arial"/>
          <w:lang w:eastAsia="is-IS"/>
        </w:rPr>
        <w:t>Sigurbjörn Árni Arngrímsson skólameistari</w:t>
      </w:r>
    </w:p>
    <w:p w14:paraId="2E3720E7" w14:textId="77777777" w:rsidR="00F612FF" w:rsidRPr="00083CEB" w:rsidRDefault="00F612FF" w:rsidP="003078A8">
      <w:pPr>
        <w:shd w:val="clear" w:color="auto" w:fill="FFFFFF"/>
        <w:spacing w:after="0" w:line="240" w:lineRule="auto"/>
        <w:rPr>
          <w:rFonts w:eastAsia="Times New Roman" w:cs="Arial"/>
          <w:lang w:eastAsia="is-IS"/>
        </w:rPr>
      </w:pPr>
      <w:r w:rsidRPr="009F4D53">
        <w:rPr>
          <w:rFonts w:eastAsia="Times New Roman" w:cs="Arial"/>
          <w:lang w:eastAsia="is-IS"/>
        </w:rPr>
        <w:t>Þórunn Sigtryggsdóttir fjármálastjóri</w:t>
      </w:r>
    </w:p>
    <w:p w14:paraId="2E3720E8" w14:textId="77777777" w:rsidR="00DC18C6" w:rsidRPr="00083CEB" w:rsidRDefault="00DC18C6">
      <w:pP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E3720E9" w14:textId="77777777" w:rsidR="00F612FF" w:rsidRPr="00083CEB" w:rsidRDefault="00F612FF">
      <w:pP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E3720EA" w14:textId="77777777" w:rsidR="00DC18C6" w:rsidRPr="00083CEB" w:rsidRDefault="00DC18C6"/>
    <w:sectPr w:rsidR="00DC18C6" w:rsidRPr="00083CEB" w:rsidSect="00DF103D">
      <w:headerReference w:type="default" r:id="rId15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593" w14:textId="77777777" w:rsidR="00783F24" w:rsidRDefault="00783F24" w:rsidP="00DF103D">
      <w:pPr>
        <w:spacing w:after="0" w:line="240" w:lineRule="auto"/>
      </w:pPr>
      <w:r>
        <w:separator/>
      </w:r>
    </w:p>
  </w:endnote>
  <w:endnote w:type="continuationSeparator" w:id="0">
    <w:p w14:paraId="0CAE3711" w14:textId="77777777" w:rsidR="00783F24" w:rsidRDefault="00783F24" w:rsidP="00DF103D">
      <w:pPr>
        <w:spacing w:after="0" w:line="240" w:lineRule="auto"/>
      </w:pPr>
      <w:r>
        <w:continuationSeparator/>
      </w:r>
    </w:p>
  </w:endnote>
  <w:endnote w:type="continuationNotice" w:id="1">
    <w:p w14:paraId="51DACE68" w14:textId="77777777" w:rsidR="00783F24" w:rsidRDefault="00783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8DEC" w14:textId="77777777" w:rsidR="00783F24" w:rsidRDefault="00783F24" w:rsidP="00DF103D">
      <w:pPr>
        <w:spacing w:after="0" w:line="240" w:lineRule="auto"/>
      </w:pPr>
      <w:r>
        <w:separator/>
      </w:r>
    </w:p>
  </w:footnote>
  <w:footnote w:type="continuationSeparator" w:id="0">
    <w:p w14:paraId="4321F5C4" w14:textId="77777777" w:rsidR="00783F24" w:rsidRDefault="00783F24" w:rsidP="00DF103D">
      <w:pPr>
        <w:spacing w:after="0" w:line="240" w:lineRule="auto"/>
      </w:pPr>
      <w:r>
        <w:continuationSeparator/>
      </w:r>
    </w:p>
  </w:footnote>
  <w:footnote w:type="continuationNotice" w:id="1">
    <w:p w14:paraId="4E9C7E3B" w14:textId="77777777" w:rsidR="00783F24" w:rsidRDefault="00783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4E82" w14:textId="21AB5085" w:rsidR="002E435E" w:rsidRDefault="00B433DC">
    <w:pPr>
      <w:pStyle w:val="Header"/>
      <w:rPr>
        <w:color w:val="2E74B5" w:themeColor="accent1" w:themeShade="BF"/>
      </w:rPr>
    </w:pPr>
    <w:r w:rsidRPr="00DF103D">
      <w:rPr>
        <w:color w:val="2E74B5" w:themeColor="accent1" w:themeShade="BF"/>
      </w:rPr>
      <w:t>Framhaldsskólinn á Laugum</w:t>
    </w:r>
    <w:r w:rsidRPr="00DF103D">
      <w:rPr>
        <w:color w:val="2E74B5" w:themeColor="accent1" w:themeShade="BF"/>
      </w:rPr>
      <w:tab/>
    </w:r>
    <w:r w:rsidRPr="00DF103D">
      <w:rPr>
        <w:color w:val="2E74B5" w:themeColor="accent1" w:themeShade="BF"/>
      </w:rPr>
      <w:tab/>
      <w:t>árið</w:t>
    </w:r>
    <w:r>
      <w:rPr>
        <w:color w:val="2E74B5" w:themeColor="accent1" w:themeShade="BF"/>
      </w:rPr>
      <w:t xml:space="preserve"> 20</w:t>
    </w:r>
    <w:r w:rsidR="00EF55BA">
      <w:rPr>
        <w:color w:val="2E74B5" w:themeColor="accent1" w:themeShade="BF"/>
      </w:rPr>
      <w:t>2</w:t>
    </w:r>
    <w:r w:rsidR="002E435E">
      <w:rPr>
        <w:color w:val="2E74B5" w:themeColor="accent1" w:themeShade="BF"/>
      </w:rPr>
      <w:t>4</w:t>
    </w:r>
  </w:p>
  <w:p w14:paraId="483FAEF1" w14:textId="77777777" w:rsidR="006A6694" w:rsidRPr="00DF103D" w:rsidRDefault="006A6694">
    <w:pPr>
      <w:pStyle w:val="Header"/>
      <w:rPr>
        <w:color w:val="2E74B5" w:themeColor="accent1" w:themeShade="BF"/>
      </w:rPr>
    </w:pPr>
  </w:p>
  <w:p w14:paraId="2E3720F2" w14:textId="77777777" w:rsidR="00B433DC" w:rsidRDefault="00B43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CA9"/>
    <w:multiLevelType w:val="multilevel"/>
    <w:tmpl w:val="646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193F"/>
    <w:multiLevelType w:val="multilevel"/>
    <w:tmpl w:val="7C8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A68A0"/>
    <w:multiLevelType w:val="multilevel"/>
    <w:tmpl w:val="18CA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74793"/>
    <w:multiLevelType w:val="multilevel"/>
    <w:tmpl w:val="08C0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9365A"/>
    <w:multiLevelType w:val="multilevel"/>
    <w:tmpl w:val="9B00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246B7"/>
    <w:multiLevelType w:val="multilevel"/>
    <w:tmpl w:val="207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730E0"/>
    <w:multiLevelType w:val="multilevel"/>
    <w:tmpl w:val="6D56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C4EE5"/>
    <w:multiLevelType w:val="multilevel"/>
    <w:tmpl w:val="E27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065D0"/>
    <w:multiLevelType w:val="multilevel"/>
    <w:tmpl w:val="4E2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211CF"/>
    <w:multiLevelType w:val="multilevel"/>
    <w:tmpl w:val="C1A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D2650"/>
    <w:multiLevelType w:val="multilevel"/>
    <w:tmpl w:val="1D0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06FC5"/>
    <w:multiLevelType w:val="multilevel"/>
    <w:tmpl w:val="6E9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F5A8C"/>
    <w:multiLevelType w:val="multilevel"/>
    <w:tmpl w:val="F882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00849"/>
    <w:multiLevelType w:val="multilevel"/>
    <w:tmpl w:val="32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3765B"/>
    <w:multiLevelType w:val="multilevel"/>
    <w:tmpl w:val="C668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10CDB"/>
    <w:multiLevelType w:val="multilevel"/>
    <w:tmpl w:val="E1C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8611D"/>
    <w:multiLevelType w:val="multilevel"/>
    <w:tmpl w:val="A00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40F2C"/>
    <w:multiLevelType w:val="multilevel"/>
    <w:tmpl w:val="871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A5C9C"/>
    <w:multiLevelType w:val="multilevel"/>
    <w:tmpl w:val="290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D373EE"/>
    <w:multiLevelType w:val="multilevel"/>
    <w:tmpl w:val="6410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901A4"/>
    <w:multiLevelType w:val="multilevel"/>
    <w:tmpl w:val="64CA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A5E2B"/>
    <w:multiLevelType w:val="multilevel"/>
    <w:tmpl w:val="AEA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C3B2D"/>
    <w:multiLevelType w:val="multilevel"/>
    <w:tmpl w:val="D97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4542F"/>
    <w:multiLevelType w:val="multilevel"/>
    <w:tmpl w:val="914A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860EC"/>
    <w:multiLevelType w:val="multilevel"/>
    <w:tmpl w:val="31B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0D137D"/>
    <w:multiLevelType w:val="multilevel"/>
    <w:tmpl w:val="B50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70189"/>
    <w:multiLevelType w:val="multilevel"/>
    <w:tmpl w:val="14D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53E61"/>
    <w:multiLevelType w:val="multilevel"/>
    <w:tmpl w:val="C17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6A3A75"/>
    <w:multiLevelType w:val="multilevel"/>
    <w:tmpl w:val="A666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212A4"/>
    <w:multiLevelType w:val="multilevel"/>
    <w:tmpl w:val="BC12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05F99"/>
    <w:multiLevelType w:val="multilevel"/>
    <w:tmpl w:val="840A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D4648"/>
    <w:multiLevelType w:val="multilevel"/>
    <w:tmpl w:val="00D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9638C"/>
    <w:multiLevelType w:val="multilevel"/>
    <w:tmpl w:val="7500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B77BB1"/>
    <w:multiLevelType w:val="multilevel"/>
    <w:tmpl w:val="307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154F8"/>
    <w:multiLevelType w:val="multilevel"/>
    <w:tmpl w:val="100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40E5F"/>
    <w:multiLevelType w:val="multilevel"/>
    <w:tmpl w:val="1FC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46DBF"/>
    <w:multiLevelType w:val="multilevel"/>
    <w:tmpl w:val="0FD8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619535">
    <w:abstractNumId w:val="30"/>
  </w:num>
  <w:num w:numId="2" w16cid:durableId="1191450853">
    <w:abstractNumId w:val="4"/>
  </w:num>
  <w:num w:numId="3" w16cid:durableId="508838396">
    <w:abstractNumId w:val="15"/>
  </w:num>
  <w:num w:numId="4" w16cid:durableId="1827359473">
    <w:abstractNumId w:val="24"/>
  </w:num>
  <w:num w:numId="5" w16cid:durableId="501241214">
    <w:abstractNumId w:val="13"/>
  </w:num>
  <w:num w:numId="6" w16cid:durableId="2096587903">
    <w:abstractNumId w:val="26"/>
  </w:num>
  <w:num w:numId="7" w16cid:durableId="559290717">
    <w:abstractNumId w:val="17"/>
  </w:num>
  <w:num w:numId="8" w16cid:durableId="1448429428">
    <w:abstractNumId w:val="34"/>
  </w:num>
  <w:num w:numId="9" w16cid:durableId="932130600">
    <w:abstractNumId w:val="9"/>
  </w:num>
  <w:num w:numId="10" w16cid:durableId="54940442">
    <w:abstractNumId w:val="19"/>
  </w:num>
  <w:num w:numId="11" w16cid:durableId="667444751">
    <w:abstractNumId w:val="29"/>
  </w:num>
  <w:num w:numId="12" w16cid:durableId="974680641">
    <w:abstractNumId w:val="33"/>
  </w:num>
  <w:num w:numId="13" w16cid:durableId="488332780">
    <w:abstractNumId w:val="22"/>
  </w:num>
  <w:num w:numId="14" w16cid:durableId="815221235">
    <w:abstractNumId w:val="25"/>
  </w:num>
  <w:num w:numId="15" w16cid:durableId="1817916926">
    <w:abstractNumId w:val="21"/>
  </w:num>
  <w:num w:numId="16" w16cid:durableId="531653566">
    <w:abstractNumId w:val="8"/>
  </w:num>
  <w:num w:numId="17" w16cid:durableId="1992979728">
    <w:abstractNumId w:val="32"/>
  </w:num>
  <w:num w:numId="18" w16cid:durableId="1749770700">
    <w:abstractNumId w:val="5"/>
  </w:num>
  <w:num w:numId="19" w16cid:durableId="1135417566">
    <w:abstractNumId w:val="6"/>
  </w:num>
  <w:num w:numId="20" w16cid:durableId="476190341">
    <w:abstractNumId w:val="23"/>
  </w:num>
  <w:num w:numId="21" w16cid:durableId="1095125921">
    <w:abstractNumId w:val="27"/>
  </w:num>
  <w:num w:numId="22" w16cid:durableId="1269042722">
    <w:abstractNumId w:val="14"/>
  </w:num>
  <w:num w:numId="23" w16cid:durableId="602878930">
    <w:abstractNumId w:val="3"/>
  </w:num>
  <w:num w:numId="24" w16cid:durableId="1205676730">
    <w:abstractNumId w:val="11"/>
  </w:num>
  <w:num w:numId="25" w16cid:durableId="1350982887">
    <w:abstractNumId w:val="0"/>
  </w:num>
  <w:num w:numId="26" w16cid:durableId="581066703">
    <w:abstractNumId w:val="2"/>
  </w:num>
  <w:num w:numId="27" w16cid:durableId="433092502">
    <w:abstractNumId w:val="1"/>
  </w:num>
  <w:num w:numId="28" w16cid:durableId="675960115">
    <w:abstractNumId w:val="16"/>
  </w:num>
  <w:num w:numId="29" w16cid:durableId="2143888447">
    <w:abstractNumId w:val="36"/>
  </w:num>
  <w:num w:numId="30" w16cid:durableId="355078984">
    <w:abstractNumId w:val="12"/>
  </w:num>
  <w:num w:numId="31" w16cid:durableId="521629213">
    <w:abstractNumId w:val="31"/>
  </w:num>
  <w:num w:numId="32" w16cid:durableId="1554661264">
    <w:abstractNumId w:val="28"/>
  </w:num>
  <w:num w:numId="33" w16cid:durableId="207226020">
    <w:abstractNumId w:val="10"/>
  </w:num>
  <w:num w:numId="34" w16cid:durableId="254092426">
    <w:abstractNumId w:val="35"/>
  </w:num>
  <w:num w:numId="35" w16cid:durableId="1279676985">
    <w:abstractNumId w:val="7"/>
  </w:num>
  <w:num w:numId="36" w16cid:durableId="1194422541">
    <w:abstractNumId w:val="20"/>
  </w:num>
  <w:num w:numId="37" w16cid:durableId="117638595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C6"/>
    <w:rsid w:val="00004A06"/>
    <w:rsid w:val="000056FD"/>
    <w:rsid w:val="00005D10"/>
    <w:rsid w:val="0000652C"/>
    <w:rsid w:val="0000718E"/>
    <w:rsid w:val="000078F3"/>
    <w:rsid w:val="00007DDE"/>
    <w:rsid w:val="0001191D"/>
    <w:rsid w:val="00013C8D"/>
    <w:rsid w:val="00015047"/>
    <w:rsid w:val="00016F20"/>
    <w:rsid w:val="00017025"/>
    <w:rsid w:val="00020AB2"/>
    <w:rsid w:val="00021868"/>
    <w:rsid w:val="00023313"/>
    <w:rsid w:val="00023CE0"/>
    <w:rsid w:val="00024187"/>
    <w:rsid w:val="00024D71"/>
    <w:rsid w:val="00025844"/>
    <w:rsid w:val="000268C5"/>
    <w:rsid w:val="00027868"/>
    <w:rsid w:val="000302DA"/>
    <w:rsid w:val="00030A9E"/>
    <w:rsid w:val="00030BD4"/>
    <w:rsid w:val="000313EF"/>
    <w:rsid w:val="00031A9C"/>
    <w:rsid w:val="000334DE"/>
    <w:rsid w:val="000337E6"/>
    <w:rsid w:val="00033EA9"/>
    <w:rsid w:val="0003599D"/>
    <w:rsid w:val="00035BDA"/>
    <w:rsid w:val="00035EEA"/>
    <w:rsid w:val="00036CB4"/>
    <w:rsid w:val="00037172"/>
    <w:rsid w:val="00037222"/>
    <w:rsid w:val="00037A9C"/>
    <w:rsid w:val="00037AB3"/>
    <w:rsid w:val="000447AC"/>
    <w:rsid w:val="00045A0A"/>
    <w:rsid w:val="0004610E"/>
    <w:rsid w:val="00050368"/>
    <w:rsid w:val="00050B79"/>
    <w:rsid w:val="000518E8"/>
    <w:rsid w:val="00053186"/>
    <w:rsid w:val="000544E5"/>
    <w:rsid w:val="0005638E"/>
    <w:rsid w:val="000601E0"/>
    <w:rsid w:val="00066E51"/>
    <w:rsid w:val="00067DDD"/>
    <w:rsid w:val="00070254"/>
    <w:rsid w:val="00070B46"/>
    <w:rsid w:val="00073085"/>
    <w:rsid w:val="00081E94"/>
    <w:rsid w:val="00082E77"/>
    <w:rsid w:val="000836B6"/>
    <w:rsid w:val="00083CEB"/>
    <w:rsid w:val="00084284"/>
    <w:rsid w:val="00085F12"/>
    <w:rsid w:val="00086E16"/>
    <w:rsid w:val="0008718E"/>
    <w:rsid w:val="00087DD1"/>
    <w:rsid w:val="000937CE"/>
    <w:rsid w:val="000938ED"/>
    <w:rsid w:val="0009452D"/>
    <w:rsid w:val="000A0596"/>
    <w:rsid w:val="000A0641"/>
    <w:rsid w:val="000A10C8"/>
    <w:rsid w:val="000A1993"/>
    <w:rsid w:val="000A26A6"/>
    <w:rsid w:val="000A3390"/>
    <w:rsid w:val="000A3ED8"/>
    <w:rsid w:val="000A5470"/>
    <w:rsid w:val="000A6AAD"/>
    <w:rsid w:val="000A725A"/>
    <w:rsid w:val="000A73A2"/>
    <w:rsid w:val="000B2D3D"/>
    <w:rsid w:val="000B2D9B"/>
    <w:rsid w:val="000B63DF"/>
    <w:rsid w:val="000B6AB2"/>
    <w:rsid w:val="000B6CEA"/>
    <w:rsid w:val="000B6E00"/>
    <w:rsid w:val="000C07FD"/>
    <w:rsid w:val="000C1903"/>
    <w:rsid w:val="000C274D"/>
    <w:rsid w:val="000C2C36"/>
    <w:rsid w:val="000C3411"/>
    <w:rsid w:val="000C3E9B"/>
    <w:rsid w:val="000C4A0D"/>
    <w:rsid w:val="000C5B63"/>
    <w:rsid w:val="000C5CF6"/>
    <w:rsid w:val="000C6B51"/>
    <w:rsid w:val="000C6D73"/>
    <w:rsid w:val="000C78CD"/>
    <w:rsid w:val="000D081D"/>
    <w:rsid w:val="000D37FD"/>
    <w:rsid w:val="000D3F17"/>
    <w:rsid w:val="000D4C87"/>
    <w:rsid w:val="000E2DF2"/>
    <w:rsid w:val="000E3A16"/>
    <w:rsid w:val="000E5BEB"/>
    <w:rsid w:val="000E71E6"/>
    <w:rsid w:val="000F0841"/>
    <w:rsid w:val="000F199F"/>
    <w:rsid w:val="000F39BB"/>
    <w:rsid w:val="000F46E2"/>
    <w:rsid w:val="000F624F"/>
    <w:rsid w:val="000F676F"/>
    <w:rsid w:val="000F7835"/>
    <w:rsid w:val="000F7959"/>
    <w:rsid w:val="00101900"/>
    <w:rsid w:val="00103150"/>
    <w:rsid w:val="001035F1"/>
    <w:rsid w:val="001037CA"/>
    <w:rsid w:val="001041B6"/>
    <w:rsid w:val="001066AF"/>
    <w:rsid w:val="00106735"/>
    <w:rsid w:val="001076F3"/>
    <w:rsid w:val="00107FF5"/>
    <w:rsid w:val="001107F0"/>
    <w:rsid w:val="00111541"/>
    <w:rsid w:val="0011409C"/>
    <w:rsid w:val="00116EC1"/>
    <w:rsid w:val="00120192"/>
    <w:rsid w:val="00121056"/>
    <w:rsid w:val="00121548"/>
    <w:rsid w:val="00122EB0"/>
    <w:rsid w:val="00124706"/>
    <w:rsid w:val="00124710"/>
    <w:rsid w:val="0012637F"/>
    <w:rsid w:val="001267F6"/>
    <w:rsid w:val="00126BDE"/>
    <w:rsid w:val="00126FD0"/>
    <w:rsid w:val="001279FB"/>
    <w:rsid w:val="00131512"/>
    <w:rsid w:val="0013189F"/>
    <w:rsid w:val="00132FEA"/>
    <w:rsid w:val="00133B4E"/>
    <w:rsid w:val="00136F9F"/>
    <w:rsid w:val="00137DBF"/>
    <w:rsid w:val="00140EC3"/>
    <w:rsid w:val="00145952"/>
    <w:rsid w:val="0014710B"/>
    <w:rsid w:val="00147D63"/>
    <w:rsid w:val="00151158"/>
    <w:rsid w:val="001519D5"/>
    <w:rsid w:val="00151E0E"/>
    <w:rsid w:val="001524E7"/>
    <w:rsid w:val="00152669"/>
    <w:rsid w:val="00152FDD"/>
    <w:rsid w:val="001530EE"/>
    <w:rsid w:val="001535C1"/>
    <w:rsid w:val="00153ED5"/>
    <w:rsid w:val="00155797"/>
    <w:rsid w:val="00155D41"/>
    <w:rsid w:val="001572A2"/>
    <w:rsid w:val="001611CD"/>
    <w:rsid w:val="0016138B"/>
    <w:rsid w:val="00162C2D"/>
    <w:rsid w:val="001647FC"/>
    <w:rsid w:val="0016501F"/>
    <w:rsid w:val="00170378"/>
    <w:rsid w:val="00170AFB"/>
    <w:rsid w:val="0017142A"/>
    <w:rsid w:val="00172D5B"/>
    <w:rsid w:val="00172DF3"/>
    <w:rsid w:val="00175F2B"/>
    <w:rsid w:val="00176E3B"/>
    <w:rsid w:val="0018050D"/>
    <w:rsid w:val="0018074A"/>
    <w:rsid w:val="00182467"/>
    <w:rsid w:val="001840B0"/>
    <w:rsid w:val="0018634E"/>
    <w:rsid w:val="001867FD"/>
    <w:rsid w:val="00187CC8"/>
    <w:rsid w:val="00191587"/>
    <w:rsid w:val="0019256C"/>
    <w:rsid w:val="00193F4B"/>
    <w:rsid w:val="00193FD7"/>
    <w:rsid w:val="001940EF"/>
    <w:rsid w:val="00194207"/>
    <w:rsid w:val="00194A5F"/>
    <w:rsid w:val="00195C9C"/>
    <w:rsid w:val="00195E1C"/>
    <w:rsid w:val="00196C7A"/>
    <w:rsid w:val="00197C8E"/>
    <w:rsid w:val="001A03EE"/>
    <w:rsid w:val="001A28DA"/>
    <w:rsid w:val="001A30D6"/>
    <w:rsid w:val="001A39B6"/>
    <w:rsid w:val="001A3BD2"/>
    <w:rsid w:val="001A4C70"/>
    <w:rsid w:val="001A5A54"/>
    <w:rsid w:val="001A7DA7"/>
    <w:rsid w:val="001B227E"/>
    <w:rsid w:val="001B26B2"/>
    <w:rsid w:val="001B46BB"/>
    <w:rsid w:val="001B4A56"/>
    <w:rsid w:val="001B524F"/>
    <w:rsid w:val="001B5566"/>
    <w:rsid w:val="001B6D02"/>
    <w:rsid w:val="001C09C8"/>
    <w:rsid w:val="001C411F"/>
    <w:rsid w:val="001C48D5"/>
    <w:rsid w:val="001C5E21"/>
    <w:rsid w:val="001C665A"/>
    <w:rsid w:val="001C6F3D"/>
    <w:rsid w:val="001C7A1B"/>
    <w:rsid w:val="001D1291"/>
    <w:rsid w:val="001D2BF6"/>
    <w:rsid w:val="001D536F"/>
    <w:rsid w:val="001D565F"/>
    <w:rsid w:val="001D5E85"/>
    <w:rsid w:val="001D65E2"/>
    <w:rsid w:val="001D6C23"/>
    <w:rsid w:val="001D74DC"/>
    <w:rsid w:val="001E12BC"/>
    <w:rsid w:val="001F0043"/>
    <w:rsid w:val="001F1631"/>
    <w:rsid w:val="001F2FB7"/>
    <w:rsid w:val="001F388C"/>
    <w:rsid w:val="001F4D66"/>
    <w:rsid w:val="001F5237"/>
    <w:rsid w:val="001F6B52"/>
    <w:rsid w:val="001F7EA8"/>
    <w:rsid w:val="00200201"/>
    <w:rsid w:val="0020087A"/>
    <w:rsid w:val="002018AE"/>
    <w:rsid w:val="00201B32"/>
    <w:rsid w:val="00201B3E"/>
    <w:rsid w:val="00201E98"/>
    <w:rsid w:val="0020259F"/>
    <w:rsid w:val="00204188"/>
    <w:rsid w:val="00204613"/>
    <w:rsid w:val="00206787"/>
    <w:rsid w:val="002103F9"/>
    <w:rsid w:val="00211CB9"/>
    <w:rsid w:val="00212309"/>
    <w:rsid w:val="002143AD"/>
    <w:rsid w:val="00214E28"/>
    <w:rsid w:val="00216142"/>
    <w:rsid w:val="00216784"/>
    <w:rsid w:val="00217187"/>
    <w:rsid w:val="0022089F"/>
    <w:rsid w:val="0022135F"/>
    <w:rsid w:val="00221698"/>
    <w:rsid w:val="00222E74"/>
    <w:rsid w:val="00224A1B"/>
    <w:rsid w:val="002253B7"/>
    <w:rsid w:val="0022756C"/>
    <w:rsid w:val="00227835"/>
    <w:rsid w:val="00227FB2"/>
    <w:rsid w:val="00232788"/>
    <w:rsid w:val="00234246"/>
    <w:rsid w:val="0023432E"/>
    <w:rsid w:val="002347A9"/>
    <w:rsid w:val="00235DA6"/>
    <w:rsid w:val="00237428"/>
    <w:rsid w:val="0024230B"/>
    <w:rsid w:val="00243752"/>
    <w:rsid w:val="00244655"/>
    <w:rsid w:val="00244DC7"/>
    <w:rsid w:val="00245D32"/>
    <w:rsid w:val="00246CFC"/>
    <w:rsid w:val="002501C0"/>
    <w:rsid w:val="002511ED"/>
    <w:rsid w:val="00251916"/>
    <w:rsid w:val="0025206A"/>
    <w:rsid w:val="002523BD"/>
    <w:rsid w:val="0025383B"/>
    <w:rsid w:val="00255981"/>
    <w:rsid w:val="002605DB"/>
    <w:rsid w:val="00260AB0"/>
    <w:rsid w:val="00261533"/>
    <w:rsid w:val="00263203"/>
    <w:rsid w:val="002632CF"/>
    <w:rsid w:val="00265701"/>
    <w:rsid w:val="00266289"/>
    <w:rsid w:val="0026651E"/>
    <w:rsid w:val="0026669D"/>
    <w:rsid w:val="0026686A"/>
    <w:rsid w:val="00266F13"/>
    <w:rsid w:val="00267C0B"/>
    <w:rsid w:val="002704F7"/>
    <w:rsid w:val="00275CFD"/>
    <w:rsid w:val="00276123"/>
    <w:rsid w:val="002764F9"/>
    <w:rsid w:val="00276996"/>
    <w:rsid w:val="00276F4D"/>
    <w:rsid w:val="00283A0A"/>
    <w:rsid w:val="00290186"/>
    <w:rsid w:val="00290573"/>
    <w:rsid w:val="00290AAF"/>
    <w:rsid w:val="002971F7"/>
    <w:rsid w:val="00297411"/>
    <w:rsid w:val="00297A8D"/>
    <w:rsid w:val="002A158B"/>
    <w:rsid w:val="002A2087"/>
    <w:rsid w:val="002A2F18"/>
    <w:rsid w:val="002A54D8"/>
    <w:rsid w:val="002A5B91"/>
    <w:rsid w:val="002A73DC"/>
    <w:rsid w:val="002A7BA4"/>
    <w:rsid w:val="002B1DF2"/>
    <w:rsid w:val="002B1FC2"/>
    <w:rsid w:val="002B27D7"/>
    <w:rsid w:val="002B2A76"/>
    <w:rsid w:val="002B2C70"/>
    <w:rsid w:val="002B5D39"/>
    <w:rsid w:val="002B6016"/>
    <w:rsid w:val="002B72DC"/>
    <w:rsid w:val="002B747A"/>
    <w:rsid w:val="002C109A"/>
    <w:rsid w:val="002C170B"/>
    <w:rsid w:val="002C1F24"/>
    <w:rsid w:val="002C25AA"/>
    <w:rsid w:val="002C2D59"/>
    <w:rsid w:val="002C4C49"/>
    <w:rsid w:val="002D0C30"/>
    <w:rsid w:val="002D2F8C"/>
    <w:rsid w:val="002D3240"/>
    <w:rsid w:val="002D3CB1"/>
    <w:rsid w:val="002D4498"/>
    <w:rsid w:val="002D4829"/>
    <w:rsid w:val="002E02BD"/>
    <w:rsid w:val="002E2920"/>
    <w:rsid w:val="002E2E76"/>
    <w:rsid w:val="002E435E"/>
    <w:rsid w:val="002E5011"/>
    <w:rsid w:val="002E64A6"/>
    <w:rsid w:val="002E7F74"/>
    <w:rsid w:val="002F0317"/>
    <w:rsid w:val="002F3441"/>
    <w:rsid w:val="002F51C6"/>
    <w:rsid w:val="002F685C"/>
    <w:rsid w:val="002F712A"/>
    <w:rsid w:val="002F71C7"/>
    <w:rsid w:val="002F764B"/>
    <w:rsid w:val="0030054F"/>
    <w:rsid w:val="003005F8"/>
    <w:rsid w:val="00302188"/>
    <w:rsid w:val="003024F2"/>
    <w:rsid w:val="00303287"/>
    <w:rsid w:val="00303EEF"/>
    <w:rsid w:val="003042A7"/>
    <w:rsid w:val="003078A8"/>
    <w:rsid w:val="00307A5B"/>
    <w:rsid w:val="00310C37"/>
    <w:rsid w:val="003115E3"/>
    <w:rsid w:val="00311E90"/>
    <w:rsid w:val="00313E16"/>
    <w:rsid w:val="00313E74"/>
    <w:rsid w:val="003140D5"/>
    <w:rsid w:val="003173DA"/>
    <w:rsid w:val="0032187F"/>
    <w:rsid w:val="0032194F"/>
    <w:rsid w:val="00321E67"/>
    <w:rsid w:val="003223CF"/>
    <w:rsid w:val="0032314C"/>
    <w:rsid w:val="00323B10"/>
    <w:rsid w:val="00324249"/>
    <w:rsid w:val="003252A7"/>
    <w:rsid w:val="00325521"/>
    <w:rsid w:val="0032658E"/>
    <w:rsid w:val="003266D9"/>
    <w:rsid w:val="00327C8D"/>
    <w:rsid w:val="00330C6C"/>
    <w:rsid w:val="003311F2"/>
    <w:rsid w:val="003312A3"/>
    <w:rsid w:val="00331573"/>
    <w:rsid w:val="00331B8D"/>
    <w:rsid w:val="00331F88"/>
    <w:rsid w:val="00332E9F"/>
    <w:rsid w:val="003337F4"/>
    <w:rsid w:val="0033403C"/>
    <w:rsid w:val="003341CD"/>
    <w:rsid w:val="003344D8"/>
    <w:rsid w:val="003345C9"/>
    <w:rsid w:val="00334762"/>
    <w:rsid w:val="00334D4E"/>
    <w:rsid w:val="00335122"/>
    <w:rsid w:val="00337C29"/>
    <w:rsid w:val="003403F4"/>
    <w:rsid w:val="00340B54"/>
    <w:rsid w:val="003411DB"/>
    <w:rsid w:val="00341289"/>
    <w:rsid w:val="00342D07"/>
    <w:rsid w:val="003448DA"/>
    <w:rsid w:val="00344A7D"/>
    <w:rsid w:val="00344EB0"/>
    <w:rsid w:val="00344FCE"/>
    <w:rsid w:val="00345358"/>
    <w:rsid w:val="00346A3D"/>
    <w:rsid w:val="00347DB7"/>
    <w:rsid w:val="0035057D"/>
    <w:rsid w:val="00350609"/>
    <w:rsid w:val="003511D9"/>
    <w:rsid w:val="00357A4E"/>
    <w:rsid w:val="003600E9"/>
    <w:rsid w:val="00360AF1"/>
    <w:rsid w:val="00360B98"/>
    <w:rsid w:val="00360C7F"/>
    <w:rsid w:val="00361C22"/>
    <w:rsid w:val="003620E5"/>
    <w:rsid w:val="003627A2"/>
    <w:rsid w:val="00364376"/>
    <w:rsid w:val="00364855"/>
    <w:rsid w:val="00367E31"/>
    <w:rsid w:val="00372BAE"/>
    <w:rsid w:val="0037660B"/>
    <w:rsid w:val="00380DB5"/>
    <w:rsid w:val="00384D7A"/>
    <w:rsid w:val="003856AA"/>
    <w:rsid w:val="00385803"/>
    <w:rsid w:val="00386154"/>
    <w:rsid w:val="00386DCB"/>
    <w:rsid w:val="00390245"/>
    <w:rsid w:val="0039297B"/>
    <w:rsid w:val="0039312E"/>
    <w:rsid w:val="00393299"/>
    <w:rsid w:val="003962EB"/>
    <w:rsid w:val="0039631B"/>
    <w:rsid w:val="003A1224"/>
    <w:rsid w:val="003A1C28"/>
    <w:rsid w:val="003A22F6"/>
    <w:rsid w:val="003A2421"/>
    <w:rsid w:val="003A3318"/>
    <w:rsid w:val="003A79A0"/>
    <w:rsid w:val="003B06C7"/>
    <w:rsid w:val="003B0D07"/>
    <w:rsid w:val="003B184B"/>
    <w:rsid w:val="003B2442"/>
    <w:rsid w:val="003B47E7"/>
    <w:rsid w:val="003B4E42"/>
    <w:rsid w:val="003B6E20"/>
    <w:rsid w:val="003C0F35"/>
    <w:rsid w:val="003C271C"/>
    <w:rsid w:val="003C37B0"/>
    <w:rsid w:val="003C5051"/>
    <w:rsid w:val="003C61FD"/>
    <w:rsid w:val="003D1321"/>
    <w:rsid w:val="003D162C"/>
    <w:rsid w:val="003D42FF"/>
    <w:rsid w:val="003D6094"/>
    <w:rsid w:val="003E03E2"/>
    <w:rsid w:val="003E192D"/>
    <w:rsid w:val="003E386A"/>
    <w:rsid w:val="003E3D2C"/>
    <w:rsid w:val="003E3E29"/>
    <w:rsid w:val="003E49DC"/>
    <w:rsid w:val="003E5019"/>
    <w:rsid w:val="003E656D"/>
    <w:rsid w:val="003E6979"/>
    <w:rsid w:val="003E6A3A"/>
    <w:rsid w:val="003E6A60"/>
    <w:rsid w:val="003E6F64"/>
    <w:rsid w:val="003E7674"/>
    <w:rsid w:val="003F0382"/>
    <w:rsid w:val="003F09E2"/>
    <w:rsid w:val="003F2335"/>
    <w:rsid w:val="003F311B"/>
    <w:rsid w:val="003F528E"/>
    <w:rsid w:val="003F6715"/>
    <w:rsid w:val="003F6DC1"/>
    <w:rsid w:val="003F6DE2"/>
    <w:rsid w:val="003F7816"/>
    <w:rsid w:val="00400224"/>
    <w:rsid w:val="004042CC"/>
    <w:rsid w:val="004043CC"/>
    <w:rsid w:val="004043FC"/>
    <w:rsid w:val="00404588"/>
    <w:rsid w:val="00406B28"/>
    <w:rsid w:val="00407819"/>
    <w:rsid w:val="00407EA0"/>
    <w:rsid w:val="0041154B"/>
    <w:rsid w:val="004124E7"/>
    <w:rsid w:val="0041257F"/>
    <w:rsid w:val="00412974"/>
    <w:rsid w:val="00412C71"/>
    <w:rsid w:val="00413517"/>
    <w:rsid w:val="00413F42"/>
    <w:rsid w:val="00415033"/>
    <w:rsid w:val="004153C0"/>
    <w:rsid w:val="004160DC"/>
    <w:rsid w:val="00416465"/>
    <w:rsid w:val="00416825"/>
    <w:rsid w:val="00416E21"/>
    <w:rsid w:val="00417D01"/>
    <w:rsid w:val="0042011E"/>
    <w:rsid w:val="00420663"/>
    <w:rsid w:val="0042103F"/>
    <w:rsid w:val="004271B0"/>
    <w:rsid w:val="00427849"/>
    <w:rsid w:val="004279A1"/>
    <w:rsid w:val="00430554"/>
    <w:rsid w:val="004307FA"/>
    <w:rsid w:val="004316E5"/>
    <w:rsid w:val="00432013"/>
    <w:rsid w:val="00432310"/>
    <w:rsid w:val="00435892"/>
    <w:rsid w:val="00436278"/>
    <w:rsid w:val="00436BAB"/>
    <w:rsid w:val="00437477"/>
    <w:rsid w:val="00437CFA"/>
    <w:rsid w:val="00441CE2"/>
    <w:rsid w:val="0044676D"/>
    <w:rsid w:val="00447008"/>
    <w:rsid w:val="00447CE0"/>
    <w:rsid w:val="0045142C"/>
    <w:rsid w:val="004522FF"/>
    <w:rsid w:val="00452A25"/>
    <w:rsid w:val="00452B27"/>
    <w:rsid w:val="00453F76"/>
    <w:rsid w:val="00454A8F"/>
    <w:rsid w:val="00455087"/>
    <w:rsid w:val="0045510A"/>
    <w:rsid w:val="00455716"/>
    <w:rsid w:val="00457CD5"/>
    <w:rsid w:val="00460EAD"/>
    <w:rsid w:val="004617C6"/>
    <w:rsid w:val="00461BC1"/>
    <w:rsid w:val="00463008"/>
    <w:rsid w:val="004701DE"/>
    <w:rsid w:val="00470F79"/>
    <w:rsid w:val="004711FD"/>
    <w:rsid w:val="00472E10"/>
    <w:rsid w:val="00473DE5"/>
    <w:rsid w:val="00474C08"/>
    <w:rsid w:val="004768CE"/>
    <w:rsid w:val="004834F1"/>
    <w:rsid w:val="00485B43"/>
    <w:rsid w:val="00491391"/>
    <w:rsid w:val="00494AE2"/>
    <w:rsid w:val="00494C2F"/>
    <w:rsid w:val="00494D78"/>
    <w:rsid w:val="00495A7F"/>
    <w:rsid w:val="004962DB"/>
    <w:rsid w:val="00497D53"/>
    <w:rsid w:val="00497DD2"/>
    <w:rsid w:val="004A3A7A"/>
    <w:rsid w:val="004A4A88"/>
    <w:rsid w:val="004A536D"/>
    <w:rsid w:val="004A63CC"/>
    <w:rsid w:val="004B0CB3"/>
    <w:rsid w:val="004B0D25"/>
    <w:rsid w:val="004B21C0"/>
    <w:rsid w:val="004B318F"/>
    <w:rsid w:val="004B49AC"/>
    <w:rsid w:val="004B5A66"/>
    <w:rsid w:val="004C19B0"/>
    <w:rsid w:val="004C3760"/>
    <w:rsid w:val="004C3F81"/>
    <w:rsid w:val="004C6F1E"/>
    <w:rsid w:val="004D0F9A"/>
    <w:rsid w:val="004D1014"/>
    <w:rsid w:val="004D2196"/>
    <w:rsid w:val="004D2DED"/>
    <w:rsid w:val="004D3A04"/>
    <w:rsid w:val="004D3EE3"/>
    <w:rsid w:val="004D40FC"/>
    <w:rsid w:val="004D469F"/>
    <w:rsid w:val="004D49BF"/>
    <w:rsid w:val="004D4CE4"/>
    <w:rsid w:val="004D52B8"/>
    <w:rsid w:val="004D6F2C"/>
    <w:rsid w:val="004E0392"/>
    <w:rsid w:val="004E0E0A"/>
    <w:rsid w:val="004E1CCC"/>
    <w:rsid w:val="004E2376"/>
    <w:rsid w:val="004E23BF"/>
    <w:rsid w:val="004E3277"/>
    <w:rsid w:val="004E3F7C"/>
    <w:rsid w:val="004E61E3"/>
    <w:rsid w:val="004E7DE2"/>
    <w:rsid w:val="004E7E67"/>
    <w:rsid w:val="004E7EB2"/>
    <w:rsid w:val="004F04D3"/>
    <w:rsid w:val="004F0704"/>
    <w:rsid w:val="004F25B0"/>
    <w:rsid w:val="004F3019"/>
    <w:rsid w:val="004F5FA9"/>
    <w:rsid w:val="004F6B68"/>
    <w:rsid w:val="004F72E0"/>
    <w:rsid w:val="0050167B"/>
    <w:rsid w:val="0050211F"/>
    <w:rsid w:val="00502838"/>
    <w:rsid w:val="00502E0E"/>
    <w:rsid w:val="0050382E"/>
    <w:rsid w:val="005038D4"/>
    <w:rsid w:val="00505101"/>
    <w:rsid w:val="0050613B"/>
    <w:rsid w:val="00510947"/>
    <w:rsid w:val="00511DAD"/>
    <w:rsid w:val="00512176"/>
    <w:rsid w:val="00512F8E"/>
    <w:rsid w:val="005225CC"/>
    <w:rsid w:val="005236B1"/>
    <w:rsid w:val="00523DBC"/>
    <w:rsid w:val="005244DC"/>
    <w:rsid w:val="00524819"/>
    <w:rsid w:val="00524C5D"/>
    <w:rsid w:val="00524F64"/>
    <w:rsid w:val="00525BEE"/>
    <w:rsid w:val="00526386"/>
    <w:rsid w:val="005268C0"/>
    <w:rsid w:val="00532054"/>
    <w:rsid w:val="00532D51"/>
    <w:rsid w:val="005330A2"/>
    <w:rsid w:val="005356C2"/>
    <w:rsid w:val="005359B0"/>
    <w:rsid w:val="00536F44"/>
    <w:rsid w:val="005407D7"/>
    <w:rsid w:val="005418B7"/>
    <w:rsid w:val="005433C7"/>
    <w:rsid w:val="005437C0"/>
    <w:rsid w:val="00544BE1"/>
    <w:rsid w:val="00544E69"/>
    <w:rsid w:val="00545C41"/>
    <w:rsid w:val="0054643E"/>
    <w:rsid w:val="00552463"/>
    <w:rsid w:val="005529DC"/>
    <w:rsid w:val="00552E0B"/>
    <w:rsid w:val="00554BF6"/>
    <w:rsid w:val="00557B33"/>
    <w:rsid w:val="00560874"/>
    <w:rsid w:val="00560F08"/>
    <w:rsid w:val="00561847"/>
    <w:rsid w:val="0056239B"/>
    <w:rsid w:val="00562D5D"/>
    <w:rsid w:val="0056594C"/>
    <w:rsid w:val="00565FA8"/>
    <w:rsid w:val="005713A0"/>
    <w:rsid w:val="005724AF"/>
    <w:rsid w:val="005727FC"/>
    <w:rsid w:val="005729FD"/>
    <w:rsid w:val="00573A4B"/>
    <w:rsid w:val="00573D8C"/>
    <w:rsid w:val="005743AA"/>
    <w:rsid w:val="00574F7B"/>
    <w:rsid w:val="0057577B"/>
    <w:rsid w:val="00576343"/>
    <w:rsid w:val="00577505"/>
    <w:rsid w:val="00577D3C"/>
    <w:rsid w:val="00583C05"/>
    <w:rsid w:val="0058473C"/>
    <w:rsid w:val="00585753"/>
    <w:rsid w:val="005877E7"/>
    <w:rsid w:val="0059016E"/>
    <w:rsid w:val="005914B2"/>
    <w:rsid w:val="0059329D"/>
    <w:rsid w:val="005947A0"/>
    <w:rsid w:val="005948DB"/>
    <w:rsid w:val="00594C46"/>
    <w:rsid w:val="00594CA2"/>
    <w:rsid w:val="005956A6"/>
    <w:rsid w:val="00596D14"/>
    <w:rsid w:val="00596D1A"/>
    <w:rsid w:val="005A0DB6"/>
    <w:rsid w:val="005A345C"/>
    <w:rsid w:val="005A5125"/>
    <w:rsid w:val="005A54D0"/>
    <w:rsid w:val="005A61FB"/>
    <w:rsid w:val="005A6C5A"/>
    <w:rsid w:val="005B19E8"/>
    <w:rsid w:val="005B27FF"/>
    <w:rsid w:val="005B327D"/>
    <w:rsid w:val="005B503B"/>
    <w:rsid w:val="005C1184"/>
    <w:rsid w:val="005C217A"/>
    <w:rsid w:val="005C234C"/>
    <w:rsid w:val="005C2E04"/>
    <w:rsid w:val="005C33A2"/>
    <w:rsid w:val="005C5261"/>
    <w:rsid w:val="005C5D77"/>
    <w:rsid w:val="005C61FD"/>
    <w:rsid w:val="005C7169"/>
    <w:rsid w:val="005C73E1"/>
    <w:rsid w:val="005D285D"/>
    <w:rsid w:val="005D4AA8"/>
    <w:rsid w:val="005D625F"/>
    <w:rsid w:val="005D6FAA"/>
    <w:rsid w:val="005D77B8"/>
    <w:rsid w:val="005D7F08"/>
    <w:rsid w:val="005E46F3"/>
    <w:rsid w:val="005E74EB"/>
    <w:rsid w:val="005E7843"/>
    <w:rsid w:val="005E7886"/>
    <w:rsid w:val="005F489D"/>
    <w:rsid w:val="005F76F5"/>
    <w:rsid w:val="00601385"/>
    <w:rsid w:val="006017C9"/>
    <w:rsid w:val="00603776"/>
    <w:rsid w:val="00604032"/>
    <w:rsid w:val="00605F67"/>
    <w:rsid w:val="00611365"/>
    <w:rsid w:val="00614577"/>
    <w:rsid w:val="00615E05"/>
    <w:rsid w:val="00615E5D"/>
    <w:rsid w:val="0061688A"/>
    <w:rsid w:val="00616E55"/>
    <w:rsid w:val="006214D7"/>
    <w:rsid w:val="006219D6"/>
    <w:rsid w:val="00621A7D"/>
    <w:rsid w:val="006229CC"/>
    <w:rsid w:val="00623474"/>
    <w:rsid w:val="006237E6"/>
    <w:rsid w:val="0062783B"/>
    <w:rsid w:val="006309F4"/>
    <w:rsid w:val="00630BCE"/>
    <w:rsid w:val="0063147C"/>
    <w:rsid w:val="0063229C"/>
    <w:rsid w:val="00632F8C"/>
    <w:rsid w:val="00633A0F"/>
    <w:rsid w:val="00633E47"/>
    <w:rsid w:val="00635E87"/>
    <w:rsid w:val="0063621B"/>
    <w:rsid w:val="00636E12"/>
    <w:rsid w:val="00636EEB"/>
    <w:rsid w:val="0064536F"/>
    <w:rsid w:val="006462F6"/>
    <w:rsid w:val="006475B0"/>
    <w:rsid w:val="006476E2"/>
    <w:rsid w:val="00650513"/>
    <w:rsid w:val="00650F30"/>
    <w:rsid w:val="00652418"/>
    <w:rsid w:val="00655706"/>
    <w:rsid w:val="00656C37"/>
    <w:rsid w:val="00657648"/>
    <w:rsid w:val="00657831"/>
    <w:rsid w:val="006610E9"/>
    <w:rsid w:val="00662B8F"/>
    <w:rsid w:val="0066540A"/>
    <w:rsid w:val="00666587"/>
    <w:rsid w:val="00667A5C"/>
    <w:rsid w:val="00672187"/>
    <w:rsid w:val="00672AD1"/>
    <w:rsid w:val="0067302B"/>
    <w:rsid w:val="00676132"/>
    <w:rsid w:val="006761E7"/>
    <w:rsid w:val="00677BA7"/>
    <w:rsid w:val="00680164"/>
    <w:rsid w:val="00680ADC"/>
    <w:rsid w:val="00682800"/>
    <w:rsid w:val="0068523C"/>
    <w:rsid w:val="00685943"/>
    <w:rsid w:val="00690591"/>
    <w:rsid w:val="006907F8"/>
    <w:rsid w:val="00690EEF"/>
    <w:rsid w:val="00694D67"/>
    <w:rsid w:val="0069515A"/>
    <w:rsid w:val="00695D6A"/>
    <w:rsid w:val="00696391"/>
    <w:rsid w:val="00697262"/>
    <w:rsid w:val="006A0E86"/>
    <w:rsid w:val="006A29AA"/>
    <w:rsid w:val="006A309D"/>
    <w:rsid w:val="006A49F3"/>
    <w:rsid w:val="006A5C5A"/>
    <w:rsid w:val="006A6694"/>
    <w:rsid w:val="006A69C3"/>
    <w:rsid w:val="006A7C8F"/>
    <w:rsid w:val="006B0AFF"/>
    <w:rsid w:val="006B3275"/>
    <w:rsid w:val="006B466D"/>
    <w:rsid w:val="006B46A3"/>
    <w:rsid w:val="006B477E"/>
    <w:rsid w:val="006B5F6F"/>
    <w:rsid w:val="006B6D69"/>
    <w:rsid w:val="006B7B70"/>
    <w:rsid w:val="006C045A"/>
    <w:rsid w:val="006C096E"/>
    <w:rsid w:val="006C2FBF"/>
    <w:rsid w:val="006C3297"/>
    <w:rsid w:val="006C3E22"/>
    <w:rsid w:val="006C3FDC"/>
    <w:rsid w:val="006C4F79"/>
    <w:rsid w:val="006C6EAC"/>
    <w:rsid w:val="006D0DD6"/>
    <w:rsid w:val="006D1788"/>
    <w:rsid w:val="006D41CC"/>
    <w:rsid w:val="006D6023"/>
    <w:rsid w:val="006E09E2"/>
    <w:rsid w:val="006E0B7B"/>
    <w:rsid w:val="006E0E0A"/>
    <w:rsid w:val="006E2065"/>
    <w:rsid w:val="006E4714"/>
    <w:rsid w:val="006E4F2E"/>
    <w:rsid w:val="006E5D2B"/>
    <w:rsid w:val="006E62BB"/>
    <w:rsid w:val="006E6553"/>
    <w:rsid w:val="006E6611"/>
    <w:rsid w:val="006E68A3"/>
    <w:rsid w:val="006F005A"/>
    <w:rsid w:val="006F0B24"/>
    <w:rsid w:val="006F2AD3"/>
    <w:rsid w:val="006F3E5A"/>
    <w:rsid w:val="006F3F5E"/>
    <w:rsid w:val="006F45DF"/>
    <w:rsid w:val="006F50E2"/>
    <w:rsid w:val="006F5233"/>
    <w:rsid w:val="006F584C"/>
    <w:rsid w:val="006F6473"/>
    <w:rsid w:val="00700332"/>
    <w:rsid w:val="0070151D"/>
    <w:rsid w:val="00702848"/>
    <w:rsid w:val="00702EF6"/>
    <w:rsid w:val="00703CAD"/>
    <w:rsid w:val="00707DBD"/>
    <w:rsid w:val="00710227"/>
    <w:rsid w:val="00710DEE"/>
    <w:rsid w:val="00711365"/>
    <w:rsid w:val="007116BE"/>
    <w:rsid w:val="00712FE0"/>
    <w:rsid w:val="00714754"/>
    <w:rsid w:val="00715ABF"/>
    <w:rsid w:val="00717315"/>
    <w:rsid w:val="007212A4"/>
    <w:rsid w:val="00724C24"/>
    <w:rsid w:val="00726B4A"/>
    <w:rsid w:val="00726BCA"/>
    <w:rsid w:val="00726CF7"/>
    <w:rsid w:val="00730A39"/>
    <w:rsid w:val="00730BF1"/>
    <w:rsid w:val="0073241A"/>
    <w:rsid w:val="0073385E"/>
    <w:rsid w:val="00733B3E"/>
    <w:rsid w:val="007350DB"/>
    <w:rsid w:val="00735F67"/>
    <w:rsid w:val="00741E1F"/>
    <w:rsid w:val="007432AA"/>
    <w:rsid w:val="00743592"/>
    <w:rsid w:val="00745F16"/>
    <w:rsid w:val="00750301"/>
    <w:rsid w:val="007530FC"/>
    <w:rsid w:val="00755612"/>
    <w:rsid w:val="00755853"/>
    <w:rsid w:val="00760BAE"/>
    <w:rsid w:val="00761416"/>
    <w:rsid w:val="00761A41"/>
    <w:rsid w:val="00762D03"/>
    <w:rsid w:val="0076303C"/>
    <w:rsid w:val="00763982"/>
    <w:rsid w:val="007646DF"/>
    <w:rsid w:val="007654FF"/>
    <w:rsid w:val="0076579F"/>
    <w:rsid w:val="00767996"/>
    <w:rsid w:val="00774492"/>
    <w:rsid w:val="00774669"/>
    <w:rsid w:val="007747F4"/>
    <w:rsid w:val="00774A88"/>
    <w:rsid w:val="0077774C"/>
    <w:rsid w:val="00781442"/>
    <w:rsid w:val="0078182C"/>
    <w:rsid w:val="00783F24"/>
    <w:rsid w:val="00784729"/>
    <w:rsid w:val="0078526B"/>
    <w:rsid w:val="00786B34"/>
    <w:rsid w:val="00786FA7"/>
    <w:rsid w:val="0079012D"/>
    <w:rsid w:val="007906B2"/>
    <w:rsid w:val="00790858"/>
    <w:rsid w:val="007938EA"/>
    <w:rsid w:val="00793E32"/>
    <w:rsid w:val="0079411D"/>
    <w:rsid w:val="00794D5B"/>
    <w:rsid w:val="00794EA9"/>
    <w:rsid w:val="00795F65"/>
    <w:rsid w:val="007964F6"/>
    <w:rsid w:val="007A0484"/>
    <w:rsid w:val="007A06F4"/>
    <w:rsid w:val="007A10CC"/>
    <w:rsid w:val="007A3AD0"/>
    <w:rsid w:val="007A7A61"/>
    <w:rsid w:val="007B056C"/>
    <w:rsid w:val="007B0BC0"/>
    <w:rsid w:val="007B1199"/>
    <w:rsid w:val="007B17E2"/>
    <w:rsid w:val="007B23F1"/>
    <w:rsid w:val="007B2D81"/>
    <w:rsid w:val="007B2EFD"/>
    <w:rsid w:val="007B75FD"/>
    <w:rsid w:val="007B7B94"/>
    <w:rsid w:val="007C2847"/>
    <w:rsid w:val="007C4B68"/>
    <w:rsid w:val="007C4E61"/>
    <w:rsid w:val="007C5259"/>
    <w:rsid w:val="007D232D"/>
    <w:rsid w:val="007D4993"/>
    <w:rsid w:val="007D6A9B"/>
    <w:rsid w:val="007D6E12"/>
    <w:rsid w:val="007D6FFA"/>
    <w:rsid w:val="007E0060"/>
    <w:rsid w:val="007E0C3C"/>
    <w:rsid w:val="007E242B"/>
    <w:rsid w:val="007E4024"/>
    <w:rsid w:val="007E7BAF"/>
    <w:rsid w:val="007E7BB4"/>
    <w:rsid w:val="007E7C1E"/>
    <w:rsid w:val="007F15A9"/>
    <w:rsid w:val="007F1D00"/>
    <w:rsid w:val="007F266B"/>
    <w:rsid w:val="007F348C"/>
    <w:rsid w:val="007F3582"/>
    <w:rsid w:val="007F4ABE"/>
    <w:rsid w:val="007F4BF0"/>
    <w:rsid w:val="007F51B9"/>
    <w:rsid w:val="007F7406"/>
    <w:rsid w:val="007F7804"/>
    <w:rsid w:val="00802B4C"/>
    <w:rsid w:val="00804FD6"/>
    <w:rsid w:val="00805881"/>
    <w:rsid w:val="00807A79"/>
    <w:rsid w:val="00811841"/>
    <w:rsid w:val="00812751"/>
    <w:rsid w:val="008134B1"/>
    <w:rsid w:val="00813752"/>
    <w:rsid w:val="008137AA"/>
    <w:rsid w:val="0081402B"/>
    <w:rsid w:val="00815E91"/>
    <w:rsid w:val="00816498"/>
    <w:rsid w:val="00817068"/>
    <w:rsid w:val="008210E1"/>
    <w:rsid w:val="00822553"/>
    <w:rsid w:val="008229C4"/>
    <w:rsid w:val="00822BFF"/>
    <w:rsid w:val="008251C6"/>
    <w:rsid w:val="00825B78"/>
    <w:rsid w:val="00825CB2"/>
    <w:rsid w:val="00826477"/>
    <w:rsid w:val="00827369"/>
    <w:rsid w:val="0082743A"/>
    <w:rsid w:val="00827C17"/>
    <w:rsid w:val="00832992"/>
    <w:rsid w:val="00835A5F"/>
    <w:rsid w:val="00835AB3"/>
    <w:rsid w:val="00835E8E"/>
    <w:rsid w:val="00836926"/>
    <w:rsid w:val="00841674"/>
    <w:rsid w:val="00843269"/>
    <w:rsid w:val="00843D75"/>
    <w:rsid w:val="00844115"/>
    <w:rsid w:val="008449C5"/>
    <w:rsid w:val="00845E03"/>
    <w:rsid w:val="00851FD0"/>
    <w:rsid w:val="008534EB"/>
    <w:rsid w:val="00853B54"/>
    <w:rsid w:val="00855022"/>
    <w:rsid w:val="008578D3"/>
    <w:rsid w:val="0086330E"/>
    <w:rsid w:val="0086356E"/>
    <w:rsid w:val="008638C3"/>
    <w:rsid w:val="008644E8"/>
    <w:rsid w:val="008657A2"/>
    <w:rsid w:val="00867D3E"/>
    <w:rsid w:val="0087076C"/>
    <w:rsid w:val="00871123"/>
    <w:rsid w:val="0087149A"/>
    <w:rsid w:val="00871CB5"/>
    <w:rsid w:val="00872C66"/>
    <w:rsid w:val="00873453"/>
    <w:rsid w:val="008742D8"/>
    <w:rsid w:val="00874607"/>
    <w:rsid w:val="008774CE"/>
    <w:rsid w:val="00877A31"/>
    <w:rsid w:val="0088021C"/>
    <w:rsid w:val="00880635"/>
    <w:rsid w:val="0088356E"/>
    <w:rsid w:val="00884BB6"/>
    <w:rsid w:val="008867F1"/>
    <w:rsid w:val="00886EEB"/>
    <w:rsid w:val="008931F5"/>
    <w:rsid w:val="008969A1"/>
    <w:rsid w:val="00897543"/>
    <w:rsid w:val="008979CE"/>
    <w:rsid w:val="008A23F4"/>
    <w:rsid w:val="008A3127"/>
    <w:rsid w:val="008A41EF"/>
    <w:rsid w:val="008A423C"/>
    <w:rsid w:val="008A5FF6"/>
    <w:rsid w:val="008A6F60"/>
    <w:rsid w:val="008A7BEE"/>
    <w:rsid w:val="008B04B8"/>
    <w:rsid w:val="008B128F"/>
    <w:rsid w:val="008B3671"/>
    <w:rsid w:val="008B4178"/>
    <w:rsid w:val="008B45B3"/>
    <w:rsid w:val="008B5561"/>
    <w:rsid w:val="008B597C"/>
    <w:rsid w:val="008B5AB8"/>
    <w:rsid w:val="008B6136"/>
    <w:rsid w:val="008B6C91"/>
    <w:rsid w:val="008B7C43"/>
    <w:rsid w:val="008B7E4E"/>
    <w:rsid w:val="008C0E7D"/>
    <w:rsid w:val="008C0E91"/>
    <w:rsid w:val="008C1D52"/>
    <w:rsid w:val="008C1DAA"/>
    <w:rsid w:val="008C1DEB"/>
    <w:rsid w:val="008C576B"/>
    <w:rsid w:val="008C6F45"/>
    <w:rsid w:val="008C7931"/>
    <w:rsid w:val="008C7B64"/>
    <w:rsid w:val="008D16A5"/>
    <w:rsid w:val="008D1E04"/>
    <w:rsid w:val="008D277D"/>
    <w:rsid w:val="008D33E7"/>
    <w:rsid w:val="008D4540"/>
    <w:rsid w:val="008D4DDF"/>
    <w:rsid w:val="008D506F"/>
    <w:rsid w:val="008D5247"/>
    <w:rsid w:val="008D7503"/>
    <w:rsid w:val="008E2E99"/>
    <w:rsid w:val="008E325A"/>
    <w:rsid w:val="008E34B6"/>
    <w:rsid w:val="008E3B1A"/>
    <w:rsid w:val="008E43A4"/>
    <w:rsid w:val="008E4D86"/>
    <w:rsid w:val="008E5B0B"/>
    <w:rsid w:val="008E66B3"/>
    <w:rsid w:val="008E7C22"/>
    <w:rsid w:val="008F023A"/>
    <w:rsid w:val="008F295F"/>
    <w:rsid w:val="008F54EA"/>
    <w:rsid w:val="008F5570"/>
    <w:rsid w:val="008F5888"/>
    <w:rsid w:val="008F6335"/>
    <w:rsid w:val="00900357"/>
    <w:rsid w:val="00901521"/>
    <w:rsid w:val="00902BB7"/>
    <w:rsid w:val="00902BBE"/>
    <w:rsid w:val="00904883"/>
    <w:rsid w:val="00905F30"/>
    <w:rsid w:val="00911768"/>
    <w:rsid w:val="00911875"/>
    <w:rsid w:val="00923971"/>
    <w:rsid w:val="00923CF0"/>
    <w:rsid w:val="00925818"/>
    <w:rsid w:val="00925FA8"/>
    <w:rsid w:val="009266AC"/>
    <w:rsid w:val="00926D65"/>
    <w:rsid w:val="00932587"/>
    <w:rsid w:val="0093345E"/>
    <w:rsid w:val="0093515C"/>
    <w:rsid w:val="00935DD7"/>
    <w:rsid w:val="009361F9"/>
    <w:rsid w:val="0093742E"/>
    <w:rsid w:val="00941467"/>
    <w:rsid w:val="00941BEB"/>
    <w:rsid w:val="00943092"/>
    <w:rsid w:val="00943A14"/>
    <w:rsid w:val="0094421B"/>
    <w:rsid w:val="00944684"/>
    <w:rsid w:val="0094537B"/>
    <w:rsid w:val="009463B2"/>
    <w:rsid w:val="00946449"/>
    <w:rsid w:val="009470F1"/>
    <w:rsid w:val="00947DD1"/>
    <w:rsid w:val="00947E77"/>
    <w:rsid w:val="009525BB"/>
    <w:rsid w:val="0095275B"/>
    <w:rsid w:val="0095434C"/>
    <w:rsid w:val="009546B0"/>
    <w:rsid w:val="00954A01"/>
    <w:rsid w:val="0095597D"/>
    <w:rsid w:val="00956026"/>
    <w:rsid w:val="009561FE"/>
    <w:rsid w:val="0096149A"/>
    <w:rsid w:val="0096409D"/>
    <w:rsid w:val="00964602"/>
    <w:rsid w:val="009654F0"/>
    <w:rsid w:val="00967B54"/>
    <w:rsid w:val="0097032B"/>
    <w:rsid w:val="00970956"/>
    <w:rsid w:val="00970D62"/>
    <w:rsid w:val="009713FE"/>
    <w:rsid w:val="009718CE"/>
    <w:rsid w:val="00971981"/>
    <w:rsid w:val="00971A20"/>
    <w:rsid w:val="00972112"/>
    <w:rsid w:val="00973879"/>
    <w:rsid w:val="00977E1B"/>
    <w:rsid w:val="0098020F"/>
    <w:rsid w:val="00980AD9"/>
    <w:rsid w:val="00981991"/>
    <w:rsid w:val="00982116"/>
    <w:rsid w:val="00982411"/>
    <w:rsid w:val="00984570"/>
    <w:rsid w:val="0098490B"/>
    <w:rsid w:val="00984ADD"/>
    <w:rsid w:val="00985309"/>
    <w:rsid w:val="0098690D"/>
    <w:rsid w:val="00986E64"/>
    <w:rsid w:val="00991B22"/>
    <w:rsid w:val="00992545"/>
    <w:rsid w:val="00994A08"/>
    <w:rsid w:val="009952FF"/>
    <w:rsid w:val="00995A3D"/>
    <w:rsid w:val="00996A50"/>
    <w:rsid w:val="00996C7B"/>
    <w:rsid w:val="0099758C"/>
    <w:rsid w:val="009A1AF6"/>
    <w:rsid w:val="009A21DD"/>
    <w:rsid w:val="009A4F99"/>
    <w:rsid w:val="009A5234"/>
    <w:rsid w:val="009B19AD"/>
    <w:rsid w:val="009B19C0"/>
    <w:rsid w:val="009B2EA4"/>
    <w:rsid w:val="009B42F0"/>
    <w:rsid w:val="009B6AA8"/>
    <w:rsid w:val="009B6CF2"/>
    <w:rsid w:val="009C095B"/>
    <w:rsid w:val="009C0D73"/>
    <w:rsid w:val="009C467E"/>
    <w:rsid w:val="009C515C"/>
    <w:rsid w:val="009C6878"/>
    <w:rsid w:val="009C6BAE"/>
    <w:rsid w:val="009C7328"/>
    <w:rsid w:val="009C7FEF"/>
    <w:rsid w:val="009D05D1"/>
    <w:rsid w:val="009D13F9"/>
    <w:rsid w:val="009D19D2"/>
    <w:rsid w:val="009D20E7"/>
    <w:rsid w:val="009D5D03"/>
    <w:rsid w:val="009E0D16"/>
    <w:rsid w:val="009E1170"/>
    <w:rsid w:val="009E30C3"/>
    <w:rsid w:val="009E3336"/>
    <w:rsid w:val="009E4B6B"/>
    <w:rsid w:val="009E54CB"/>
    <w:rsid w:val="009E5821"/>
    <w:rsid w:val="009E60CC"/>
    <w:rsid w:val="009E6B68"/>
    <w:rsid w:val="009E7C8E"/>
    <w:rsid w:val="009F0871"/>
    <w:rsid w:val="009F2061"/>
    <w:rsid w:val="009F33CC"/>
    <w:rsid w:val="009F341A"/>
    <w:rsid w:val="009F4D53"/>
    <w:rsid w:val="009F4ED2"/>
    <w:rsid w:val="009F7050"/>
    <w:rsid w:val="00A0000A"/>
    <w:rsid w:val="00A00A32"/>
    <w:rsid w:val="00A01583"/>
    <w:rsid w:val="00A0210F"/>
    <w:rsid w:val="00A0232D"/>
    <w:rsid w:val="00A02DDE"/>
    <w:rsid w:val="00A04487"/>
    <w:rsid w:val="00A0503C"/>
    <w:rsid w:val="00A06095"/>
    <w:rsid w:val="00A061F0"/>
    <w:rsid w:val="00A12725"/>
    <w:rsid w:val="00A13741"/>
    <w:rsid w:val="00A16109"/>
    <w:rsid w:val="00A20E02"/>
    <w:rsid w:val="00A21E45"/>
    <w:rsid w:val="00A22985"/>
    <w:rsid w:val="00A26E4D"/>
    <w:rsid w:val="00A26F1F"/>
    <w:rsid w:val="00A30004"/>
    <w:rsid w:val="00A33126"/>
    <w:rsid w:val="00A34280"/>
    <w:rsid w:val="00A35EE0"/>
    <w:rsid w:val="00A37128"/>
    <w:rsid w:val="00A37389"/>
    <w:rsid w:val="00A408B8"/>
    <w:rsid w:val="00A42463"/>
    <w:rsid w:val="00A4410B"/>
    <w:rsid w:val="00A4609E"/>
    <w:rsid w:val="00A461A7"/>
    <w:rsid w:val="00A46775"/>
    <w:rsid w:val="00A476A8"/>
    <w:rsid w:val="00A50513"/>
    <w:rsid w:val="00A50EAE"/>
    <w:rsid w:val="00A50EDB"/>
    <w:rsid w:val="00A51AAF"/>
    <w:rsid w:val="00A51FF7"/>
    <w:rsid w:val="00A52B0E"/>
    <w:rsid w:val="00A544FC"/>
    <w:rsid w:val="00A54FE4"/>
    <w:rsid w:val="00A56500"/>
    <w:rsid w:val="00A57228"/>
    <w:rsid w:val="00A574BD"/>
    <w:rsid w:val="00A57B91"/>
    <w:rsid w:val="00A61600"/>
    <w:rsid w:val="00A625E4"/>
    <w:rsid w:val="00A63348"/>
    <w:rsid w:val="00A63FBA"/>
    <w:rsid w:val="00A70D45"/>
    <w:rsid w:val="00A717E7"/>
    <w:rsid w:val="00A73ACF"/>
    <w:rsid w:val="00A741AC"/>
    <w:rsid w:val="00A743D5"/>
    <w:rsid w:val="00A744CD"/>
    <w:rsid w:val="00A75465"/>
    <w:rsid w:val="00A80187"/>
    <w:rsid w:val="00A80417"/>
    <w:rsid w:val="00A85974"/>
    <w:rsid w:val="00A861E0"/>
    <w:rsid w:val="00A86967"/>
    <w:rsid w:val="00A87604"/>
    <w:rsid w:val="00A879C1"/>
    <w:rsid w:val="00A90E4D"/>
    <w:rsid w:val="00A96418"/>
    <w:rsid w:val="00A966D1"/>
    <w:rsid w:val="00AA14E5"/>
    <w:rsid w:val="00AA249E"/>
    <w:rsid w:val="00AA33D9"/>
    <w:rsid w:val="00AA46F1"/>
    <w:rsid w:val="00AA7415"/>
    <w:rsid w:val="00AB190C"/>
    <w:rsid w:val="00AB268E"/>
    <w:rsid w:val="00AB350C"/>
    <w:rsid w:val="00AB403E"/>
    <w:rsid w:val="00AB4854"/>
    <w:rsid w:val="00AB6F76"/>
    <w:rsid w:val="00AB78DF"/>
    <w:rsid w:val="00AB79C5"/>
    <w:rsid w:val="00AC193A"/>
    <w:rsid w:val="00AC24B8"/>
    <w:rsid w:val="00AC3892"/>
    <w:rsid w:val="00AC4359"/>
    <w:rsid w:val="00AC69B9"/>
    <w:rsid w:val="00AD1758"/>
    <w:rsid w:val="00AD455F"/>
    <w:rsid w:val="00AD45A9"/>
    <w:rsid w:val="00AD4BAA"/>
    <w:rsid w:val="00AD6087"/>
    <w:rsid w:val="00AD61D5"/>
    <w:rsid w:val="00AD72F5"/>
    <w:rsid w:val="00AE1407"/>
    <w:rsid w:val="00AE17F1"/>
    <w:rsid w:val="00AE20DD"/>
    <w:rsid w:val="00AE2C09"/>
    <w:rsid w:val="00AE3C3F"/>
    <w:rsid w:val="00AE4607"/>
    <w:rsid w:val="00AE49D5"/>
    <w:rsid w:val="00AE6651"/>
    <w:rsid w:val="00AF0910"/>
    <w:rsid w:val="00AF285F"/>
    <w:rsid w:val="00AF3119"/>
    <w:rsid w:val="00AF3C00"/>
    <w:rsid w:val="00AF46EB"/>
    <w:rsid w:val="00AF46F8"/>
    <w:rsid w:val="00AF48FA"/>
    <w:rsid w:val="00AF5696"/>
    <w:rsid w:val="00AF6436"/>
    <w:rsid w:val="00B0041D"/>
    <w:rsid w:val="00B00637"/>
    <w:rsid w:val="00B0069D"/>
    <w:rsid w:val="00B0072E"/>
    <w:rsid w:val="00B00766"/>
    <w:rsid w:val="00B007F0"/>
    <w:rsid w:val="00B00E07"/>
    <w:rsid w:val="00B02831"/>
    <w:rsid w:val="00B02CD1"/>
    <w:rsid w:val="00B02F85"/>
    <w:rsid w:val="00B03385"/>
    <w:rsid w:val="00B04D5F"/>
    <w:rsid w:val="00B05124"/>
    <w:rsid w:val="00B0521A"/>
    <w:rsid w:val="00B07915"/>
    <w:rsid w:val="00B108E8"/>
    <w:rsid w:val="00B10C94"/>
    <w:rsid w:val="00B1183B"/>
    <w:rsid w:val="00B12026"/>
    <w:rsid w:val="00B14B60"/>
    <w:rsid w:val="00B14C5D"/>
    <w:rsid w:val="00B1792B"/>
    <w:rsid w:val="00B17C7F"/>
    <w:rsid w:val="00B20113"/>
    <w:rsid w:val="00B209C8"/>
    <w:rsid w:val="00B22F05"/>
    <w:rsid w:val="00B308DD"/>
    <w:rsid w:val="00B317F4"/>
    <w:rsid w:val="00B3245D"/>
    <w:rsid w:val="00B33DE6"/>
    <w:rsid w:val="00B340BB"/>
    <w:rsid w:val="00B356CB"/>
    <w:rsid w:val="00B4175E"/>
    <w:rsid w:val="00B42A98"/>
    <w:rsid w:val="00B433DC"/>
    <w:rsid w:val="00B44C0A"/>
    <w:rsid w:val="00B453BD"/>
    <w:rsid w:val="00B45D31"/>
    <w:rsid w:val="00B50415"/>
    <w:rsid w:val="00B52082"/>
    <w:rsid w:val="00B52120"/>
    <w:rsid w:val="00B5234F"/>
    <w:rsid w:val="00B52658"/>
    <w:rsid w:val="00B548F3"/>
    <w:rsid w:val="00B56278"/>
    <w:rsid w:val="00B57486"/>
    <w:rsid w:val="00B61D2A"/>
    <w:rsid w:val="00B63266"/>
    <w:rsid w:val="00B64378"/>
    <w:rsid w:val="00B702D2"/>
    <w:rsid w:val="00B71E27"/>
    <w:rsid w:val="00B73558"/>
    <w:rsid w:val="00B73AB2"/>
    <w:rsid w:val="00B73F29"/>
    <w:rsid w:val="00B752F4"/>
    <w:rsid w:val="00B75F9F"/>
    <w:rsid w:val="00B772FA"/>
    <w:rsid w:val="00B80E62"/>
    <w:rsid w:val="00B813FC"/>
    <w:rsid w:val="00B81928"/>
    <w:rsid w:val="00B85591"/>
    <w:rsid w:val="00B86233"/>
    <w:rsid w:val="00B87E2D"/>
    <w:rsid w:val="00B936E8"/>
    <w:rsid w:val="00B94671"/>
    <w:rsid w:val="00B95659"/>
    <w:rsid w:val="00B95A26"/>
    <w:rsid w:val="00B95D17"/>
    <w:rsid w:val="00BA1FF0"/>
    <w:rsid w:val="00BA22D3"/>
    <w:rsid w:val="00BA4A4B"/>
    <w:rsid w:val="00BA6432"/>
    <w:rsid w:val="00BA6C6A"/>
    <w:rsid w:val="00BA6C92"/>
    <w:rsid w:val="00BA6CB6"/>
    <w:rsid w:val="00BA6F61"/>
    <w:rsid w:val="00BA7676"/>
    <w:rsid w:val="00BA7AE1"/>
    <w:rsid w:val="00BB0B98"/>
    <w:rsid w:val="00BB26C6"/>
    <w:rsid w:val="00BB2E98"/>
    <w:rsid w:val="00BB541D"/>
    <w:rsid w:val="00BB5835"/>
    <w:rsid w:val="00BB58A0"/>
    <w:rsid w:val="00BB5A75"/>
    <w:rsid w:val="00BB6C9C"/>
    <w:rsid w:val="00BC0195"/>
    <w:rsid w:val="00BC1A90"/>
    <w:rsid w:val="00BC1AC5"/>
    <w:rsid w:val="00BC5853"/>
    <w:rsid w:val="00BC6128"/>
    <w:rsid w:val="00BC752B"/>
    <w:rsid w:val="00BD1AEE"/>
    <w:rsid w:val="00BD2076"/>
    <w:rsid w:val="00BD2FF6"/>
    <w:rsid w:val="00BD3CBD"/>
    <w:rsid w:val="00BD5B00"/>
    <w:rsid w:val="00BD5D38"/>
    <w:rsid w:val="00BD6F7D"/>
    <w:rsid w:val="00BD7F51"/>
    <w:rsid w:val="00BE07C6"/>
    <w:rsid w:val="00BE4FB9"/>
    <w:rsid w:val="00BE5261"/>
    <w:rsid w:val="00BE53C3"/>
    <w:rsid w:val="00BE573E"/>
    <w:rsid w:val="00BE7347"/>
    <w:rsid w:val="00BF000A"/>
    <w:rsid w:val="00BF0F1D"/>
    <w:rsid w:val="00BF127E"/>
    <w:rsid w:val="00BF3057"/>
    <w:rsid w:val="00BF3D67"/>
    <w:rsid w:val="00BF45A2"/>
    <w:rsid w:val="00BF4821"/>
    <w:rsid w:val="00BF5A07"/>
    <w:rsid w:val="00C01172"/>
    <w:rsid w:val="00C016EE"/>
    <w:rsid w:val="00C01FD2"/>
    <w:rsid w:val="00C0371D"/>
    <w:rsid w:val="00C049C0"/>
    <w:rsid w:val="00C06785"/>
    <w:rsid w:val="00C115D2"/>
    <w:rsid w:val="00C11B60"/>
    <w:rsid w:val="00C11BC2"/>
    <w:rsid w:val="00C14588"/>
    <w:rsid w:val="00C14CB5"/>
    <w:rsid w:val="00C176E4"/>
    <w:rsid w:val="00C17EB4"/>
    <w:rsid w:val="00C2092E"/>
    <w:rsid w:val="00C20AE4"/>
    <w:rsid w:val="00C21DDF"/>
    <w:rsid w:val="00C22D28"/>
    <w:rsid w:val="00C234CF"/>
    <w:rsid w:val="00C240A3"/>
    <w:rsid w:val="00C24AAE"/>
    <w:rsid w:val="00C24CC3"/>
    <w:rsid w:val="00C24CF5"/>
    <w:rsid w:val="00C25744"/>
    <w:rsid w:val="00C27373"/>
    <w:rsid w:val="00C27B8F"/>
    <w:rsid w:val="00C30555"/>
    <w:rsid w:val="00C3087F"/>
    <w:rsid w:val="00C30A2A"/>
    <w:rsid w:val="00C314E2"/>
    <w:rsid w:val="00C319CB"/>
    <w:rsid w:val="00C32B3E"/>
    <w:rsid w:val="00C3320E"/>
    <w:rsid w:val="00C34704"/>
    <w:rsid w:val="00C354B9"/>
    <w:rsid w:val="00C359BE"/>
    <w:rsid w:val="00C3637E"/>
    <w:rsid w:val="00C40898"/>
    <w:rsid w:val="00C4374E"/>
    <w:rsid w:val="00C444A5"/>
    <w:rsid w:val="00C45D06"/>
    <w:rsid w:val="00C46339"/>
    <w:rsid w:val="00C50348"/>
    <w:rsid w:val="00C5050A"/>
    <w:rsid w:val="00C50890"/>
    <w:rsid w:val="00C54536"/>
    <w:rsid w:val="00C5533C"/>
    <w:rsid w:val="00C574C8"/>
    <w:rsid w:val="00C60561"/>
    <w:rsid w:val="00C60F53"/>
    <w:rsid w:val="00C61E3A"/>
    <w:rsid w:val="00C66ABC"/>
    <w:rsid w:val="00C677B0"/>
    <w:rsid w:val="00C70A00"/>
    <w:rsid w:val="00C72FEB"/>
    <w:rsid w:val="00C740D2"/>
    <w:rsid w:val="00C74F0E"/>
    <w:rsid w:val="00C76025"/>
    <w:rsid w:val="00C82705"/>
    <w:rsid w:val="00C82D59"/>
    <w:rsid w:val="00C87111"/>
    <w:rsid w:val="00C87349"/>
    <w:rsid w:val="00C919C8"/>
    <w:rsid w:val="00C92ED2"/>
    <w:rsid w:val="00C93053"/>
    <w:rsid w:val="00C937F8"/>
    <w:rsid w:val="00C9411E"/>
    <w:rsid w:val="00CA0D43"/>
    <w:rsid w:val="00CA1ADB"/>
    <w:rsid w:val="00CA22A2"/>
    <w:rsid w:val="00CA2967"/>
    <w:rsid w:val="00CA31F8"/>
    <w:rsid w:val="00CA3933"/>
    <w:rsid w:val="00CA40DB"/>
    <w:rsid w:val="00CA43A5"/>
    <w:rsid w:val="00CA63DF"/>
    <w:rsid w:val="00CA6D44"/>
    <w:rsid w:val="00CB0B63"/>
    <w:rsid w:val="00CB1167"/>
    <w:rsid w:val="00CB2301"/>
    <w:rsid w:val="00CB2B73"/>
    <w:rsid w:val="00CB419B"/>
    <w:rsid w:val="00CB5E5A"/>
    <w:rsid w:val="00CB73DA"/>
    <w:rsid w:val="00CC0556"/>
    <w:rsid w:val="00CC1691"/>
    <w:rsid w:val="00CC19AB"/>
    <w:rsid w:val="00CC276A"/>
    <w:rsid w:val="00CC2F40"/>
    <w:rsid w:val="00CC39CF"/>
    <w:rsid w:val="00CC3AA5"/>
    <w:rsid w:val="00CC4CB8"/>
    <w:rsid w:val="00CC6C16"/>
    <w:rsid w:val="00CC6EED"/>
    <w:rsid w:val="00CC7B5F"/>
    <w:rsid w:val="00CC7F67"/>
    <w:rsid w:val="00CD38A2"/>
    <w:rsid w:val="00CD529F"/>
    <w:rsid w:val="00CD68C7"/>
    <w:rsid w:val="00CD6DE2"/>
    <w:rsid w:val="00CD7D0C"/>
    <w:rsid w:val="00CE1641"/>
    <w:rsid w:val="00CE2DB7"/>
    <w:rsid w:val="00CE42FB"/>
    <w:rsid w:val="00CE636D"/>
    <w:rsid w:val="00CF11DC"/>
    <w:rsid w:val="00CF1A31"/>
    <w:rsid w:val="00CF4ED8"/>
    <w:rsid w:val="00CF5AC1"/>
    <w:rsid w:val="00CF5B09"/>
    <w:rsid w:val="00CF6998"/>
    <w:rsid w:val="00CF6D95"/>
    <w:rsid w:val="00D01CF2"/>
    <w:rsid w:val="00D02EB3"/>
    <w:rsid w:val="00D057DC"/>
    <w:rsid w:val="00D10433"/>
    <w:rsid w:val="00D10DB8"/>
    <w:rsid w:val="00D10F1D"/>
    <w:rsid w:val="00D114F6"/>
    <w:rsid w:val="00D115C2"/>
    <w:rsid w:val="00D1167B"/>
    <w:rsid w:val="00D11B1C"/>
    <w:rsid w:val="00D15F19"/>
    <w:rsid w:val="00D16920"/>
    <w:rsid w:val="00D17DED"/>
    <w:rsid w:val="00D201DE"/>
    <w:rsid w:val="00D2226F"/>
    <w:rsid w:val="00D2308D"/>
    <w:rsid w:val="00D2382C"/>
    <w:rsid w:val="00D23B0C"/>
    <w:rsid w:val="00D24DAB"/>
    <w:rsid w:val="00D25273"/>
    <w:rsid w:val="00D25BF0"/>
    <w:rsid w:val="00D2694C"/>
    <w:rsid w:val="00D26A6C"/>
    <w:rsid w:val="00D26EB9"/>
    <w:rsid w:val="00D2768A"/>
    <w:rsid w:val="00D303BC"/>
    <w:rsid w:val="00D317A5"/>
    <w:rsid w:val="00D3320F"/>
    <w:rsid w:val="00D33B12"/>
    <w:rsid w:val="00D33FEF"/>
    <w:rsid w:val="00D34448"/>
    <w:rsid w:val="00D35B76"/>
    <w:rsid w:val="00D35BFA"/>
    <w:rsid w:val="00D35EB4"/>
    <w:rsid w:val="00D364FB"/>
    <w:rsid w:val="00D3708F"/>
    <w:rsid w:val="00D377FA"/>
    <w:rsid w:val="00D41CD3"/>
    <w:rsid w:val="00D4243E"/>
    <w:rsid w:val="00D44580"/>
    <w:rsid w:val="00D44ED0"/>
    <w:rsid w:val="00D514C8"/>
    <w:rsid w:val="00D51FDC"/>
    <w:rsid w:val="00D527A3"/>
    <w:rsid w:val="00D5371B"/>
    <w:rsid w:val="00D53A56"/>
    <w:rsid w:val="00D54D7D"/>
    <w:rsid w:val="00D5534E"/>
    <w:rsid w:val="00D55F3E"/>
    <w:rsid w:val="00D55F6D"/>
    <w:rsid w:val="00D571F9"/>
    <w:rsid w:val="00D57C61"/>
    <w:rsid w:val="00D6382E"/>
    <w:rsid w:val="00D65302"/>
    <w:rsid w:val="00D65E8E"/>
    <w:rsid w:val="00D67516"/>
    <w:rsid w:val="00D70206"/>
    <w:rsid w:val="00D71AC6"/>
    <w:rsid w:val="00D723E5"/>
    <w:rsid w:val="00D727A2"/>
    <w:rsid w:val="00D74B42"/>
    <w:rsid w:val="00D7564B"/>
    <w:rsid w:val="00D75B5F"/>
    <w:rsid w:val="00D7608B"/>
    <w:rsid w:val="00D779FB"/>
    <w:rsid w:val="00D809EC"/>
    <w:rsid w:val="00D81019"/>
    <w:rsid w:val="00D815C0"/>
    <w:rsid w:val="00D828BE"/>
    <w:rsid w:val="00D84924"/>
    <w:rsid w:val="00D84F10"/>
    <w:rsid w:val="00D85658"/>
    <w:rsid w:val="00D859C7"/>
    <w:rsid w:val="00D86504"/>
    <w:rsid w:val="00D86919"/>
    <w:rsid w:val="00D876AC"/>
    <w:rsid w:val="00D91C71"/>
    <w:rsid w:val="00D9255F"/>
    <w:rsid w:val="00D94068"/>
    <w:rsid w:val="00D94205"/>
    <w:rsid w:val="00DA0561"/>
    <w:rsid w:val="00DA0B85"/>
    <w:rsid w:val="00DA1EFA"/>
    <w:rsid w:val="00DA403B"/>
    <w:rsid w:val="00DB04D3"/>
    <w:rsid w:val="00DB203C"/>
    <w:rsid w:val="00DB2D15"/>
    <w:rsid w:val="00DB37C4"/>
    <w:rsid w:val="00DB475F"/>
    <w:rsid w:val="00DB74B0"/>
    <w:rsid w:val="00DB7D49"/>
    <w:rsid w:val="00DC0F8B"/>
    <w:rsid w:val="00DC1128"/>
    <w:rsid w:val="00DC1886"/>
    <w:rsid w:val="00DC18C6"/>
    <w:rsid w:val="00DC18D3"/>
    <w:rsid w:val="00DC2C32"/>
    <w:rsid w:val="00DC2E70"/>
    <w:rsid w:val="00DC34D5"/>
    <w:rsid w:val="00DC3942"/>
    <w:rsid w:val="00DC3C1A"/>
    <w:rsid w:val="00DC4CAC"/>
    <w:rsid w:val="00DC5120"/>
    <w:rsid w:val="00DC6130"/>
    <w:rsid w:val="00DD2F45"/>
    <w:rsid w:val="00DD5178"/>
    <w:rsid w:val="00DD53C4"/>
    <w:rsid w:val="00DD6D3E"/>
    <w:rsid w:val="00DE05F3"/>
    <w:rsid w:val="00DE0C3D"/>
    <w:rsid w:val="00DE226D"/>
    <w:rsid w:val="00DE23D9"/>
    <w:rsid w:val="00DE42C9"/>
    <w:rsid w:val="00DE5207"/>
    <w:rsid w:val="00DF0DD6"/>
    <w:rsid w:val="00DF103D"/>
    <w:rsid w:val="00DF16EE"/>
    <w:rsid w:val="00DF2CF1"/>
    <w:rsid w:val="00DF307F"/>
    <w:rsid w:val="00DF42CD"/>
    <w:rsid w:val="00DF4B46"/>
    <w:rsid w:val="00DF538A"/>
    <w:rsid w:val="00DF63F4"/>
    <w:rsid w:val="00DF64C2"/>
    <w:rsid w:val="00DF6A4C"/>
    <w:rsid w:val="00E035EC"/>
    <w:rsid w:val="00E051AA"/>
    <w:rsid w:val="00E054DA"/>
    <w:rsid w:val="00E05BEA"/>
    <w:rsid w:val="00E06CA0"/>
    <w:rsid w:val="00E0716C"/>
    <w:rsid w:val="00E0784A"/>
    <w:rsid w:val="00E121D8"/>
    <w:rsid w:val="00E12C20"/>
    <w:rsid w:val="00E14CF6"/>
    <w:rsid w:val="00E1525D"/>
    <w:rsid w:val="00E1665C"/>
    <w:rsid w:val="00E1796C"/>
    <w:rsid w:val="00E2128A"/>
    <w:rsid w:val="00E2236F"/>
    <w:rsid w:val="00E2246C"/>
    <w:rsid w:val="00E2251E"/>
    <w:rsid w:val="00E2284B"/>
    <w:rsid w:val="00E23689"/>
    <w:rsid w:val="00E2387B"/>
    <w:rsid w:val="00E24A5B"/>
    <w:rsid w:val="00E24D82"/>
    <w:rsid w:val="00E25F65"/>
    <w:rsid w:val="00E26A6D"/>
    <w:rsid w:val="00E279B8"/>
    <w:rsid w:val="00E3120D"/>
    <w:rsid w:val="00E41CC0"/>
    <w:rsid w:val="00E43C97"/>
    <w:rsid w:val="00E50498"/>
    <w:rsid w:val="00E504B6"/>
    <w:rsid w:val="00E50611"/>
    <w:rsid w:val="00E50BFA"/>
    <w:rsid w:val="00E51329"/>
    <w:rsid w:val="00E527EA"/>
    <w:rsid w:val="00E55F6A"/>
    <w:rsid w:val="00E56044"/>
    <w:rsid w:val="00E56982"/>
    <w:rsid w:val="00E56D6E"/>
    <w:rsid w:val="00E56DC4"/>
    <w:rsid w:val="00E57E20"/>
    <w:rsid w:val="00E60F04"/>
    <w:rsid w:val="00E61006"/>
    <w:rsid w:val="00E61BEB"/>
    <w:rsid w:val="00E62732"/>
    <w:rsid w:val="00E63974"/>
    <w:rsid w:val="00E643F4"/>
    <w:rsid w:val="00E657AD"/>
    <w:rsid w:val="00E676B3"/>
    <w:rsid w:val="00E67A1B"/>
    <w:rsid w:val="00E71652"/>
    <w:rsid w:val="00E73D18"/>
    <w:rsid w:val="00E73DC9"/>
    <w:rsid w:val="00E74A5A"/>
    <w:rsid w:val="00E76947"/>
    <w:rsid w:val="00E80F42"/>
    <w:rsid w:val="00E8125F"/>
    <w:rsid w:val="00E8489D"/>
    <w:rsid w:val="00E84D5B"/>
    <w:rsid w:val="00E853AE"/>
    <w:rsid w:val="00E8594C"/>
    <w:rsid w:val="00E85F35"/>
    <w:rsid w:val="00E900D9"/>
    <w:rsid w:val="00E90862"/>
    <w:rsid w:val="00E90BB5"/>
    <w:rsid w:val="00E90E2A"/>
    <w:rsid w:val="00E937FC"/>
    <w:rsid w:val="00E93F59"/>
    <w:rsid w:val="00E9759F"/>
    <w:rsid w:val="00E978E2"/>
    <w:rsid w:val="00EA3B71"/>
    <w:rsid w:val="00EA4336"/>
    <w:rsid w:val="00EA5483"/>
    <w:rsid w:val="00EA65D2"/>
    <w:rsid w:val="00EA7373"/>
    <w:rsid w:val="00EA76C5"/>
    <w:rsid w:val="00EB0B81"/>
    <w:rsid w:val="00EB1DF9"/>
    <w:rsid w:val="00EB2268"/>
    <w:rsid w:val="00EB28D1"/>
    <w:rsid w:val="00EB37CC"/>
    <w:rsid w:val="00EB3989"/>
    <w:rsid w:val="00EB3A9F"/>
    <w:rsid w:val="00EB44FE"/>
    <w:rsid w:val="00EB4C2C"/>
    <w:rsid w:val="00EB4C4C"/>
    <w:rsid w:val="00EB560C"/>
    <w:rsid w:val="00EB586D"/>
    <w:rsid w:val="00EB5E90"/>
    <w:rsid w:val="00EB6187"/>
    <w:rsid w:val="00EB715C"/>
    <w:rsid w:val="00EB71C7"/>
    <w:rsid w:val="00EB7E25"/>
    <w:rsid w:val="00EC0A02"/>
    <w:rsid w:val="00EC1303"/>
    <w:rsid w:val="00EC3036"/>
    <w:rsid w:val="00EC40F7"/>
    <w:rsid w:val="00EC521E"/>
    <w:rsid w:val="00EC5236"/>
    <w:rsid w:val="00EC6F10"/>
    <w:rsid w:val="00ED1A65"/>
    <w:rsid w:val="00ED2FB8"/>
    <w:rsid w:val="00ED3FE0"/>
    <w:rsid w:val="00ED5555"/>
    <w:rsid w:val="00ED65CD"/>
    <w:rsid w:val="00ED675E"/>
    <w:rsid w:val="00ED6C4D"/>
    <w:rsid w:val="00ED7168"/>
    <w:rsid w:val="00ED7F9C"/>
    <w:rsid w:val="00EE081B"/>
    <w:rsid w:val="00EE0BED"/>
    <w:rsid w:val="00EE2032"/>
    <w:rsid w:val="00EE41FE"/>
    <w:rsid w:val="00EE455C"/>
    <w:rsid w:val="00EE485F"/>
    <w:rsid w:val="00EE523B"/>
    <w:rsid w:val="00EE6B9E"/>
    <w:rsid w:val="00EE6D2A"/>
    <w:rsid w:val="00EF1BF8"/>
    <w:rsid w:val="00EF2EF3"/>
    <w:rsid w:val="00EF34CC"/>
    <w:rsid w:val="00EF3D33"/>
    <w:rsid w:val="00EF55BA"/>
    <w:rsid w:val="00EF56A8"/>
    <w:rsid w:val="00EF6580"/>
    <w:rsid w:val="00EF67C1"/>
    <w:rsid w:val="00EF7F99"/>
    <w:rsid w:val="00F000F4"/>
    <w:rsid w:val="00F01027"/>
    <w:rsid w:val="00F01945"/>
    <w:rsid w:val="00F01C8A"/>
    <w:rsid w:val="00F03378"/>
    <w:rsid w:val="00F0385B"/>
    <w:rsid w:val="00F03F45"/>
    <w:rsid w:val="00F05EAD"/>
    <w:rsid w:val="00F0635A"/>
    <w:rsid w:val="00F07E96"/>
    <w:rsid w:val="00F10096"/>
    <w:rsid w:val="00F1191C"/>
    <w:rsid w:val="00F1270E"/>
    <w:rsid w:val="00F12D1B"/>
    <w:rsid w:val="00F152F1"/>
    <w:rsid w:val="00F1620D"/>
    <w:rsid w:val="00F17682"/>
    <w:rsid w:val="00F21CEE"/>
    <w:rsid w:val="00F220AC"/>
    <w:rsid w:val="00F220C1"/>
    <w:rsid w:val="00F24BE2"/>
    <w:rsid w:val="00F31407"/>
    <w:rsid w:val="00F348C1"/>
    <w:rsid w:val="00F34C8B"/>
    <w:rsid w:val="00F34FB1"/>
    <w:rsid w:val="00F3589E"/>
    <w:rsid w:val="00F369B5"/>
    <w:rsid w:val="00F40366"/>
    <w:rsid w:val="00F41774"/>
    <w:rsid w:val="00F41AAF"/>
    <w:rsid w:val="00F4313C"/>
    <w:rsid w:val="00F46E0A"/>
    <w:rsid w:val="00F47A50"/>
    <w:rsid w:val="00F5079A"/>
    <w:rsid w:val="00F50C90"/>
    <w:rsid w:val="00F50F3F"/>
    <w:rsid w:val="00F5149D"/>
    <w:rsid w:val="00F53150"/>
    <w:rsid w:val="00F53827"/>
    <w:rsid w:val="00F542AD"/>
    <w:rsid w:val="00F563C7"/>
    <w:rsid w:val="00F5665C"/>
    <w:rsid w:val="00F577F9"/>
    <w:rsid w:val="00F606CD"/>
    <w:rsid w:val="00F612FF"/>
    <w:rsid w:val="00F61794"/>
    <w:rsid w:val="00F61D66"/>
    <w:rsid w:val="00F63D48"/>
    <w:rsid w:val="00F65BB0"/>
    <w:rsid w:val="00F67251"/>
    <w:rsid w:val="00F7031F"/>
    <w:rsid w:val="00F70ECE"/>
    <w:rsid w:val="00F73819"/>
    <w:rsid w:val="00F7395F"/>
    <w:rsid w:val="00F74132"/>
    <w:rsid w:val="00F74A92"/>
    <w:rsid w:val="00F75681"/>
    <w:rsid w:val="00F75D51"/>
    <w:rsid w:val="00F8067C"/>
    <w:rsid w:val="00F807A0"/>
    <w:rsid w:val="00F815CD"/>
    <w:rsid w:val="00F83B91"/>
    <w:rsid w:val="00F86771"/>
    <w:rsid w:val="00F904CB"/>
    <w:rsid w:val="00F91657"/>
    <w:rsid w:val="00F91B9A"/>
    <w:rsid w:val="00F9539F"/>
    <w:rsid w:val="00F95661"/>
    <w:rsid w:val="00F95AA1"/>
    <w:rsid w:val="00F961E4"/>
    <w:rsid w:val="00F9715B"/>
    <w:rsid w:val="00FA0F92"/>
    <w:rsid w:val="00FA1FE2"/>
    <w:rsid w:val="00FA4CB2"/>
    <w:rsid w:val="00FA583E"/>
    <w:rsid w:val="00FA6B9E"/>
    <w:rsid w:val="00FA75C5"/>
    <w:rsid w:val="00FA75DF"/>
    <w:rsid w:val="00FB1380"/>
    <w:rsid w:val="00FB18F2"/>
    <w:rsid w:val="00FB2833"/>
    <w:rsid w:val="00FB2C09"/>
    <w:rsid w:val="00FB6799"/>
    <w:rsid w:val="00FC0F18"/>
    <w:rsid w:val="00FC1E7E"/>
    <w:rsid w:val="00FC236B"/>
    <w:rsid w:val="00FC4C17"/>
    <w:rsid w:val="00FC4F1C"/>
    <w:rsid w:val="00FC5C9E"/>
    <w:rsid w:val="00FC6D95"/>
    <w:rsid w:val="00FC7F5C"/>
    <w:rsid w:val="00FD1D5E"/>
    <w:rsid w:val="00FD3555"/>
    <w:rsid w:val="00FD36CD"/>
    <w:rsid w:val="00FD3937"/>
    <w:rsid w:val="00FD3C62"/>
    <w:rsid w:val="00FD4C6A"/>
    <w:rsid w:val="00FD4E67"/>
    <w:rsid w:val="00FD7618"/>
    <w:rsid w:val="00FE202E"/>
    <w:rsid w:val="00FE3C21"/>
    <w:rsid w:val="00FE58C3"/>
    <w:rsid w:val="00FE5B5E"/>
    <w:rsid w:val="00FE5B8A"/>
    <w:rsid w:val="00FE5EAB"/>
    <w:rsid w:val="00FE5F3C"/>
    <w:rsid w:val="00FE773B"/>
    <w:rsid w:val="00FF00F6"/>
    <w:rsid w:val="00FF080C"/>
    <w:rsid w:val="00FF0AA9"/>
    <w:rsid w:val="00FF0B7F"/>
    <w:rsid w:val="00FF2135"/>
    <w:rsid w:val="00FF3890"/>
    <w:rsid w:val="00FF4486"/>
    <w:rsid w:val="00FF4A5F"/>
    <w:rsid w:val="00FF56A9"/>
    <w:rsid w:val="00FF5859"/>
    <w:rsid w:val="00FF6DE5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1F28"/>
  <w15:docId w15:val="{9D1D439B-4A92-4F5F-A88F-9D85E948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3A"/>
  </w:style>
  <w:style w:type="paragraph" w:styleId="Heading1">
    <w:name w:val="heading 1"/>
    <w:basedOn w:val="Normal"/>
    <w:next w:val="Normal"/>
    <w:link w:val="Heading1Char"/>
    <w:uiPriority w:val="9"/>
    <w:qFormat/>
    <w:rsid w:val="000A3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3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33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DC18C6"/>
  </w:style>
  <w:style w:type="table" w:styleId="TableGrid">
    <w:name w:val="Table Grid"/>
    <w:basedOn w:val="TableNormal"/>
    <w:uiPriority w:val="39"/>
    <w:rsid w:val="00DC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32658E"/>
  </w:style>
  <w:style w:type="paragraph" w:styleId="BalloonText">
    <w:name w:val="Balloon Text"/>
    <w:basedOn w:val="Normal"/>
    <w:link w:val="BalloonTextChar"/>
    <w:uiPriority w:val="99"/>
    <w:semiHidden/>
    <w:unhideWhenUsed/>
    <w:rsid w:val="0032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B17E2"/>
    <w:rPr>
      <w:color w:val="0000FF"/>
      <w:u w:val="single"/>
    </w:rPr>
  </w:style>
  <w:style w:type="paragraph" w:styleId="NoSpacing">
    <w:name w:val="No Spacing"/>
    <w:uiPriority w:val="1"/>
    <w:qFormat/>
    <w:rsid w:val="00DA0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03D"/>
  </w:style>
  <w:style w:type="paragraph" w:styleId="Footer">
    <w:name w:val="footer"/>
    <w:basedOn w:val="Normal"/>
    <w:link w:val="FooterChar"/>
    <w:uiPriority w:val="99"/>
    <w:unhideWhenUsed/>
    <w:rsid w:val="00D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4c16a8-7dd0-4dd5-bda2-581ac5f46181" xsi:nil="true"/>
    <lcf76f155ced4ddcb4097134ff3c332f xmlns="5282cc46-c817-4f52-98d9-e32d2da52d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309A12BF15348B3F88BFEDAAE40D1" ma:contentTypeVersion="12" ma:contentTypeDescription="Create a new document." ma:contentTypeScope="" ma:versionID="b1a2ba914d6640cbc1a170b2a6615892">
  <xsd:schema xmlns:xsd="http://www.w3.org/2001/XMLSchema" xmlns:xs="http://www.w3.org/2001/XMLSchema" xmlns:p="http://schemas.microsoft.com/office/2006/metadata/properties" xmlns:ns2="5282cc46-c817-4f52-98d9-e32d2da52d37" xmlns:ns3="124c16a8-7dd0-4dd5-bda2-581ac5f46181" targetNamespace="http://schemas.microsoft.com/office/2006/metadata/properties" ma:root="true" ma:fieldsID="8760e1d9d2cccacd89a9d2347e059afd" ns2:_="" ns3:_="">
    <xsd:import namespace="5282cc46-c817-4f52-98d9-e32d2da52d37"/>
    <xsd:import namespace="124c16a8-7dd0-4dd5-bda2-581ac5f46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cc46-c817-4f52-98d9-e32d2da52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e90e2-930f-4ace-9f60-066bef194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c16a8-7dd0-4dd5-bda2-581ac5f46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3cbc70-ac3b-49a2-8c01-cf7239fde28e}" ma:internalName="TaxCatchAll" ma:showField="CatchAllData" ma:web="124c16a8-7dd0-4dd5-bda2-581ac5f46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FC50-8102-40DD-B279-B854F7831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F2EBD-E6D3-4A7C-A80D-F7CD3D3B631B}"/>
</file>

<file path=customXml/itemProps3.xml><?xml version="1.0" encoding="utf-8"?>
<ds:datastoreItem xmlns:ds="http://schemas.openxmlformats.org/officeDocument/2006/customXml" ds:itemID="{ED31A7B5-9898-419B-9E7D-6A9E2E8E0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85908-6375-40EA-9B0E-39EB9AD0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10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Links>
    <vt:vector size="6" baseType="variant"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http://m.kr/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Hallur B Reynisson</dc:creator>
  <cp:keywords/>
  <cp:lastModifiedBy>Sigurbjörn Árni Arngrímsson – FL</cp:lastModifiedBy>
  <cp:revision>228</cp:revision>
  <dcterms:created xsi:type="dcterms:W3CDTF">2025-05-21T14:13:00Z</dcterms:created>
  <dcterms:modified xsi:type="dcterms:W3CDTF">2025-12-04T20:04:00Z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0x010100A40309A12BF15348B3F88BFEDAAE40D1</vt:lpwstr>
  </property>
</Properties>
</file>